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459C" w:rsidRDefault="0005023D" w:rsidP="000126A5">
      <w:pPr>
        <w:spacing w:after="0"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5746C">
        <w:rPr>
          <w:rFonts w:ascii="Times New Roman" w:hAnsi="Times New Roman" w:cs="Times New Roman"/>
          <w:b/>
          <w:sz w:val="24"/>
          <w:szCs w:val="24"/>
        </w:rPr>
        <w:t>Advanced treatment approaches for s</w:t>
      </w:r>
      <w:r w:rsidR="00DF4692" w:rsidRPr="00A5746C">
        <w:rPr>
          <w:rFonts w:ascii="Times New Roman" w:hAnsi="Times New Roman" w:cs="Times New Roman"/>
          <w:b/>
          <w:sz w:val="24"/>
          <w:szCs w:val="24"/>
        </w:rPr>
        <w:t>cabies in  dog</w:t>
      </w:r>
    </w:p>
    <w:p w:rsidR="000126A5" w:rsidRDefault="000126A5" w:rsidP="000126A5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126A5">
        <w:rPr>
          <w:rFonts w:ascii="Times New Roman" w:hAnsi="Times New Roman" w:cs="Times New Roman"/>
          <w:sz w:val="24"/>
          <w:szCs w:val="24"/>
        </w:rPr>
        <w:t xml:space="preserve">M.I. </w:t>
      </w:r>
      <w:proofErr w:type="spellStart"/>
      <w:r w:rsidRPr="000126A5">
        <w:rPr>
          <w:rFonts w:ascii="Times New Roman" w:hAnsi="Times New Roman" w:cs="Times New Roman"/>
          <w:sz w:val="24"/>
          <w:szCs w:val="24"/>
        </w:rPr>
        <w:t>Yatoo</w:t>
      </w:r>
      <w:proofErr w:type="spellEnd"/>
      <w:r w:rsidRPr="000126A5">
        <w:rPr>
          <w:rFonts w:ascii="Times New Roman" w:hAnsi="Times New Roman" w:cs="Times New Roman"/>
          <w:sz w:val="24"/>
          <w:szCs w:val="24"/>
        </w:rPr>
        <w:t xml:space="preserve">,  R. </w:t>
      </w:r>
      <w:proofErr w:type="spellStart"/>
      <w:r w:rsidRPr="000126A5">
        <w:rPr>
          <w:rFonts w:ascii="Times New Roman" w:hAnsi="Times New Roman" w:cs="Times New Roman"/>
          <w:sz w:val="24"/>
          <w:szCs w:val="24"/>
        </w:rPr>
        <w:t>Jhambh</w:t>
      </w:r>
      <w:proofErr w:type="spellEnd"/>
      <w:r w:rsidRPr="000126A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126A5">
        <w:rPr>
          <w:rFonts w:ascii="Times New Roman" w:hAnsi="Times New Roman" w:cs="Times New Roman"/>
          <w:sz w:val="24"/>
          <w:szCs w:val="24"/>
        </w:rPr>
        <w:t>Deepa</w:t>
      </w:r>
      <w:proofErr w:type="spellEnd"/>
      <w:r w:rsidRPr="000126A5">
        <w:rPr>
          <w:rFonts w:ascii="Times New Roman" w:hAnsi="Times New Roman" w:cs="Times New Roman"/>
          <w:sz w:val="24"/>
          <w:szCs w:val="24"/>
        </w:rPr>
        <w:t xml:space="preserve"> PM, P. Kumar, U. </w:t>
      </w:r>
      <w:proofErr w:type="spellStart"/>
      <w:r w:rsidRPr="000126A5">
        <w:rPr>
          <w:rFonts w:ascii="Times New Roman" w:hAnsi="Times New Roman" w:cs="Times New Roman"/>
          <w:sz w:val="24"/>
          <w:szCs w:val="24"/>
        </w:rPr>
        <w:t>Dimri</w:t>
      </w:r>
      <w:proofErr w:type="spellEnd"/>
    </w:p>
    <w:p w:rsidR="008F7D36" w:rsidRPr="000126A5" w:rsidRDefault="008F7D36" w:rsidP="000126A5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Division of Medicine Indian Veterinary Research Institute, India</w:t>
      </w:r>
    </w:p>
    <w:p w:rsidR="00C45C8D" w:rsidRPr="00A5746C" w:rsidRDefault="00C45C8D" w:rsidP="00A5746C">
      <w:pPr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5746C">
        <w:rPr>
          <w:rFonts w:ascii="Times New Roman" w:hAnsi="Times New Roman" w:cs="Times New Roman"/>
          <w:b/>
          <w:sz w:val="24"/>
          <w:szCs w:val="24"/>
        </w:rPr>
        <w:t>Abstract</w:t>
      </w:r>
    </w:p>
    <w:p w:rsidR="00DE35A6" w:rsidRPr="00A5746C" w:rsidRDefault="00DE35A6" w:rsidP="00A5746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746C">
        <w:rPr>
          <w:rFonts w:ascii="Times New Roman" w:hAnsi="Times New Roman" w:cs="Times New Roman"/>
          <w:sz w:val="24"/>
          <w:szCs w:val="24"/>
        </w:rPr>
        <w:t xml:space="preserve">A two year old German Shepherd dog was presented with signs of alopecia, crusting of skin itching and scratching. On clinical and laboratory examination it was diagnosed as a case of scabies. Treatment was started with </w:t>
      </w:r>
      <w:proofErr w:type="spellStart"/>
      <w:r w:rsidR="003B769B" w:rsidRPr="00A5746C">
        <w:rPr>
          <w:rFonts w:ascii="Times New Roman" w:hAnsi="Times New Roman" w:cs="Times New Roman"/>
          <w:sz w:val="24"/>
          <w:szCs w:val="24"/>
        </w:rPr>
        <w:t>ectoparasiticides</w:t>
      </w:r>
      <w:proofErr w:type="spellEnd"/>
      <w:r w:rsidR="005912BF" w:rsidRPr="00A5746C">
        <w:rPr>
          <w:rFonts w:ascii="Times New Roman" w:hAnsi="Times New Roman" w:cs="Times New Roman"/>
          <w:sz w:val="24"/>
          <w:szCs w:val="24"/>
        </w:rPr>
        <w:t xml:space="preserve">, </w:t>
      </w:r>
      <w:r w:rsidR="003B769B" w:rsidRPr="00A5746C">
        <w:rPr>
          <w:rFonts w:ascii="Times New Roman" w:hAnsi="Times New Roman" w:cs="Times New Roman"/>
          <w:sz w:val="24"/>
          <w:szCs w:val="24"/>
        </w:rPr>
        <w:t xml:space="preserve">antihistamines, antioxidants along with </w:t>
      </w:r>
      <w:proofErr w:type="spellStart"/>
      <w:r w:rsidR="003B769B" w:rsidRPr="00A5746C">
        <w:rPr>
          <w:rFonts w:ascii="Times New Roman" w:hAnsi="Times New Roman" w:cs="Times New Roman"/>
          <w:sz w:val="24"/>
          <w:szCs w:val="24"/>
        </w:rPr>
        <w:t>hepatoprotectants</w:t>
      </w:r>
      <w:proofErr w:type="spellEnd"/>
      <w:r w:rsidR="003B769B" w:rsidRPr="00A5746C">
        <w:rPr>
          <w:rFonts w:ascii="Times New Roman" w:hAnsi="Times New Roman" w:cs="Times New Roman"/>
          <w:sz w:val="24"/>
          <w:szCs w:val="24"/>
        </w:rPr>
        <w:t xml:space="preserve">. Besides topical </w:t>
      </w:r>
      <w:proofErr w:type="spellStart"/>
      <w:r w:rsidR="003B769B" w:rsidRPr="00A5746C">
        <w:rPr>
          <w:rFonts w:ascii="Times New Roman" w:hAnsi="Times New Roman" w:cs="Times New Roman"/>
          <w:sz w:val="24"/>
          <w:szCs w:val="24"/>
        </w:rPr>
        <w:t>preparetions</w:t>
      </w:r>
      <w:proofErr w:type="spellEnd"/>
      <w:r w:rsidR="003B769B" w:rsidRPr="00A5746C">
        <w:rPr>
          <w:rFonts w:ascii="Times New Roman" w:hAnsi="Times New Roman" w:cs="Times New Roman"/>
          <w:sz w:val="24"/>
          <w:szCs w:val="24"/>
        </w:rPr>
        <w:t xml:space="preserve"> were also advised. Animal showed improvement on initial treatment and the same treatment was continued till recovery with some modifications.</w:t>
      </w:r>
    </w:p>
    <w:p w:rsidR="00C45C8D" w:rsidRPr="00A5746C" w:rsidRDefault="00066F66" w:rsidP="00A5746C">
      <w:pPr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5746C">
        <w:rPr>
          <w:rFonts w:ascii="Times New Roman" w:hAnsi="Times New Roman" w:cs="Times New Roman"/>
          <w:b/>
          <w:sz w:val="24"/>
          <w:szCs w:val="24"/>
        </w:rPr>
        <w:t xml:space="preserve">Key words: </w:t>
      </w:r>
      <w:r w:rsidRPr="00A5746C">
        <w:rPr>
          <w:rFonts w:ascii="Times New Roman" w:hAnsi="Times New Roman" w:cs="Times New Roman"/>
          <w:sz w:val="24"/>
          <w:szCs w:val="24"/>
        </w:rPr>
        <w:t>Dog, scabies, ivermectin.</w:t>
      </w:r>
    </w:p>
    <w:p w:rsidR="00E6654D" w:rsidRPr="00A5746C" w:rsidRDefault="00E6654D" w:rsidP="00A5746C">
      <w:pPr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5746C">
        <w:rPr>
          <w:rFonts w:ascii="Times New Roman" w:hAnsi="Times New Roman" w:cs="Times New Roman"/>
          <w:b/>
          <w:sz w:val="24"/>
          <w:szCs w:val="24"/>
        </w:rPr>
        <w:t>Introduction</w:t>
      </w:r>
    </w:p>
    <w:p w:rsidR="00485EF7" w:rsidRPr="00A5746C" w:rsidRDefault="0048788B" w:rsidP="00A5746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746C">
        <w:rPr>
          <w:rFonts w:ascii="Times New Roman" w:hAnsi="Times New Roman" w:cs="Times New Roman"/>
          <w:sz w:val="24"/>
          <w:szCs w:val="24"/>
        </w:rPr>
        <w:t xml:space="preserve">Scabies </w:t>
      </w:r>
      <w:r w:rsidR="0041289A" w:rsidRPr="00A5746C">
        <w:rPr>
          <w:rFonts w:ascii="Times New Roman" w:hAnsi="Times New Roman" w:cs="Times New Roman"/>
          <w:sz w:val="24"/>
          <w:szCs w:val="24"/>
        </w:rPr>
        <w:t xml:space="preserve">a highly contagious infestation, </w:t>
      </w:r>
      <w:r w:rsidRPr="00A5746C">
        <w:rPr>
          <w:rFonts w:ascii="Times New Roman" w:hAnsi="Times New Roman" w:cs="Times New Roman"/>
          <w:sz w:val="24"/>
          <w:szCs w:val="24"/>
        </w:rPr>
        <w:t xml:space="preserve">is common in dogs especially in autumn and in ones living in combination under unhygienic conditions. It is caused by a minute </w:t>
      </w:r>
      <w:r w:rsidR="0041289A" w:rsidRPr="00A5746C">
        <w:rPr>
          <w:rFonts w:ascii="Times New Roman" w:hAnsi="Times New Roman" w:cs="Times New Roman"/>
          <w:sz w:val="24"/>
          <w:szCs w:val="24"/>
        </w:rPr>
        <w:t xml:space="preserve">parasitic </w:t>
      </w:r>
      <w:r w:rsidRPr="00A5746C">
        <w:rPr>
          <w:rFonts w:ascii="Times New Roman" w:hAnsi="Times New Roman" w:cs="Times New Roman"/>
          <w:sz w:val="24"/>
          <w:szCs w:val="24"/>
        </w:rPr>
        <w:t>mite</w:t>
      </w:r>
      <w:r w:rsidR="0041289A" w:rsidRPr="00A5746C">
        <w:rPr>
          <w:rFonts w:ascii="Times New Roman" w:hAnsi="Times New Roman" w:cs="Times New Roman"/>
          <w:sz w:val="24"/>
          <w:szCs w:val="24"/>
        </w:rPr>
        <w:t>s</w:t>
      </w:r>
      <w:r w:rsidRPr="00A574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1289A" w:rsidRPr="00A5746C">
        <w:rPr>
          <w:rFonts w:ascii="Times New Roman" w:hAnsi="Times New Roman" w:cs="Times New Roman"/>
          <w:i/>
          <w:iCs/>
          <w:sz w:val="24"/>
          <w:szCs w:val="24"/>
        </w:rPr>
        <w:t>Sarcoptes</w:t>
      </w:r>
      <w:proofErr w:type="spellEnd"/>
      <w:r w:rsidR="0041289A" w:rsidRPr="00A5746C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41289A" w:rsidRPr="00A5746C">
        <w:rPr>
          <w:rFonts w:ascii="Times New Roman" w:hAnsi="Times New Roman" w:cs="Times New Roman"/>
          <w:i/>
          <w:iCs/>
          <w:sz w:val="24"/>
          <w:szCs w:val="24"/>
        </w:rPr>
        <w:t>scabiei</w:t>
      </w:r>
      <w:proofErr w:type="spellEnd"/>
      <w:r w:rsidR="0041289A" w:rsidRPr="00A5746C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41289A" w:rsidRPr="00A5746C">
        <w:rPr>
          <w:rFonts w:ascii="Times New Roman" w:hAnsi="Times New Roman" w:cs="Times New Roman"/>
          <w:i/>
          <w:iCs/>
          <w:sz w:val="24"/>
          <w:szCs w:val="24"/>
        </w:rPr>
        <w:t>canis</w:t>
      </w:r>
      <w:proofErr w:type="spellEnd"/>
      <w:r w:rsidR="00E714D6" w:rsidRPr="00A5746C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E714D6" w:rsidRPr="00A5746C">
        <w:rPr>
          <w:rFonts w:ascii="Times New Roman" w:hAnsi="Times New Roman" w:cs="Times New Roman"/>
          <w:iCs/>
          <w:sz w:val="24"/>
          <w:szCs w:val="24"/>
        </w:rPr>
        <w:t>(</w:t>
      </w:r>
      <w:r w:rsidR="00E714D6" w:rsidRPr="00A5746C">
        <w:rPr>
          <w:rFonts w:ascii="Times New Roman" w:hAnsi="Times New Roman" w:cs="Times New Roman"/>
          <w:sz w:val="24"/>
          <w:szCs w:val="24"/>
        </w:rPr>
        <w:t>Urquhart, 1996</w:t>
      </w:r>
      <w:r w:rsidR="00163AFE" w:rsidRPr="00A5746C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="00163AFE" w:rsidRPr="00A5746C">
        <w:rPr>
          <w:rFonts w:ascii="Times New Roman" w:hAnsi="Times New Roman" w:cs="Times New Roman"/>
          <w:sz w:val="24"/>
          <w:szCs w:val="24"/>
        </w:rPr>
        <w:t>Ettinger</w:t>
      </w:r>
      <w:proofErr w:type="spellEnd"/>
      <w:r w:rsidR="00163AFE" w:rsidRPr="00A5746C">
        <w:rPr>
          <w:rFonts w:ascii="Times New Roman" w:hAnsi="Times New Roman" w:cs="Times New Roman"/>
          <w:sz w:val="24"/>
          <w:szCs w:val="24"/>
        </w:rPr>
        <w:t xml:space="preserve"> and Feldman, 2010</w:t>
      </w:r>
      <w:r w:rsidR="00E714D6" w:rsidRPr="00A5746C">
        <w:rPr>
          <w:rFonts w:ascii="Times New Roman" w:hAnsi="Times New Roman" w:cs="Times New Roman"/>
          <w:sz w:val="24"/>
          <w:szCs w:val="24"/>
        </w:rPr>
        <w:t>)</w:t>
      </w:r>
      <w:r w:rsidRPr="00A5746C">
        <w:rPr>
          <w:rFonts w:ascii="Times New Roman" w:hAnsi="Times New Roman" w:cs="Times New Roman"/>
          <w:sz w:val="24"/>
          <w:szCs w:val="24"/>
        </w:rPr>
        <w:t xml:space="preserve">. The mite </w:t>
      </w:r>
      <w:r w:rsidR="0041289A" w:rsidRPr="00A5746C">
        <w:rPr>
          <w:rFonts w:ascii="Times New Roman" w:hAnsi="Times New Roman" w:cs="Times New Roman"/>
          <w:sz w:val="24"/>
          <w:szCs w:val="24"/>
        </w:rPr>
        <w:t>burrows</w:t>
      </w:r>
      <w:r w:rsidR="00ED7EC6" w:rsidRPr="00A5746C">
        <w:rPr>
          <w:rFonts w:ascii="Times New Roman" w:hAnsi="Times New Roman" w:cs="Times New Roman"/>
          <w:sz w:val="24"/>
          <w:szCs w:val="24"/>
        </w:rPr>
        <w:t xml:space="preserve"> deep in skin causing intense itching from a</w:t>
      </w:r>
      <w:r w:rsidR="00837E79" w:rsidRPr="00A5746C">
        <w:rPr>
          <w:rFonts w:ascii="Times New Roman" w:hAnsi="Times New Roman" w:cs="Times New Roman"/>
          <w:sz w:val="24"/>
          <w:szCs w:val="24"/>
        </w:rPr>
        <w:t>n allergic reaction to the mite</w:t>
      </w:r>
      <w:r w:rsidR="00ED7EC6" w:rsidRPr="00A5746C">
        <w:rPr>
          <w:rFonts w:ascii="Times New Roman" w:hAnsi="Times New Roman" w:cs="Times New Roman"/>
          <w:sz w:val="24"/>
          <w:szCs w:val="24"/>
        </w:rPr>
        <w:t>.</w:t>
      </w:r>
      <w:r w:rsidR="00837E79" w:rsidRPr="00A5746C">
        <w:rPr>
          <w:rFonts w:ascii="Times New Roman" w:hAnsi="Times New Roman" w:cs="Times New Roman"/>
          <w:sz w:val="24"/>
          <w:szCs w:val="24"/>
        </w:rPr>
        <w:t xml:space="preserve"> Alopecia and crusting occurs especially on ears and limbs and can spread to whole body . Due to scratching and biting secondary bacterial infection occurs.</w:t>
      </w:r>
      <w:r w:rsidR="00905D71" w:rsidRPr="00A5746C">
        <w:rPr>
          <w:rFonts w:ascii="Times New Roman" w:hAnsi="Times New Roman" w:cs="Times New Roman"/>
          <w:sz w:val="24"/>
          <w:szCs w:val="24"/>
        </w:rPr>
        <w:t xml:space="preserve"> </w:t>
      </w:r>
      <w:r w:rsidR="009A70C4" w:rsidRPr="00A5746C">
        <w:rPr>
          <w:rFonts w:ascii="Times New Roman" w:hAnsi="Times New Roman" w:cs="Times New Roman"/>
          <w:sz w:val="24"/>
          <w:szCs w:val="24"/>
        </w:rPr>
        <w:t>Spread usually occurs via contact with infected animals or objects</w:t>
      </w:r>
      <w:r w:rsidR="0016129E">
        <w:rPr>
          <w:rFonts w:ascii="Times New Roman" w:hAnsi="Times New Roman" w:cs="Times New Roman"/>
          <w:sz w:val="24"/>
          <w:szCs w:val="24"/>
        </w:rPr>
        <w:t xml:space="preserve"> (</w:t>
      </w:r>
      <w:r w:rsidR="0016129E" w:rsidRPr="00A5746C">
        <w:rPr>
          <w:rFonts w:ascii="Times New Roman" w:hAnsi="Times New Roman" w:cs="Times New Roman"/>
          <w:sz w:val="24"/>
          <w:szCs w:val="24"/>
        </w:rPr>
        <w:t>Urquhart, 1996</w:t>
      </w:r>
      <w:r w:rsidR="0016129E">
        <w:rPr>
          <w:rFonts w:ascii="Times New Roman" w:hAnsi="Times New Roman" w:cs="Times New Roman"/>
          <w:sz w:val="24"/>
          <w:szCs w:val="24"/>
        </w:rPr>
        <w:t>)</w:t>
      </w:r>
      <w:r w:rsidR="009A70C4" w:rsidRPr="00A5746C">
        <w:rPr>
          <w:rFonts w:ascii="Times New Roman" w:hAnsi="Times New Roman" w:cs="Times New Roman"/>
          <w:sz w:val="24"/>
          <w:szCs w:val="24"/>
        </w:rPr>
        <w:t xml:space="preserve">. </w:t>
      </w:r>
      <w:r w:rsidR="00905D71" w:rsidRPr="00A5746C">
        <w:rPr>
          <w:rFonts w:ascii="Times New Roman" w:hAnsi="Times New Roman" w:cs="Times New Roman"/>
          <w:sz w:val="24"/>
          <w:szCs w:val="24"/>
        </w:rPr>
        <w:t>Diagnosis depends on clinical signs manifested by animal and laboratory examination of ski scrapings for detection of mites.</w:t>
      </w:r>
      <w:r w:rsidR="00350B29" w:rsidRPr="00A5746C">
        <w:rPr>
          <w:rFonts w:ascii="Times New Roman" w:hAnsi="Times New Roman" w:cs="Times New Roman"/>
          <w:sz w:val="24"/>
          <w:szCs w:val="24"/>
        </w:rPr>
        <w:t xml:space="preserve"> Treatment involves use of ectoparasiticide like ivermectin and topical prepar</w:t>
      </w:r>
      <w:r w:rsidR="00994FF3" w:rsidRPr="00A5746C">
        <w:rPr>
          <w:rFonts w:ascii="Times New Roman" w:hAnsi="Times New Roman" w:cs="Times New Roman"/>
          <w:sz w:val="24"/>
          <w:szCs w:val="24"/>
        </w:rPr>
        <w:t>a</w:t>
      </w:r>
      <w:r w:rsidR="00350B29" w:rsidRPr="00A5746C">
        <w:rPr>
          <w:rFonts w:ascii="Times New Roman" w:hAnsi="Times New Roman" w:cs="Times New Roman"/>
          <w:sz w:val="24"/>
          <w:szCs w:val="24"/>
        </w:rPr>
        <w:t>tions for skin</w:t>
      </w:r>
      <w:r w:rsidR="00975007" w:rsidRPr="00A5746C">
        <w:rPr>
          <w:rFonts w:ascii="Times New Roman" w:hAnsi="Times New Roman" w:cs="Times New Roman"/>
          <w:sz w:val="24"/>
          <w:szCs w:val="24"/>
        </w:rPr>
        <w:t xml:space="preserve"> (Taylor, 2001)</w:t>
      </w:r>
      <w:r w:rsidR="00350B29" w:rsidRPr="00A5746C">
        <w:rPr>
          <w:rFonts w:ascii="Times New Roman" w:hAnsi="Times New Roman" w:cs="Times New Roman"/>
          <w:sz w:val="24"/>
          <w:szCs w:val="24"/>
        </w:rPr>
        <w:t xml:space="preserve">. Advanced treatment includes use of </w:t>
      </w:r>
      <w:r w:rsidR="00BA4C90" w:rsidRPr="00A5746C">
        <w:rPr>
          <w:rFonts w:ascii="Times New Roman" w:hAnsi="Times New Roman" w:cs="Times New Roman"/>
          <w:sz w:val="24"/>
          <w:szCs w:val="24"/>
        </w:rPr>
        <w:t xml:space="preserve">recent and </w:t>
      </w:r>
      <w:r w:rsidR="006A5C6C" w:rsidRPr="00A5746C">
        <w:rPr>
          <w:rFonts w:ascii="Times New Roman" w:hAnsi="Times New Roman" w:cs="Times New Roman"/>
          <w:sz w:val="24"/>
          <w:szCs w:val="24"/>
        </w:rPr>
        <w:t>efficient</w:t>
      </w:r>
      <w:r w:rsidR="00BA4C90" w:rsidRPr="00A574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A4C90" w:rsidRPr="00A5746C">
        <w:rPr>
          <w:rFonts w:ascii="Times New Roman" w:hAnsi="Times New Roman" w:cs="Times New Roman"/>
          <w:sz w:val="24"/>
          <w:szCs w:val="24"/>
        </w:rPr>
        <w:t>macrolactones</w:t>
      </w:r>
      <w:proofErr w:type="spellEnd"/>
      <w:r w:rsidR="00BA4C90" w:rsidRPr="00A5746C">
        <w:rPr>
          <w:rFonts w:ascii="Times New Roman" w:hAnsi="Times New Roman" w:cs="Times New Roman"/>
          <w:sz w:val="24"/>
          <w:szCs w:val="24"/>
        </w:rPr>
        <w:t xml:space="preserve">, </w:t>
      </w:r>
      <w:r w:rsidR="00975007" w:rsidRPr="00A5746C">
        <w:rPr>
          <w:rFonts w:ascii="Times New Roman" w:hAnsi="Times New Roman" w:cs="Times New Roman"/>
          <w:sz w:val="24"/>
          <w:szCs w:val="24"/>
        </w:rPr>
        <w:t xml:space="preserve">topical </w:t>
      </w:r>
      <w:proofErr w:type="spellStart"/>
      <w:r w:rsidR="00975007" w:rsidRPr="00A5746C">
        <w:rPr>
          <w:rFonts w:ascii="Times New Roman" w:hAnsi="Times New Roman" w:cs="Times New Roman"/>
          <w:sz w:val="24"/>
          <w:szCs w:val="24"/>
        </w:rPr>
        <w:t>prearetions</w:t>
      </w:r>
      <w:proofErr w:type="spellEnd"/>
      <w:r w:rsidR="00975007" w:rsidRPr="00A5746C">
        <w:rPr>
          <w:rFonts w:ascii="Times New Roman" w:hAnsi="Times New Roman" w:cs="Times New Roman"/>
          <w:sz w:val="24"/>
          <w:szCs w:val="24"/>
        </w:rPr>
        <w:t xml:space="preserve"> (Mueller, 2008), </w:t>
      </w:r>
      <w:r w:rsidR="00350B29" w:rsidRPr="00A5746C">
        <w:rPr>
          <w:rFonts w:ascii="Times New Roman" w:hAnsi="Times New Roman" w:cs="Times New Roman"/>
          <w:sz w:val="24"/>
          <w:szCs w:val="24"/>
        </w:rPr>
        <w:t>antioxidants</w:t>
      </w:r>
      <w:r w:rsidR="005616C3" w:rsidRPr="00A5746C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5616C3" w:rsidRPr="00A5746C">
        <w:rPr>
          <w:rFonts w:ascii="Times New Roman" w:hAnsi="Times New Roman" w:cs="Times New Roman"/>
          <w:bCs/>
          <w:sz w:val="24"/>
          <w:szCs w:val="24"/>
        </w:rPr>
        <w:t>Behera</w:t>
      </w:r>
      <w:proofErr w:type="spellEnd"/>
      <w:r w:rsidR="005616C3" w:rsidRPr="00A5746C">
        <w:rPr>
          <w:rFonts w:ascii="Times New Roman" w:hAnsi="Times New Roman" w:cs="Times New Roman"/>
          <w:bCs/>
          <w:sz w:val="24"/>
          <w:szCs w:val="24"/>
        </w:rPr>
        <w:t xml:space="preserve"> et al., 2011)</w:t>
      </w:r>
      <w:r w:rsidR="00350B29" w:rsidRPr="00A5746C">
        <w:rPr>
          <w:rFonts w:ascii="Times New Roman" w:hAnsi="Times New Roman" w:cs="Times New Roman"/>
          <w:sz w:val="24"/>
          <w:szCs w:val="24"/>
        </w:rPr>
        <w:t>, immunomodulators</w:t>
      </w:r>
      <w:r w:rsidR="003A3799" w:rsidRPr="00A5746C">
        <w:rPr>
          <w:rFonts w:ascii="Times New Roman" w:hAnsi="Times New Roman" w:cs="Times New Roman"/>
          <w:sz w:val="24"/>
          <w:szCs w:val="24"/>
        </w:rPr>
        <w:t xml:space="preserve"> and</w:t>
      </w:r>
      <w:r w:rsidR="00350B29" w:rsidRPr="00A5746C">
        <w:rPr>
          <w:rFonts w:ascii="Times New Roman" w:hAnsi="Times New Roman" w:cs="Times New Roman"/>
          <w:sz w:val="24"/>
          <w:szCs w:val="24"/>
        </w:rPr>
        <w:t xml:space="preserve"> agents supporting healthy skin growth</w:t>
      </w:r>
      <w:r w:rsidR="002F0806" w:rsidRPr="00A5746C">
        <w:rPr>
          <w:rFonts w:ascii="Times New Roman" w:hAnsi="Times New Roman" w:cs="Times New Roman"/>
          <w:sz w:val="24"/>
          <w:szCs w:val="24"/>
        </w:rPr>
        <w:t xml:space="preserve"> like omega fatty acids</w:t>
      </w:r>
      <w:r w:rsidR="00514620" w:rsidRPr="00A5746C">
        <w:rPr>
          <w:rFonts w:ascii="Times New Roman" w:hAnsi="Times New Roman" w:cs="Times New Roman"/>
          <w:sz w:val="24"/>
          <w:szCs w:val="24"/>
        </w:rPr>
        <w:t xml:space="preserve"> and herbal </w:t>
      </w:r>
      <w:proofErr w:type="spellStart"/>
      <w:r w:rsidR="00514620" w:rsidRPr="00A5746C">
        <w:rPr>
          <w:rFonts w:ascii="Times New Roman" w:hAnsi="Times New Roman" w:cs="Times New Roman"/>
          <w:sz w:val="24"/>
          <w:szCs w:val="24"/>
        </w:rPr>
        <w:t>preparetions</w:t>
      </w:r>
      <w:proofErr w:type="spellEnd"/>
      <w:r w:rsidR="00514620" w:rsidRPr="00A5746C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514620" w:rsidRPr="00A5746C">
        <w:rPr>
          <w:rFonts w:ascii="Times New Roman" w:hAnsi="Times New Roman" w:cs="Times New Roman"/>
          <w:sz w:val="24"/>
          <w:szCs w:val="24"/>
        </w:rPr>
        <w:t>Dimri</w:t>
      </w:r>
      <w:proofErr w:type="spellEnd"/>
      <w:r w:rsidR="00514620" w:rsidRPr="00A5746C">
        <w:rPr>
          <w:rFonts w:ascii="Times New Roman" w:hAnsi="Times New Roman" w:cs="Times New Roman"/>
          <w:sz w:val="24"/>
          <w:szCs w:val="24"/>
        </w:rPr>
        <w:t xml:space="preserve"> et al., 2004</w:t>
      </w:r>
      <w:r w:rsidR="006946B2" w:rsidRPr="00A5746C">
        <w:rPr>
          <w:rFonts w:ascii="Times New Roman" w:hAnsi="Times New Roman" w:cs="Times New Roman"/>
          <w:sz w:val="24"/>
          <w:szCs w:val="24"/>
        </w:rPr>
        <w:t>a and b</w:t>
      </w:r>
      <w:r w:rsidR="00514620" w:rsidRPr="00A5746C">
        <w:rPr>
          <w:rFonts w:ascii="Times New Roman" w:hAnsi="Times New Roman" w:cs="Times New Roman"/>
          <w:sz w:val="24"/>
          <w:szCs w:val="24"/>
        </w:rPr>
        <w:t>)</w:t>
      </w:r>
      <w:r w:rsidR="00350B29" w:rsidRPr="00A5746C">
        <w:rPr>
          <w:rFonts w:ascii="Times New Roman" w:hAnsi="Times New Roman" w:cs="Times New Roman"/>
          <w:sz w:val="24"/>
          <w:szCs w:val="24"/>
        </w:rPr>
        <w:t>.</w:t>
      </w:r>
    </w:p>
    <w:p w:rsidR="00664D2D" w:rsidRPr="00A5746C" w:rsidRDefault="00485EF7" w:rsidP="00A5746C">
      <w:pPr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5746C">
        <w:rPr>
          <w:rFonts w:ascii="Times New Roman" w:hAnsi="Times New Roman" w:cs="Times New Roman"/>
          <w:b/>
          <w:sz w:val="24"/>
          <w:szCs w:val="24"/>
        </w:rPr>
        <w:lastRenderedPageBreak/>
        <w:t>Materials and methods</w:t>
      </w:r>
      <w:r w:rsidR="00350B29" w:rsidRPr="00A5746C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DE2CC2" w:rsidRPr="00A5746C" w:rsidRDefault="00664D2D" w:rsidP="00A5746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746C">
        <w:rPr>
          <w:rFonts w:ascii="Times New Roman" w:hAnsi="Times New Roman" w:cs="Times New Roman"/>
          <w:sz w:val="24"/>
          <w:szCs w:val="24"/>
        </w:rPr>
        <w:t xml:space="preserve">A two year old German Shepherd dog was presented at Referral Veterinary Polyclinic Indian Veterinary Research Institute with signs of </w:t>
      </w:r>
      <w:r w:rsidR="006F53B1" w:rsidRPr="00A5746C">
        <w:rPr>
          <w:rFonts w:ascii="Times New Roman" w:hAnsi="Times New Roman" w:cs="Times New Roman"/>
          <w:sz w:val="24"/>
          <w:szCs w:val="24"/>
        </w:rPr>
        <w:t xml:space="preserve">itching and scratching  leading to </w:t>
      </w:r>
      <w:r w:rsidRPr="00A5746C">
        <w:rPr>
          <w:rFonts w:ascii="Times New Roman" w:hAnsi="Times New Roman" w:cs="Times New Roman"/>
          <w:sz w:val="24"/>
          <w:szCs w:val="24"/>
        </w:rPr>
        <w:t>alopecia</w:t>
      </w:r>
      <w:r w:rsidR="006F53B1" w:rsidRPr="00A5746C">
        <w:rPr>
          <w:rFonts w:ascii="Times New Roman" w:hAnsi="Times New Roman" w:cs="Times New Roman"/>
          <w:sz w:val="24"/>
          <w:szCs w:val="24"/>
        </w:rPr>
        <w:t xml:space="preserve"> and</w:t>
      </w:r>
      <w:r w:rsidRPr="00A5746C">
        <w:rPr>
          <w:rFonts w:ascii="Times New Roman" w:hAnsi="Times New Roman" w:cs="Times New Roman"/>
          <w:sz w:val="24"/>
          <w:szCs w:val="24"/>
        </w:rPr>
        <w:t xml:space="preserve"> crusting of skin. </w:t>
      </w:r>
      <w:r w:rsidR="00C64B84" w:rsidRPr="00A5746C">
        <w:rPr>
          <w:rFonts w:ascii="Times New Roman" w:hAnsi="Times New Roman" w:cs="Times New Roman"/>
          <w:sz w:val="24"/>
          <w:szCs w:val="24"/>
        </w:rPr>
        <w:t xml:space="preserve">Clinical examination was done and clinical parameters were taken in a proper sequence. Blood sample </w:t>
      </w:r>
      <w:r w:rsidR="00996D1D" w:rsidRPr="00A5746C">
        <w:rPr>
          <w:rFonts w:ascii="Times New Roman" w:hAnsi="Times New Roman" w:cs="Times New Roman"/>
          <w:sz w:val="24"/>
          <w:szCs w:val="24"/>
        </w:rPr>
        <w:t xml:space="preserve">was taken </w:t>
      </w:r>
      <w:r w:rsidR="00C64B84" w:rsidRPr="00A5746C">
        <w:rPr>
          <w:rFonts w:ascii="Times New Roman" w:hAnsi="Times New Roman" w:cs="Times New Roman"/>
          <w:sz w:val="24"/>
          <w:szCs w:val="24"/>
        </w:rPr>
        <w:t>for complete blood count and skin scraping for detection of mites</w:t>
      </w:r>
      <w:r w:rsidR="00996D1D" w:rsidRPr="00A5746C">
        <w:rPr>
          <w:rFonts w:ascii="Times New Roman" w:hAnsi="Times New Roman" w:cs="Times New Roman"/>
          <w:sz w:val="24"/>
          <w:szCs w:val="24"/>
        </w:rPr>
        <w:t>.</w:t>
      </w:r>
      <w:r w:rsidR="00DE2CC2" w:rsidRPr="00A5746C">
        <w:rPr>
          <w:rFonts w:ascii="Times New Roman" w:hAnsi="Times New Roman" w:cs="Times New Roman"/>
          <w:sz w:val="24"/>
          <w:szCs w:val="24"/>
        </w:rPr>
        <w:t xml:space="preserve"> Skin scraping was taken at edge of lesion by a sharp blade smeared with glycerol in a </w:t>
      </w:r>
      <w:proofErr w:type="spellStart"/>
      <w:r w:rsidR="00DE2CC2" w:rsidRPr="00A5746C">
        <w:rPr>
          <w:rFonts w:ascii="Times New Roman" w:hAnsi="Times New Roman" w:cs="Times New Roman"/>
          <w:sz w:val="24"/>
          <w:szCs w:val="24"/>
        </w:rPr>
        <w:t>petri</w:t>
      </w:r>
      <w:proofErr w:type="spellEnd"/>
      <w:r w:rsidR="00DE2CC2" w:rsidRPr="00A5746C">
        <w:rPr>
          <w:rFonts w:ascii="Times New Roman" w:hAnsi="Times New Roman" w:cs="Times New Roman"/>
          <w:sz w:val="24"/>
          <w:szCs w:val="24"/>
        </w:rPr>
        <w:t xml:space="preserve"> dish until bleeding occurred. Skin scrapings were digested in warm 10% KOH and smear was prepared.</w:t>
      </w:r>
    </w:p>
    <w:p w:rsidR="00C64B84" w:rsidRPr="00A5746C" w:rsidRDefault="00C64B84" w:rsidP="00A5746C">
      <w:pPr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5746C">
        <w:rPr>
          <w:rFonts w:ascii="Times New Roman" w:hAnsi="Times New Roman" w:cs="Times New Roman"/>
          <w:b/>
          <w:sz w:val="24"/>
          <w:szCs w:val="24"/>
        </w:rPr>
        <w:t>Results and discussion</w:t>
      </w:r>
    </w:p>
    <w:p w:rsidR="00F17C37" w:rsidRPr="00A5746C" w:rsidRDefault="00664D2D" w:rsidP="00A5746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746C">
        <w:rPr>
          <w:rFonts w:ascii="Times New Roman" w:hAnsi="Times New Roman" w:cs="Times New Roman"/>
          <w:sz w:val="24"/>
          <w:szCs w:val="24"/>
        </w:rPr>
        <w:t xml:space="preserve">On clinical </w:t>
      </w:r>
      <w:r w:rsidR="002E5849" w:rsidRPr="00A5746C">
        <w:rPr>
          <w:rFonts w:ascii="Times New Roman" w:hAnsi="Times New Roman" w:cs="Times New Roman"/>
          <w:sz w:val="24"/>
          <w:szCs w:val="24"/>
        </w:rPr>
        <w:t>examination animal was found dull and depressed. Skin was dry. Hair loss and crusting was noticed. Itching caused scratching and biting on body parts leading to injury at certain points.</w:t>
      </w:r>
      <w:r w:rsidR="00A21C77" w:rsidRPr="00A5746C">
        <w:rPr>
          <w:rFonts w:ascii="Times New Roman" w:hAnsi="Times New Roman" w:cs="Times New Roman"/>
          <w:sz w:val="24"/>
          <w:szCs w:val="24"/>
        </w:rPr>
        <w:t xml:space="preserve"> Temperature (102.2</w:t>
      </w:r>
      <w:r w:rsidR="00A21C77" w:rsidRPr="00A5746C">
        <w:rPr>
          <w:rFonts w:ascii="Times New Roman" w:hAnsi="Times New Roman" w:cs="Times New Roman"/>
          <w:sz w:val="24"/>
          <w:szCs w:val="24"/>
        </w:rPr>
        <w:sym w:font="Symbol" w:char="F0B0"/>
      </w:r>
      <w:r w:rsidR="00A21C77" w:rsidRPr="00A5746C">
        <w:rPr>
          <w:rFonts w:ascii="Times New Roman" w:hAnsi="Times New Roman" w:cs="Times New Roman"/>
          <w:sz w:val="24"/>
          <w:szCs w:val="24"/>
        </w:rPr>
        <w:t xml:space="preserve">F), respiration rate (32/minute) and heart rate (74/minute) was normal. Mucous membrane </w:t>
      </w:r>
      <w:r w:rsidR="00657D27" w:rsidRPr="00A5746C">
        <w:rPr>
          <w:rFonts w:ascii="Times New Roman" w:hAnsi="Times New Roman" w:cs="Times New Roman"/>
          <w:sz w:val="24"/>
          <w:szCs w:val="24"/>
        </w:rPr>
        <w:t xml:space="preserve">were </w:t>
      </w:r>
      <w:r w:rsidR="00A21C77" w:rsidRPr="00A5746C">
        <w:rPr>
          <w:rFonts w:ascii="Times New Roman" w:hAnsi="Times New Roman" w:cs="Times New Roman"/>
          <w:sz w:val="24"/>
          <w:szCs w:val="24"/>
        </w:rPr>
        <w:t>slightly pale</w:t>
      </w:r>
      <w:r w:rsidR="00657D27" w:rsidRPr="00A5746C">
        <w:rPr>
          <w:rFonts w:ascii="Times New Roman" w:hAnsi="Times New Roman" w:cs="Times New Roman"/>
          <w:sz w:val="24"/>
          <w:szCs w:val="24"/>
        </w:rPr>
        <w:t xml:space="preserve"> indicating anaemia</w:t>
      </w:r>
      <w:r w:rsidR="00A21C77" w:rsidRPr="00A5746C">
        <w:rPr>
          <w:rFonts w:ascii="Times New Roman" w:hAnsi="Times New Roman" w:cs="Times New Roman"/>
          <w:sz w:val="24"/>
          <w:szCs w:val="24"/>
        </w:rPr>
        <w:t>.</w:t>
      </w:r>
      <w:r w:rsidR="004E1A39" w:rsidRPr="00A5746C">
        <w:rPr>
          <w:rFonts w:ascii="Times New Roman" w:hAnsi="Times New Roman" w:cs="Times New Roman"/>
          <w:sz w:val="24"/>
          <w:szCs w:val="24"/>
        </w:rPr>
        <w:t xml:space="preserve"> Hematology revealed low  </w:t>
      </w:r>
      <w:proofErr w:type="spellStart"/>
      <w:r w:rsidR="004E1A39" w:rsidRPr="00A5746C">
        <w:rPr>
          <w:rFonts w:ascii="Times New Roman" w:hAnsi="Times New Roman" w:cs="Times New Roman"/>
          <w:sz w:val="24"/>
          <w:szCs w:val="24"/>
        </w:rPr>
        <w:t>Hb</w:t>
      </w:r>
      <w:proofErr w:type="spellEnd"/>
      <w:r w:rsidR="004E1A39" w:rsidRPr="00A5746C">
        <w:rPr>
          <w:rFonts w:ascii="Times New Roman" w:hAnsi="Times New Roman" w:cs="Times New Roman"/>
          <w:sz w:val="24"/>
          <w:szCs w:val="24"/>
        </w:rPr>
        <w:t xml:space="preserve"> (9.2 g/dl) and TEC (5.8 </w:t>
      </w:r>
      <w:proofErr w:type="spellStart"/>
      <w:r w:rsidR="004E1A39" w:rsidRPr="00A5746C">
        <w:rPr>
          <w:rFonts w:ascii="Times New Roman" w:hAnsi="Times New Roman" w:cs="Times New Roman"/>
          <w:sz w:val="24"/>
          <w:szCs w:val="24"/>
        </w:rPr>
        <w:t>mcm</w:t>
      </w:r>
      <w:proofErr w:type="spellEnd"/>
      <w:r w:rsidR="004E1A39" w:rsidRPr="00A5746C">
        <w:rPr>
          <w:rFonts w:ascii="Times New Roman" w:hAnsi="Times New Roman" w:cs="Times New Roman"/>
          <w:sz w:val="24"/>
          <w:szCs w:val="24"/>
        </w:rPr>
        <w:t>).</w:t>
      </w:r>
      <w:r w:rsidR="006F633E" w:rsidRPr="00A5746C">
        <w:rPr>
          <w:rFonts w:ascii="Times New Roman" w:hAnsi="Times New Roman" w:cs="Times New Roman"/>
          <w:sz w:val="24"/>
          <w:szCs w:val="24"/>
        </w:rPr>
        <w:t xml:space="preserve"> Neutrophil (65%) and </w:t>
      </w:r>
      <w:proofErr w:type="spellStart"/>
      <w:r w:rsidR="006F633E" w:rsidRPr="00A5746C">
        <w:rPr>
          <w:rFonts w:ascii="Times New Roman" w:hAnsi="Times New Roman" w:cs="Times New Roman"/>
          <w:sz w:val="24"/>
          <w:szCs w:val="24"/>
        </w:rPr>
        <w:t>eosinophil</w:t>
      </w:r>
      <w:proofErr w:type="spellEnd"/>
      <w:r w:rsidR="006F633E" w:rsidRPr="00A5746C">
        <w:rPr>
          <w:rFonts w:ascii="Times New Roman" w:hAnsi="Times New Roman" w:cs="Times New Roman"/>
          <w:sz w:val="24"/>
          <w:szCs w:val="24"/>
        </w:rPr>
        <w:t xml:space="preserve"> (8%) count was high</w:t>
      </w:r>
      <w:r w:rsidR="009A2906" w:rsidRPr="00A5746C">
        <w:rPr>
          <w:rFonts w:ascii="Times New Roman" w:hAnsi="Times New Roman" w:cs="Times New Roman"/>
          <w:sz w:val="24"/>
          <w:szCs w:val="24"/>
        </w:rPr>
        <w:t xml:space="preserve"> suggesting bacterial and parasitic infection.</w:t>
      </w:r>
      <w:r w:rsidR="006F633E" w:rsidRPr="00A5746C">
        <w:rPr>
          <w:rFonts w:ascii="Times New Roman" w:hAnsi="Times New Roman" w:cs="Times New Roman"/>
          <w:sz w:val="24"/>
          <w:szCs w:val="24"/>
        </w:rPr>
        <w:t xml:space="preserve"> </w:t>
      </w:r>
      <w:r w:rsidR="006501E4" w:rsidRPr="00A5746C">
        <w:rPr>
          <w:rFonts w:ascii="Times New Roman" w:hAnsi="Times New Roman" w:cs="Times New Roman"/>
          <w:sz w:val="24"/>
          <w:szCs w:val="24"/>
        </w:rPr>
        <w:t xml:space="preserve">Skin scrapings revealed presence of mites on </w:t>
      </w:r>
      <w:r w:rsidR="000C6C88" w:rsidRPr="00A5746C">
        <w:rPr>
          <w:rFonts w:ascii="Times New Roman" w:hAnsi="Times New Roman" w:cs="Times New Roman"/>
          <w:sz w:val="24"/>
          <w:szCs w:val="24"/>
        </w:rPr>
        <w:t>microscopic examination.</w:t>
      </w:r>
      <w:r w:rsidR="00471337" w:rsidRPr="00A5746C">
        <w:rPr>
          <w:rFonts w:ascii="Times New Roman" w:hAnsi="Times New Roman" w:cs="Times New Roman"/>
          <w:sz w:val="24"/>
          <w:szCs w:val="24"/>
        </w:rPr>
        <w:t xml:space="preserve"> Hence </w:t>
      </w:r>
      <w:r w:rsidRPr="00A5746C">
        <w:rPr>
          <w:rFonts w:ascii="Times New Roman" w:hAnsi="Times New Roman" w:cs="Times New Roman"/>
          <w:sz w:val="24"/>
          <w:szCs w:val="24"/>
        </w:rPr>
        <w:t xml:space="preserve">it was diagnosed as a case of scabies. </w:t>
      </w:r>
    </w:p>
    <w:p w:rsidR="00066F66" w:rsidRPr="00A5746C" w:rsidRDefault="00664D2D" w:rsidP="00A5746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746C">
        <w:rPr>
          <w:rFonts w:ascii="Times New Roman" w:hAnsi="Times New Roman" w:cs="Times New Roman"/>
          <w:sz w:val="24"/>
          <w:szCs w:val="24"/>
        </w:rPr>
        <w:t xml:space="preserve">Treatment was started with </w:t>
      </w:r>
      <w:r w:rsidR="00501658" w:rsidRPr="00A5746C">
        <w:rPr>
          <w:rFonts w:ascii="Times New Roman" w:hAnsi="Times New Roman" w:cs="Times New Roman"/>
          <w:sz w:val="24"/>
          <w:szCs w:val="24"/>
        </w:rPr>
        <w:t>ivermectin @ 200 µ/kg</w:t>
      </w:r>
      <w:r w:rsidR="00D34CA4" w:rsidRPr="00A5746C">
        <w:rPr>
          <w:rFonts w:ascii="Times New Roman" w:hAnsi="Times New Roman" w:cs="Times New Roman"/>
          <w:sz w:val="24"/>
          <w:szCs w:val="24"/>
        </w:rPr>
        <w:t xml:space="preserve"> body weight</w:t>
      </w:r>
      <w:r w:rsidR="00501658" w:rsidRPr="00A5746C">
        <w:rPr>
          <w:rFonts w:ascii="Times New Roman" w:hAnsi="Times New Roman" w:cs="Times New Roman"/>
          <w:sz w:val="24"/>
          <w:szCs w:val="24"/>
        </w:rPr>
        <w:t xml:space="preserve"> subcutaneously per week to treat </w:t>
      </w:r>
      <w:proofErr w:type="spellStart"/>
      <w:r w:rsidRPr="00A5746C">
        <w:rPr>
          <w:rFonts w:ascii="Times New Roman" w:hAnsi="Times New Roman" w:cs="Times New Roman"/>
          <w:sz w:val="24"/>
          <w:szCs w:val="24"/>
        </w:rPr>
        <w:t>ectoparasitic</w:t>
      </w:r>
      <w:proofErr w:type="spellEnd"/>
      <w:r w:rsidR="00501658" w:rsidRPr="00A5746C">
        <w:rPr>
          <w:rFonts w:ascii="Times New Roman" w:hAnsi="Times New Roman" w:cs="Times New Roman"/>
          <w:sz w:val="24"/>
          <w:szCs w:val="24"/>
        </w:rPr>
        <w:t xml:space="preserve"> mites</w:t>
      </w:r>
      <w:r w:rsidR="00DD25CE" w:rsidRPr="00A5746C">
        <w:rPr>
          <w:rFonts w:ascii="Times New Roman" w:hAnsi="Times New Roman" w:cs="Times New Roman"/>
          <w:sz w:val="24"/>
          <w:szCs w:val="24"/>
        </w:rPr>
        <w:t xml:space="preserve">. Topically </w:t>
      </w:r>
      <w:proofErr w:type="spellStart"/>
      <w:r w:rsidR="00DD25CE" w:rsidRPr="00A5746C">
        <w:rPr>
          <w:rFonts w:ascii="Times New Roman" w:hAnsi="Times New Roman" w:cs="Times New Roman"/>
          <w:sz w:val="24"/>
          <w:szCs w:val="24"/>
          <w:shd w:val="clear" w:color="auto" w:fill="FFFFFF"/>
        </w:rPr>
        <w:t>benzoyl</w:t>
      </w:r>
      <w:proofErr w:type="spellEnd"/>
      <w:r w:rsidR="00DD25CE" w:rsidRPr="00A574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peroxide shampoo was used for its follicular flushing activity. Whole-body </w:t>
      </w:r>
      <w:proofErr w:type="spellStart"/>
      <w:r w:rsidR="00DD25CE" w:rsidRPr="00A5746C">
        <w:rPr>
          <w:rFonts w:ascii="Times New Roman" w:hAnsi="Times New Roman" w:cs="Times New Roman"/>
          <w:sz w:val="24"/>
          <w:szCs w:val="24"/>
          <w:shd w:val="clear" w:color="auto" w:fill="FFFFFF"/>
        </w:rPr>
        <w:t>amitraz</w:t>
      </w:r>
      <w:proofErr w:type="spellEnd"/>
      <w:r w:rsidR="00DD25CE" w:rsidRPr="00A574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dips (0.025%) were applied every w</w:t>
      </w:r>
      <w:r w:rsidR="00FA57A9" w:rsidRPr="00A5746C">
        <w:rPr>
          <w:rFonts w:ascii="Times New Roman" w:hAnsi="Times New Roman" w:cs="Times New Roman"/>
          <w:sz w:val="24"/>
          <w:szCs w:val="24"/>
          <w:shd w:val="clear" w:color="auto" w:fill="FFFFFF"/>
        </w:rPr>
        <w:t>eek</w:t>
      </w:r>
      <w:r w:rsidR="00DD25CE" w:rsidRPr="00A574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At times hair clipping and body cleansing, especially with </w:t>
      </w:r>
      <w:proofErr w:type="spellStart"/>
      <w:r w:rsidR="00DD25CE" w:rsidRPr="00A5746C">
        <w:rPr>
          <w:rFonts w:ascii="Times New Roman" w:hAnsi="Times New Roman" w:cs="Times New Roman"/>
          <w:sz w:val="24"/>
          <w:szCs w:val="24"/>
          <w:shd w:val="clear" w:color="auto" w:fill="FFFFFF"/>
        </w:rPr>
        <w:t>benzoyl</w:t>
      </w:r>
      <w:proofErr w:type="spellEnd"/>
      <w:r w:rsidR="00DD25CE" w:rsidRPr="00A574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peroxide shampoo was used. </w:t>
      </w:r>
      <w:r w:rsidR="00BE4FBB" w:rsidRPr="00A5746C">
        <w:rPr>
          <w:rFonts w:ascii="Times New Roman" w:hAnsi="Times New Roman" w:cs="Times New Roman"/>
          <w:sz w:val="24"/>
          <w:szCs w:val="24"/>
        </w:rPr>
        <w:t xml:space="preserve">Owner was advised to bath animal with </w:t>
      </w:r>
      <w:proofErr w:type="spellStart"/>
      <w:r w:rsidR="00BE4FBB" w:rsidRPr="00A5746C">
        <w:rPr>
          <w:rFonts w:ascii="Times New Roman" w:hAnsi="Times New Roman" w:cs="Times New Roman"/>
          <w:sz w:val="24"/>
          <w:szCs w:val="24"/>
        </w:rPr>
        <w:t>PetBen</w:t>
      </w:r>
      <w:proofErr w:type="spellEnd"/>
      <w:r w:rsidR="00BE4FBB" w:rsidRPr="00A5746C">
        <w:rPr>
          <w:rFonts w:ascii="Times New Roman" w:hAnsi="Times New Roman" w:cs="Times New Roman"/>
          <w:sz w:val="24"/>
          <w:szCs w:val="24"/>
          <w:vertAlign w:val="superscript"/>
        </w:rPr>
        <w:t>@</w:t>
      </w:r>
      <w:r w:rsidR="00BE4FBB" w:rsidRPr="00A5746C">
        <w:rPr>
          <w:rFonts w:ascii="Times New Roman" w:hAnsi="Times New Roman" w:cs="Times New Roman"/>
          <w:sz w:val="24"/>
          <w:szCs w:val="24"/>
        </w:rPr>
        <w:t xml:space="preserve"> shampoo followed by application of Rid</w:t>
      </w:r>
      <w:r w:rsidR="00BE4FBB" w:rsidRPr="00A5746C">
        <w:rPr>
          <w:rFonts w:ascii="Times New Roman" w:hAnsi="Times New Roman" w:cs="Times New Roman"/>
          <w:sz w:val="24"/>
          <w:szCs w:val="24"/>
          <w:vertAlign w:val="superscript"/>
        </w:rPr>
        <w:t>@</w:t>
      </w:r>
      <w:r w:rsidR="009B121C" w:rsidRPr="00A5746C">
        <w:rPr>
          <w:rFonts w:ascii="Times New Roman" w:hAnsi="Times New Roman" w:cs="Times New Roman"/>
          <w:sz w:val="24"/>
          <w:szCs w:val="24"/>
        </w:rPr>
        <w:t xml:space="preserve"> (3ml/L of water)</w:t>
      </w:r>
      <w:r w:rsidR="00BE4FBB" w:rsidRPr="00A5746C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DD25CE" w:rsidRPr="00A5746C">
        <w:rPr>
          <w:rFonts w:ascii="Times New Roman" w:hAnsi="Times New Roman" w:cs="Times New Roman"/>
          <w:sz w:val="24"/>
          <w:szCs w:val="24"/>
          <w:shd w:val="clear" w:color="auto" w:fill="FFFFFF"/>
        </w:rPr>
        <w:t>Cephalexin</w:t>
      </w:r>
      <w:proofErr w:type="spellEnd"/>
      <w:r w:rsidR="00DD25CE" w:rsidRPr="00A574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@ 25 mg/kg was given orally daily to prevent bacterial infection. Meloxicam @ </w:t>
      </w:r>
      <w:r w:rsidR="00DD25CE" w:rsidRPr="00A5746C">
        <w:rPr>
          <w:rFonts w:ascii="Times New Roman" w:hAnsi="Times New Roman" w:cs="Times New Roman"/>
          <w:sz w:val="24"/>
          <w:szCs w:val="24"/>
        </w:rPr>
        <w:t xml:space="preserve">at a dose rate of 0.15 mg/kg was given to inflammation. To prevent </w:t>
      </w:r>
      <w:proofErr w:type="spellStart"/>
      <w:r w:rsidR="00DD25CE" w:rsidRPr="00A5746C">
        <w:rPr>
          <w:rFonts w:ascii="Times New Roman" w:hAnsi="Times New Roman" w:cs="Times New Roman"/>
          <w:sz w:val="24"/>
          <w:szCs w:val="24"/>
        </w:rPr>
        <w:t>icthing</w:t>
      </w:r>
      <w:proofErr w:type="spellEnd"/>
      <w:r w:rsidR="00DD25CE" w:rsidRPr="00A5746C">
        <w:rPr>
          <w:rFonts w:ascii="Times New Roman" w:hAnsi="Times New Roman" w:cs="Times New Roman"/>
          <w:sz w:val="24"/>
          <w:szCs w:val="24"/>
        </w:rPr>
        <w:t xml:space="preserve">, antihistamine </w:t>
      </w:r>
      <w:proofErr w:type="spellStart"/>
      <w:r w:rsidR="00DD25CE" w:rsidRPr="00A5746C">
        <w:rPr>
          <w:rFonts w:ascii="Times New Roman" w:hAnsi="Times New Roman" w:cs="Times New Roman"/>
          <w:sz w:val="24"/>
          <w:szCs w:val="24"/>
        </w:rPr>
        <w:t>cetrizine</w:t>
      </w:r>
      <w:proofErr w:type="spellEnd"/>
      <w:r w:rsidR="00DD25CE" w:rsidRPr="00A5746C">
        <w:rPr>
          <w:rFonts w:ascii="Times New Roman" w:hAnsi="Times New Roman" w:cs="Times New Roman"/>
          <w:sz w:val="24"/>
          <w:szCs w:val="24"/>
        </w:rPr>
        <w:t xml:space="preserve"> was used @ </w:t>
      </w:r>
      <w:r w:rsidR="00DD25CE" w:rsidRPr="00A5746C">
        <w:rPr>
          <w:rFonts w:ascii="Times New Roman" w:hAnsi="Times New Roman" w:cs="Times New Roman"/>
          <w:sz w:val="24"/>
          <w:szCs w:val="24"/>
        </w:rPr>
        <w:lastRenderedPageBreak/>
        <w:t xml:space="preserve">1mg/kg body weight once daily. </w:t>
      </w:r>
      <w:r w:rsidR="00D34CA4" w:rsidRPr="00A5746C">
        <w:rPr>
          <w:rFonts w:ascii="Times New Roman" w:hAnsi="Times New Roman" w:cs="Times New Roman"/>
          <w:sz w:val="24"/>
          <w:szCs w:val="24"/>
        </w:rPr>
        <w:t xml:space="preserve">Levamisole @ 2.5 mg/kg body weight was used as immunomodulator to induce immune response. </w:t>
      </w:r>
      <w:r w:rsidR="00DD25CE" w:rsidRPr="00A5746C">
        <w:rPr>
          <w:rFonts w:ascii="Times New Roman" w:hAnsi="Times New Roman" w:cs="Times New Roman"/>
          <w:sz w:val="24"/>
          <w:szCs w:val="24"/>
        </w:rPr>
        <w:t>To minimize oxidative stress and to support healthy skin growth omega fatty acids were supplied (</w:t>
      </w:r>
      <w:proofErr w:type="spellStart"/>
      <w:r w:rsidR="00DD25CE" w:rsidRPr="00A5746C">
        <w:rPr>
          <w:rFonts w:ascii="Times New Roman" w:hAnsi="Times New Roman" w:cs="Times New Roman"/>
          <w:sz w:val="24"/>
          <w:szCs w:val="24"/>
        </w:rPr>
        <w:t>Nutricoat</w:t>
      </w:r>
      <w:proofErr w:type="spellEnd"/>
      <w:r w:rsidR="00DD25CE" w:rsidRPr="00A5746C">
        <w:rPr>
          <w:rFonts w:ascii="Times New Roman" w:hAnsi="Times New Roman" w:cs="Times New Roman"/>
          <w:sz w:val="24"/>
          <w:szCs w:val="24"/>
        </w:rPr>
        <w:t xml:space="preserve"> advanced</w:t>
      </w:r>
      <w:r w:rsidR="00DD25CE" w:rsidRPr="00A5746C">
        <w:rPr>
          <w:rFonts w:ascii="Times New Roman" w:hAnsi="Times New Roman" w:cs="Times New Roman"/>
          <w:sz w:val="24"/>
          <w:szCs w:val="24"/>
          <w:vertAlign w:val="superscript"/>
        </w:rPr>
        <w:t>@</w:t>
      </w:r>
      <w:r w:rsidR="00DD25CE" w:rsidRPr="00A5746C">
        <w:rPr>
          <w:rFonts w:ascii="Times New Roman" w:hAnsi="Times New Roman" w:cs="Times New Roman"/>
          <w:sz w:val="24"/>
          <w:szCs w:val="24"/>
        </w:rPr>
        <w:t xml:space="preserve">). Animal responded well to treatment and same treatment was continued for one week. After this ivermectin was </w:t>
      </w:r>
      <w:r w:rsidR="00A967F0" w:rsidRPr="00A5746C">
        <w:rPr>
          <w:rFonts w:ascii="Times New Roman" w:hAnsi="Times New Roman" w:cs="Times New Roman"/>
          <w:sz w:val="24"/>
          <w:szCs w:val="24"/>
        </w:rPr>
        <w:t>discontinued</w:t>
      </w:r>
      <w:r w:rsidR="00F1685B" w:rsidRPr="00A5746C">
        <w:rPr>
          <w:rFonts w:ascii="Times New Roman" w:hAnsi="Times New Roman" w:cs="Times New Roman"/>
          <w:sz w:val="24"/>
          <w:szCs w:val="24"/>
        </w:rPr>
        <w:t xml:space="preserve"> and rest of the </w:t>
      </w:r>
      <w:r w:rsidR="00DD25CE" w:rsidRPr="00A5746C">
        <w:rPr>
          <w:rFonts w:ascii="Times New Roman" w:hAnsi="Times New Roman" w:cs="Times New Roman"/>
          <w:sz w:val="24"/>
          <w:szCs w:val="24"/>
        </w:rPr>
        <w:t xml:space="preserve">topical </w:t>
      </w:r>
      <w:r w:rsidR="009F227A" w:rsidRPr="00A5746C">
        <w:rPr>
          <w:rFonts w:ascii="Times New Roman" w:hAnsi="Times New Roman" w:cs="Times New Roman"/>
          <w:sz w:val="24"/>
          <w:szCs w:val="24"/>
        </w:rPr>
        <w:t>preparations</w:t>
      </w:r>
      <w:r w:rsidR="00DD25CE" w:rsidRPr="00A5746C">
        <w:rPr>
          <w:rFonts w:ascii="Times New Roman" w:hAnsi="Times New Roman" w:cs="Times New Roman"/>
          <w:sz w:val="24"/>
          <w:szCs w:val="24"/>
        </w:rPr>
        <w:t xml:space="preserve"> </w:t>
      </w:r>
      <w:r w:rsidR="00F1685B" w:rsidRPr="00A5746C">
        <w:rPr>
          <w:rFonts w:ascii="Times New Roman" w:hAnsi="Times New Roman" w:cs="Times New Roman"/>
          <w:sz w:val="24"/>
          <w:szCs w:val="24"/>
        </w:rPr>
        <w:t xml:space="preserve">and omega fatty acids </w:t>
      </w:r>
      <w:r w:rsidR="00DD25CE" w:rsidRPr="00A5746C">
        <w:rPr>
          <w:rFonts w:ascii="Times New Roman" w:hAnsi="Times New Roman" w:cs="Times New Roman"/>
          <w:sz w:val="24"/>
          <w:szCs w:val="24"/>
        </w:rPr>
        <w:t xml:space="preserve">were continued. Besides </w:t>
      </w:r>
      <w:proofErr w:type="spellStart"/>
      <w:r w:rsidR="00DD25CE" w:rsidRPr="00A5746C">
        <w:rPr>
          <w:rFonts w:ascii="Times New Roman" w:hAnsi="Times New Roman" w:cs="Times New Roman"/>
          <w:sz w:val="24"/>
          <w:szCs w:val="24"/>
        </w:rPr>
        <w:t>hepatoprotectants</w:t>
      </w:r>
      <w:proofErr w:type="spellEnd"/>
      <w:r w:rsidR="00DD25CE" w:rsidRPr="00A5746C">
        <w:rPr>
          <w:rFonts w:ascii="Times New Roman" w:hAnsi="Times New Roman" w:cs="Times New Roman"/>
          <w:sz w:val="24"/>
          <w:szCs w:val="24"/>
        </w:rPr>
        <w:t xml:space="preserve"> like vitamin B complex and antioxidants like selenium and vitamin E were also provided in follow up treatments. Animal showed recovery within </w:t>
      </w:r>
      <w:r w:rsidR="00325C88" w:rsidRPr="00A5746C">
        <w:rPr>
          <w:rFonts w:ascii="Times New Roman" w:hAnsi="Times New Roman" w:cs="Times New Roman"/>
          <w:sz w:val="24"/>
          <w:szCs w:val="24"/>
        </w:rPr>
        <w:t xml:space="preserve">3 </w:t>
      </w:r>
      <w:r w:rsidR="00DD25CE" w:rsidRPr="00A5746C">
        <w:rPr>
          <w:rFonts w:ascii="Times New Roman" w:hAnsi="Times New Roman" w:cs="Times New Roman"/>
          <w:sz w:val="24"/>
          <w:szCs w:val="24"/>
        </w:rPr>
        <w:t xml:space="preserve">weeks.  </w:t>
      </w:r>
    </w:p>
    <w:p w:rsidR="0004559E" w:rsidRPr="00A5746C" w:rsidRDefault="0004559E" w:rsidP="00A5746C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746C">
        <w:rPr>
          <w:rFonts w:ascii="Times New Roman" w:hAnsi="Times New Roman" w:cs="Times New Roman"/>
          <w:sz w:val="24"/>
          <w:szCs w:val="24"/>
        </w:rPr>
        <w:t xml:space="preserve">Scabies affects both young and old dogs causing inconvenience in pet management. </w:t>
      </w:r>
      <w:r w:rsidR="00A0775A" w:rsidRPr="00A5746C">
        <w:rPr>
          <w:rFonts w:ascii="Times New Roman" w:hAnsi="Times New Roman" w:cs="Times New Roman"/>
          <w:sz w:val="24"/>
          <w:szCs w:val="24"/>
        </w:rPr>
        <w:t xml:space="preserve">Immune </w:t>
      </w:r>
      <w:r w:rsidRPr="00A5746C">
        <w:rPr>
          <w:rFonts w:ascii="Times New Roman" w:hAnsi="Times New Roman" w:cs="Times New Roman"/>
          <w:sz w:val="24"/>
          <w:szCs w:val="24"/>
        </w:rPr>
        <w:t>compromised animals are more vulnerable</w:t>
      </w:r>
      <w:r w:rsidR="00A45CB1" w:rsidRPr="00A5746C">
        <w:rPr>
          <w:rFonts w:ascii="Times New Roman" w:hAnsi="Times New Roman" w:cs="Times New Roman"/>
          <w:sz w:val="24"/>
          <w:szCs w:val="24"/>
        </w:rPr>
        <w:t xml:space="preserve"> (Taylor, 2001; Urquhart, 1996). </w:t>
      </w:r>
      <w:r w:rsidRPr="00A5746C">
        <w:rPr>
          <w:rFonts w:ascii="Times New Roman" w:hAnsi="Times New Roman" w:cs="Times New Roman"/>
          <w:sz w:val="24"/>
          <w:szCs w:val="24"/>
        </w:rPr>
        <w:t xml:space="preserve"> </w:t>
      </w:r>
      <w:r w:rsidR="003B357C" w:rsidRPr="00A5746C">
        <w:rPr>
          <w:rFonts w:ascii="Times New Roman" w:hAnsi="Times New Roman" w:cs="Times New Roman"/>
          <w:sz w:val="24"/>
          <w:szCs w:val="24"/>
        </w:rPr>
        <w:t xml:space="preserve">Proper hygiene and </w:t>
      </w:r>
      <w:r w:rsidR="003331DA" w:rsidRPr="00A5746C">
        <w:rPr>
          <w:rFonts w:ascii="Times New Roman" w:hAnsi="Times New Roman" w:cs="Times New Roman"/>
          <w:sz w:val="24"/>
          <w:szCs w:val="24"/>
        </w:rPr>
        <w:t>balanced feeding can reduce chances of mite infection</w:t>
      </w:r>
      <w:r w:rsidR="00533014" w:rsidRPr="00A5746C">
        <w:rPr>
          <w:rFonts w:ascii="Times New Roman" w:hAnsi="Times New Roman" w:cs="Times New Roman"/>
          <w:sz w:val="24"/>
          <w:szCs w:val="24"/>
        </w:rPr>
        <w:t xml:space="preserve"> in dogs</w:t>
      </w:r>
      <w:r w:rsidR="00CA2E79" w:rsidRPr="00A5746C">
        <w:rPr>
          <w:rFonts w:ascii="Times New Roman" w:hAnsi="Times New Roman" w:cs="Times New Roman"/>
          <w:sz w:val="24"/>
          <w:szCs w:val="24"/>
        </w:rPr>
        <w:t xml:space="preserve"> besides use of ectoparasiticide at regular intervals</w:t>
      </w:r>
      <w:r w:rsidR="009A70C4" w:rsidRPr="00A5746C">
        <w:rPr>
          <w:rFonts w:ascii="Times New Roman" w:hAnsi="Times New Roman" w:cs="Times New Roman"/>
          <w:sz w:val="24"/>
          <w:szCs w:val="24"/>
        </w:rPr>
        <w:t>.</w:t>
      </w:r>
    </w:p>
    <w:p w:rsidR="00E87508" w:rsidRPr="00A5746C" w:rsidRDefault="00E87508" w:rsidP="00A5746C">
      <w:pPr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5746C">
        <w:rPr>
          <w:rFonts w:ascii="Times New Roman" w:hAnsi="Times New Roman" w:cs="Times New Roman"/>
          <w:b/>
          <w:sz w:val="24"/>
          <w:szCs w:val="24"/>
        </w:rPr>
        <w:t>References</w:t>
      </w:r>
    </w:p>
    <w:p w:rsidR="00B336CF" w:rsidRPr="00A5746C" w:rsidRDefault="00B336CF" w:rsidP="00A5746C">
      <w:pPr>
        <w:spacing w:line="48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A5746C">
        <w:rPr>
          <w:rFonts w:ascii="Times New Roman" w:hAnsi="Times New Roman" w:cs="Times New Roman"/>
          <w:bCs/>
          <w:sz w:val="24"/>
          <w:szCs w:val="24"/>
        </w:rPr>
        <w:t>Behera</w:t>
      </w:r>
      <w:proofErr w:type="spellEnd"/>
      <w:r w:rsidRPr="00A5746C">
        <w:rPr>
          <w:rFonts w:ascii="Times New Roman" w:hAnsi="Times New Roman" w:cs="Times New Roman"/>
          <w:bCs/>
          <w:sz w:val="24"/>
          <w:szCs w:val="24"/>
        </w:rPr>
        <w:t xml:space="preserve"> SK, </w:t>
      </w:r>
      <w:proofErr w:type="spellStart"/>
      <w:r w:rsidRPr="00A5746C">
        <w:rPr>
          <w:rFonts w:ascii="Times New Roman" w:hAnsi="Times New Roman" w:cs="Times New Roman"/>
          <w:bCs/>
          <w:sz w:val="24"/>
          <w:szCs w:val="24"/>
        </w:rPr>
        <w:t>Dimri</w:t>
      </w:r>
      <w:proofErr w:type="spellEnd"/>
      <w:r w:rsidRPr="00A5746C">
        <w:rPr>
          <w:rFonts w:ascii="Times New Roman" w:hAnsi="Times New Roman" w:cs="Times New Roman"/>
          <w:bCs/>
          <w:sz w:val="24"/>
          <w:szCs w:val="24"/>
        </w:rPr>
        <w:t xml:space="preserve"> U, Singh SK, </w:t>
      </w:r>
      <w:proofErr w:type="spellStart"/>
      <w:r w:rsidRPr="00A5746C">
        <w:rPr>
          <w:rFonts w:ascii="Times New Roman" w:hAnsi="Times New Roman" w:cs="Times New Roman"/>
          <w:bCs/>
          <w:sz w:val="24"/>
          <w:szCs w:val="24"/>
        </w:rPr>
        <w:t>Mohanta</w:t>
      </w:r>
      <w:proofErr w:type="spellEnd"/>
      <w:r w:rsidRPr="00A5746C">
        <w:rPr>
          <w:rFonts w:ascii="Times New Roman" w:hAnsi="Times New Roman" w:cs="Times New Roman"/>
          <w:bCs/>
          <w:sz w:val="24"/>
          <w:szCs w:val="24"/>
        </w:rPr>
        <w:t xml:space="preserve"> RK</w:t>
      </w:r>
      <w:r w:rsidRPr="00A574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(2011). </w:t>
      </w:r>
      <w:r w:rsidRPr="00A5746C">
        <w:rPr>
          <w:rFonts w:ascii="Times New Roman" w:hAnsi="Times New Roman" w:cs="Times New Roman"/>
          <w:bCs/>
          <w:sz w:val="24"/>
          <w:szCs w:val="24"/>
        </w:rPr>
        <w:t xml:space="preserve">The curative and </w:t>
      </w:r>
      <w:proofErr w:type="spellStart"/>
      <w:r w:rsidRPr="00A5746C">
        <w:rPr>
          <w:rFonts w:ascii="Times New Roman" w:hAnsi="Times New Roman" w:cs="Times New Roman"/>
          <w:bCs/>
          <w:sz w:val="24"/>
          <w:szCs w:val="24"/>
        </w:rPr>
        <w:t>antioxidative</w:t>
      </w:r>
      <w:proofErr w:type="spellEnd"/>
      <w:r w:rsidRPr="00A5746C">
        <w:rPr>
          <w:rFonts w:ascii="Times New Roman" w:hAnsi="Times New Roman" w:cs="Times New Roman"/>
          <w:bCs/>
          <w:sz w:val="24"/>
          <w:szCs w:val="24"/>
        </w:rPr>
        <w:t xml:space="preserve"> efficiency of ivermectin and ivermectin + vitamin E-selenium treatment on canine </w:t>
      </w:r>
      <w:proofErr w:type="spellStart"/>
      <w:r w:rsidRPr="00A5746C">
        <w:rPr>
          <w:rFonts w:ascii="Times New Roman" w:hAnsi="Times New Roman" w:cs="Times New Roman"/>
          <w:bCs/>
          <w:sz w:val="24"/>
          <w:szCs w:val="24"/>
        </w:rPr>
        <w:t>Sarcoptes</w:t>
      </w:r>
      <w:proofErr w:type="spellEnd"/>
      <w:r w:rsidRPr="00A5746C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A5746C">
        <w:rPr>
          <w:rFonts w:ascii="Times New Roman" w:hAnsi="Times New Roman" w:cs="Times New Roman"/>
          <w:bCs/>
          <w:sz w:val="24"/>
          <w:szCs w:val="24"/>
        </w:rPr>
        <w:t>scabiei</w:t>
      </w:r>
      <w:proofErr w:type="spellEnd"/>
      <w:r w:rsidRPr="00A5746C">
        <w:rPr>
          <w:rFonts w:ascii="Times New Roman" w:hAnsi="Times New Roman" w:cs="Times New Roman"/>
          <w:bCs/>
          <w:sz w:val="24"/>
          <w:szCs w:val="24"/>
        </w:rPr>
        <w:t xml:space="preserve"> infestation.</w:t>
      </w:r>
      <w:r w:rsidRPr="00A5746C">
        <w:rPr>
          <w:rStyle w:val="author"/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A5746C">
        <w:rPr>
          <w:rStyle w:val="jrnl"/>
          <w:rFonts w:ascii="Times New Roman" w:hAnsi="Times New Roman" w:cs="Times New Roman"/>
          <w:sz w:val="24"/>
          <w:szCs w:val="24"/>
          <w:shd w:val="clear" w:color="auto" w:fill="FFFFFF"/>
        </w:rPr>
        <w:t xml:space="preserve">Vet. Res. </w:t>
      </w:r>
      <w:proofErr w:type="spellStart"/>
      <w:r w:rsidRPr="00A5746C">
        <w:rPr>
          <w:rStyle w:val="jrnl"/>
          <w:rFonts w:ascii="Times New Roman" w:hAnsi="Times New Roman" w:cs="Times New Roman"/>
          <w:sz w:val="24"/>
          <w:szCs w:val="24"/>
          <w:shd w:val="clear" w:color="auto" w:fill="FFFFFF"/>
        </w:rPr>
        <w:t>Commun</w:t>
      </w:r>
      <w:proofErr w:type="spellEnd"/>
      <w:r w:rsidRPr="00A5746C">
        <w:rPr>
          <w:rFonts w:ascii="Times New Roman" w:hAnsi="Times New Roman" w:cs="Times New Roman"/>
          <w:sz w:val="24"/>
          <w:szCs w:val="24"/>
          <w:shd w:val="clear" w:color="auto" w:fill="FFFFFF"/>
        </w:rPr>
        <w:t>. 35(4): 237-44.</w:t>
      </w:r>
    </w:p>
    <w:p w:rsidR="00F16F49" w:rsidRPr="00A5746C" w:rsidRDefault="00F16F49" w:rsidP="00A5746C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5746C">
        <w:rPr>
          <w:rFonts w:ascii="Times New Roman" w:hAnsi="Times New Roman" w:cs="Times New Roman"/>
          <w:sz w:val="24"/>
          <w:szCs w:val="24"/>
        </w:rPr>
        <w:t>Dimri</w:t>
      </w:r>
      <w:proofErr w:type="spellEnd"/>
      <w:r w:rsidRPr="00A5746C">
        <w:rPr>
          <w:rFonts w:ascii="Times New Roman" w:hAnsi="Times New Roman" w:cs="Times New Roman"/>
          <w:sz w:val="24"/>
          <w:szCs w:val="24"/>
        </w:rPr>
        <w:t xml:space="preserve"> U and Sharma MC (</w:t>
      </w:r>
      <w:r w:rsidRPr="00A5746C">
        <w:rPr>
          <w:rFonts w:ascii="Times New Roman" w:hAnsi="Times New Roman" w:cs="Times New Roman"/>
          <w:sz w:val="24"/>
          <w:szCs w:val="24"/>
        </w:rPr>
        <w:t>2004</w:t>
      </w:r>
      <w:r w:rsidRPr="00A5746C">
        <w:rPr>
          <w:rFonts w:ascii="Times New Roman" w:hAnsi="Times New Roman" w:cs="Times New Roman"/>
          <w:sz w:val="24"/>
          <w:szCs w:val="24"/>
        </w:rPr>
        <w:t xml:space="preserve">a). </w:t>
      </w:r>
      <w:r w:rsidRPr="00A5746C">
        <w:rPr>
          <w:rFonts w:ascii="Times New Roman" w:hAnsi="Times New Roman" w:cs="Times New Roman"/>
          <w:sz w:val="24"/>
          <w:szCs w:val="24"/>
        </w:rPr>
        <w:t xml:space="preserve">Effects of </w:t>
      </w:r>
      <w:proofErr w:type="spellStart"/>
      <w:r w:rsidRPr="00A5746C">
        <w:rPr>
          <w:rFonts w:ascii="Times New Roman" w:hAnsi="Times New Roman" w:cs="Times New Roman"/>
          <w:sz w:val="24"/>
          <w:szCs w:val="24"/>
        </w:rPr>
        <w:t>sarcoptic</w:t>
      </w:r>
      <w:proofErr w:type="spellEnd"/>
      <w:r w:rsidRPr="00A5746C">
        <w:rPr>
          <w:rFonts w:ascii="Times New Roman" w:hAnsi="Times New Roman" w:cs="Times New Roman"/>
          <w:sz w:val="24"/>
          <w:szCs w:val="24"/>
        </w:rPr>
        <w:t xml:space="preserve"> mange and its control with oil of </w:t>
      </w:r>
      <w:proofErr w:type="spellStart"/>
      <w:r w:rsidRPr="00A5746C">
        <w:rPr>
          <w:rFonts w:ascii="Times New Roman" w:hAnsi="Times New Roman" w:cs="Times New Roman"/>
          <w:sz w:val="24"/>
          <w:szCs w:val="24"/>
        </w:rPr>
        <w:t>Cedrus</w:t>
      </w:r>
      <w:proofErr w:type="spellEnd"/>
      <w:r w:rsidRPr="00A574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746C">
        <w:rPr>
          <w:rFonts w:ascii="Times New Roman" w:hAnsi="Times New Roman" w:cs="Times New Roman"/>
          <w:sz w:val="24"/>
          <w:szCs w:val="24"/>
        </w:rPr>
        <w:t>deodara</w:t>
      </w:r>
      <w:proofErr w:type="spellEnd"/>
      <w:r w:rsidRPr="00A5746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5746C">
        <w:rPr>
          <w:rFonts w:ascii="Times New Roman" w:hAnsi="Times New Roman" w:cs="Times New Roman"/>
          <w:sz w:val="24"/>
          <w:szCs w:val="24"/>
        </w:rPr>
        <w:t>Pongamia</w:t>
      </w:r>
      <w:proofErr w:type="spellEnd"/>
      <w:r w:rsidRPr="00A574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746C">
        <w:rPr>
          <w:rFonts w:ascii="Times New Roman" w:hAnsi="Times New Roman" w:cs="Times New Roman"/>
          <w:sz w:val="24"/>
          <w:szCs w:val="24"/>
        </w:rPr>
        <w:t>glabra</w:t>
      </w:r>
      <w:proofErr w:type="spellEnd"/>
      <w:r w:rsidRPr="00A5746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5746C">
        <w:rPr>
          <w:rFonts w:ascii="Times New Roman" w:hAnsi="Times New Roman" w:cs="Times New Roman"/>
          <w:sz w:val="24"/>
          <w:szCs w:val="24"/>
        </w:rPr>
        <w:t>Jatropha</w:t>
      </w:r>
      <w:proofErr w:type="spellEnd"/>
      <w:r w:rsidRPr="00A574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746C">
        <w:rPr>
          <w:rFonts w:ascii="Times New Roman" w:hAnsi="Times New Roman" w:cs="Times New Roman"/>
          <w:sz w:val="24"/>
          <w:szCs w:val="24"/>
        </w:rPr>
        <w:t>curcas</w:t>
      </w:r>
      <w:proofErr w:type="spellEnd"/>
      <w:r w:rsidRPr="00A5746C">
        <w:rPr>
          <w:rFonts w:ascii="Times New Roman" w:hAnsi="Times New Roman" w:cs="Times New Roman"/>
          <w:sz w:val="24"/>
          <w:szCs w:val="24"/>
        </w:rPr>
        <w:t xml:space="preserve"> and benzyl benzoate, both with and without ascorbic acid on growing sheep: assessment of weight gain, liver function, nutrient digestibility, wool production and meat quality.</w:t>
      </w:r>
      <w:r w:rsidRPr="00A5746C">
        <w:rPr>
          <w:rFonts w:ascii="Times New Roman" w:hAnsi="Times New Roman" w:cs="Times New Roman"/>
          <w:sz w:val="24"/>
          <w:szCs w:val="24"/>
        </w:rPr>
        <w:t xml:space="preserve"> </w:t>
      </w:r>
      <w:r w:rsidRPr="00A5746C">
        <w:rPr>
          <w:rFonts w:ascii="Times New Roman" w:hAnsi="Times New Roman" w:cs="Times New Roman"/>
          <w:sz w:val="24"/>
          <w:szCs w:val="24"/>
        </w:rPr>
        <w:t xml:space="preserve">J Vet Med A </w:t>
      </w:r>
      <w:proofErr w:type="spellStart"/>
      <w:r w:rsidRPr="00A5746C">
        <w:rPr>
          <w:rFonts w:ascii="Times New Roman" w:hAnsi="Times New Roman" w:cs="Times New Roman"/>
          <w:sz w:val="24"/>
          <w:szCs w:val="24"/>
        </w:rPr>
        <w:t>Physiol</w:t>
      </w:r>
      <w:proofErr w:type="spellEnd"/>
      <w:r w:rsidRPr="00A574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746C">
        <w:rPr>
          <w:rFonts w:ascii="Times New Roman" w:hAnsi="Times New Roman" w:cs="Times New Roman"/>
          <w:sz w:val="24"/>
          <w:szCs w:val="24"/>
        </w:rPr>
        <w:t>Pathol</w:t>
      </w:r>
      <w:proofErr w:type="spellEnd"/>
      <w:r w:rsidRPr="00A574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746C">
        <w:rPr>
          <w:rFonts w:ascii="Times New Roman" w:hAnsi="Times New Roman" w:cs="Times New Roman"/>
          <w:sz w:val="24"/>
          <w:szCs w:val="24"/>
        </w:rPr>
        <w:t>Clin</w:t>
      </w:r>
      <w:proofErr w:type="spellEnd"/>
      <w:r w:rsidRPr="00A5746C">
        <w:rPr>
          <w:rFonts w:ascii="Times New Roman" w:hAnsi="Times New Roman" w:cs="Times New Roman"/>
          <w:sz w:val="24"/>
          <w:szCs w:val="24"/>
        </w:rPr>
        <w:t xml:space="preserve"> Med. 51(2):79-84.</w:t>
      </w:r>
    </w:p>
    <w:p w:rsidR="00F16F49" w:rsidRPr="00A5746C" w:rsidRDefault="00F16F49" w:rsidP="00A5746C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5746C">
        <w:rPr>
          <w:rFonts w:ascii="Times New Roman" w:hAnsi="Times New Roman" w:cs="Times New Roman"/>
          <w:sz w:val="24"/>
          <w:szCs w:val="24"/>
        </w:rPr>
        <w:t>Dimri</w:t>
      </w:r>
      <w:proofErr w:type="spellEnd"/>
      <w:r w:rsidRPr="00A5746C">
        <w:rPr>
          <w:rFonts w:ascii="Times New Roman" w:hAnsi="Times New Roman" w:cs="Times New Roman"/>
          <w:sz w:val="24"/>
          <w:szCs w:val="24"/>
        </w:rPr>
        <w:t xml:space="preserve"> U and Sharma MC (2004b). </w:t>
      </w:r>
      <w:r w:rsidRPr="00A5746C">
        <w:rPr>
          <w:rFonts w:ascii="Times New Roman" w:hAnsi="Times New Roman" w:cs="Times New Roman"/>
          <w:sz w:val="24"/>
          <w:szCs w:val="24"/>
        </w:rPr>
        <w:t xml:space="preserve">Effects of </w:t>
      </w:r>
      <w:proofErr w:type="spellStart"/>
      <w:r w:rsidRPr="00A5746C">
        <w:rPr>
          <w:rFonts w:ascii="Times New Roman" w:hAnsi="Times New Roman" w:cs="Times New Roman"/>
          <w:sz w:val="24"/>
          <w:szCs w:val="24"/>
        </w:rPr>
        <w:t>sarcoptic</w:t>
      </w:r>
      <w:proofErr w:type="spellEnd"/>
      <w:r w:rsidRPr="00A5746C">
        <w:rPr>
          <w:rFonts w:ascii="Times New Roman" w:hAnsi="Times New Roman" w:cs="Times New Roman"/>
          <w:sz w:val="24"/>
          <w:szCs w:val="24"/>
        </w:rPr>
        <w:t xml:space="preserve"> mange and its control with oil of </w:t>
      </w:r>
      <w:proofErr w:type="spellStart"/>
      <w:r w:rsidRPr="00A5746C">
        <w:rPr>
          <w:rFonts w:ascii="Times New Roman" w:hAnsi="Times New Roman" w:cs="Times New Roman"/>
          <w:sz w:val="24"/>
          <w:szCs w:val="24"/>
        </w:rPr>
        <w:t>Cedrus</w:t>
      </w:r>
      <w:proofErr w:type="spellEnd"/>
      <w:r w:rsidRPr="00A574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746C">
        <w:rPr>
          <w:rFonts w:ascii="Times New Roman" w:hAnsi="Times New Roman" w:cs="Times New Roman"/>
          <w:sz w:val="24"/>
          <w:szCs w:val="24"/>
        </w:rPr>
        <w:t>deodara</w:t>
      </w:r>
      <w:proofErr w:type="spellEnd"/>
      <w:r w:rsidRPr="00A5746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5746C">
        <w:rPr>
          <w:rFonts w:ascii="Times New Roman" w:hAnsi="Times New Roman" w:cs="Times New Roman"/>
          <w:sz w:val="24"/>
          <w:szCs w:val="24"/>
        </w:rPr>
        <w:t>Pongamia</w:t>
      </w:r>
      <w:proofErr w:type="spellEnd"/>
      <w:r w:rsidRPr="00A574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746C">
        <w:rPr>
          <w:rFonts w:ascii="Times New Roman" w:hAnsi="Times New Roman" w:cs="Times New Roman"/>
          <w:sz w:val="24"/>
          <w:szCs w:val="24"/>
        </w:rPr>
        <w:t>glabra</w:t>
      </w:r>
      <w:proofErr w:type="spellEnd"/>
      <w:r w:rsidRPr="00A5746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5746C">
        <w:rPr>
          <w:rFonts w:ascii="Times New Roman" w:hAnsi="Times New Roman" w:cs="Times New Roman"/>
          <w:sz w:val="24"/>
          <w:szCs w:val="24"/>
        </w:rPr>
        <w:t>Jatropha</w:t>
      </w:r>
      <w:proofErr w:type="spellEnd"/>
      <w:r w:rsidRPr="00A574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746C">
        <w:rPr>
          <w:rFonts w:ascii="Times New Roman" w:hAnsi="Times New Roman" w:cs="Times New Roman"/>
          <w:sz w:val="24"/>
          <w:szCs w:val="24"/>
        </w:rPr>
        <w:t>curcas</w:t>
      </w:r>
      <w:proofErr w:type="spellEnd"/>
      <w:r w:rsidRPr="00A5746C">
        <w:rPr>
          <w:rFonts w:ascii="Times New Roman" w:hAnsi="Times New Roman" w:cs="Times New Roman"/>
          <w:sz w:val="24"/>
          <w:szCs w:val="24"/>
        </w:rPr>
        <w:t xml:space="preserve"> and benzyl benzoate, both with and without ascorbic </w:t>
      </w:r>
      <w:r w:rsidRPr="00A5746C">
        <w:rPr>
          <w:rFonts w:ascii="Times New Roman" w:hAnsi="Times New Roman" w:cs="Times New Roman"/>
          <w:sz w:val="24"/>
          <w:szCs w:val="24"/>
        </w:rPr>
        <w:lastRenderedPageBreak/>
        <w:t xml:space="preserve">acid on growing sheep: epidemiology; assessment of clinical, </w:t>
      </w:r>
      <w:proofErr w:type="spellStart"/>
      <w:r w:rsidRPr="00A5746C">
        <w:rPr>
          <w:rFonts w:ascii="Times New Roman" w:hAnsi="Times New Roman" w:cs="Times New Roman"/>
          <w:sz w:val="24"/>
          <w:szCs w:val="24"/>
        </w:rPr>
        <w:t>haematological</w:t>
      </w:r>
      <w:proofErr w:type="spellEnd"/>
      <w:r w:rsidRPr="00A5746C">
        <w:rPr>
          <w:rFonts w:ascii="Times New Roman" w:hAnsi="Times New Roman" w:cs="Times New Roman"/>
          <w:sz w:val="24"/>
          <w:szCs w:val="24"/>
        </w:rPr>
        <w:t xml:space="preserve">, cell-mediated </w:t>
      </w:r>
      <w:proofErr w:type="spellStart"/>
      <w:r w:rsidRPr="00A5746C">
        <w:rPr>
          <w:rFonts w:ascii="Times New Roman" w:hAnsi="Times New Roman" w:cs="Times New Roman"/>
          <w:sz w:val="24"/>
          <w:szCs w:val="24"/>
        </w:rPr>
        <w:t>humoral</w:t>
      </w:r>
      <w:proofErr w:type="spellEnd"/>
      <w:r w:rsidRPr="00A5746C">
        <w:rPr>
          <w:rFonts w:ascii="Times New Roman" w:hAnsi="Times New Roman" w:cs="Times New Roman"/>
          <w:sz w:val="24"/>
          <w:szCs w:val="24"/>
        </w:rPr>
        <w:t xml:space="preserve"> immune responses and pathology.</w:t>
      </w:r>
      <w:r w:rsidRPr="00A5746C">
        <w:rPr>
          <w:rFonts w:ascii="Times New Roman" w:hAnsi="Times New Roman" w:cs="Times New Roman"/>
          <w:sz w:val="24"/>
          <w:szCs w:val="24"/>
        </w:rPr>
        <w:t xml:space="preserve"> </w:t>
      </w:r>
      <w:r w:rsidRPr="00A5746C">
        <w:rPr>
          <w:rFonts w:ascii="Times New Roman" w:hAnsi="Times New Roman" w:cs="Times New Roman"/>
          <w:sz w:val="24"/>
          <w:szCs w:val="24"/>
        </w:rPr>
        <w:t xml:space="preserve">J Vet Med A </w:t>
      </w:r>
      <w:proofErr w:type="spellStart"/>
      <w:r w:rsidRPr="00A5746C">
        <w:rPr>
          <w:rFonts w:ascii="Times New Roman" w:hAnsi="Times New Roman" w:cs="Times New Roman"/>
          <w:sz w:val="24"/>
          <w:szCs w:val="24"/>
        </w:rPr>
        <w:t>Physiol</w:t>
      </w:r>
      <w:proofErr w:type="spellEnd"/>
      <w:r w:rsidRPr="00A574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746C">
        <w:rPr>
          <w:rFonts w:ascii="Times New Roman" w:hAnsi="Times New Roman" w:cs="Times New Roman"/>
          <w:sz w:val="24"/>
          <w:szCs w:val="24"/>
        </w:rPr>
        <w:t>Pathol</w:t>
      </w:r>
      <w:proofErr w:type="spellEnd"/>
      <w:r w:rsidRPr="00A574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746C">
        <w:rPr>
          <w:rFonts w:ascii="Times New Roman" w:hAnsi="Times New Roman" w:cs="Times New Roman"/>
          <w:sz w:val="24"/>
          <w:szCs w:val="24"/>
        </w:rPr>
        <w:t>Clin</w:t>
      </w:r>
      <w:proofErr w:type="spellEnd"/>
      <w:r w:rsidRPr="00A5746C">
        <w:rPr>
          <w:rFonts w:ascii="Times New Roman" w:hAnsi="Times New Roman" w:cs="Times New Roman"/>
          <w:sz w:val="24"/>
          <w:szCs w:val="24"/>
        </w:rPr>
        <w:t xml:space="preserve"> Med. 51(2):71-8.</w:t>
      </w:r>
    </w:p>
    <w:p w:rsidR="00163AFE" w:rsidRPr="00A5746C" w:rsidRDefault="00163AFE" w:rsidP="00A5746C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5746C">
        <w:rPr>
          <w:rFonts w:ascii="Times New Roman" w:hAnsi="Times New Roman" w:cs="Times New Roman"/>
          <w:sz w:val="24"/>
          <w:szCs w:val="24"/>
        </w:rPr>
        <w:t>Ettinger</w:t>
      </w:r>
      <w:proofErr w:type="spellEnd"/>
      <w:r w:rsidRPr="00A5746C">
        <w:rPr>
          <w:rFonts w:ascii="Times New Roman" w:hAnsi="Times New Roman" w:cs="Times New Roman"/>
          <w:sz w:val="24"/>
          <w:szCs w:val="24"/>
        </w:rPr>
        <w:t xml:space="preserve"> SJ and Feldman EC (2010). Textbook of Veterinary Internal Medicine. Philadelphia, W.B. Saunders. 368–371.</w:t>
      </w:r>
    </w:p>
    <w:p w:rsidR="00222816" w:rsidRPr="00A5746C" w:rsidRDefault="00222816" w:rsidP="00A5746C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746C">
        <w:rPr>
          <w:rFonts w:ascii="Times New Roman" w:hAnsi="Times New Roman" w:cs="Times New Roman"/>
          <w:sz w:val="24"/>
          <w:szCs w:val="24"/>
        </w:rPr>
        <w:t xml:space="preserve">Mueller RS (2008). Topical dermatological therapy. In: </w:t>
      </w:r>
      <w:proofErr w:type="spellStart"/>
      <w:r w:rsidRPr="00A5746C">
        <w:rPr>
          <w:rFonts w:ascii="Times New Roman" w:hAnsi="Times New Roman" w:cs="Times New Roman"/>
          <w:sz w:val="24"/>
          <w:szCs w:val="24"/>
        </w:rPr>
        <w:t>Maddison</w:t>
      </w:r>
      <w:proofErr w:type="spellEnd"/>
      <w:r w:rsidRPr="00A5746C">
        <w:rPr>
          <w:rFonts w:ascii="Times New Roman" w:hAnsi="Times New Roman" w:cs="Times New Roman"/>
          <w:sz w:val="24"/>
          <w:szCs w:val="24"/>
        </w:rPr>
        <w:t xml:space="preserve"> JE, Page SW, Church DB, eds. Small Animal Pharmacology. Philadelphia, W.B. Saunders. 546–556.</w:t>
      </w:r>
    </w:p>
    <w:p w:rsidR="00A87E63" w:rsidRPr="00A5746C" w:rsidRDefault="007672CA" w:rsidP="00A5746C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746C">
        <w:rPr>
          <w:rFonts w:ascii="Times New Roman" w:hAnsi="Times New Roman" w:cs="Times New Roman"/>
          <w:sz w:val="24"/>
          <w:szCs w:val="24"/>
        </w:rPr>
        <w:t xml:space="preserve">Singh SK </w:t>
      </w:r>
      <w:proofErr w:type="spellStart"/>
      <w:r w:rsidRPr="00A5746C">
        <w:rPr>
          <w:rFonts w:ascii="Times New Roman" w:hAnsi="Times New Roman" w:cs="Times New Roman"/>
          <w:sz w:val="24"/>
          <w:szCs w:val="24"/>
        </w:rPr>
        <w:t>Dimri</w:t>
      </w:r>
      <w:proofErr w:type="spellEnd"/>
      <w:r w:rsidRPr="00A5746C">
        <w:rPr>
          <w:rFonts w:ascii="Times New Roman" w:hAnsi="Times New Roman" w:cs="Times New Roman"/>
          <w:sz w:val="24"/>
          <w:szCs w:val="24"/>
        </w:rPr>
        <w:t xml:space="preserve"> U Sharma MC </w:t>
      </w:r>
      <w:proofErr w:type="spellStart"/>
      <w:r w:rsidRPr="00A5746C">
        <w:rPr>
          <w:rFonts w:ascii="Times New Roman" w:hAnsi="Times New Roman" w:cs="Times New Roman"/>
          <w:sz w:val="24"/>
          <w:szCs w:val="24"/>
        </w:rPr>
        <w:t>Swarup</w:t>
      </w:r>
      <w:proofErr w:type="spellEnd"/>
      <w:r w:rsidRPr="00A5746C">
        <w:rPr>
          <w:rFonts w:ascii="Times New Roman" w:hAnsi="Times New Roman" w:cs="Times New Roman"/>
          <w:sz w:val="24"/>
          <w:szCs w:val="24"/>
        </w:rPr>
        <w:t xml:space="preserve"> D Sharma B</w:t>
      </w:r>
      <w:r w:rsidR="00A87E63" w:rsidRPr="00A5746C">
        <w:rPr>
          <w:rFonts w:ascii="Times New Roman" w:hAnsi="Times New Roman" w:cs="Times New Roman"/>
          <w:sz w:val="24"/>
          <w:szCs w:val="24"/>
        </w:rPr>
        <w:t xml:space="preserve"> </w:t>
      </w:r>
      <w:r w:rsidRPr="00A5746C">
        <w:rPr>
          <w:rFonts w:ascii="Times New Roman" w:hAnsi="Times New Roman" w:cs="Times New Roman"/>
          <w:sz w:val="24"/>
          <w:szCs w:val="24"/>
        </w:rPr>
        <w:t>(</w:t>
      </w:r>
      <w:r w:rsidR="00A87E63" w:rsidRPr="00A5746C">
        <w:rPr>
          <w:rFonts w:ascii="Times New Roman" w:hAnsi="Times New Roman" w:cs="Times New Roman"/>
          <w:sz w:val="24"/>
          <w:szCs w:val="24"/>
        </w:rPr>
        <w:t>2011</w:t>
      </w:r>
      <w:r w:rsidRPr="00A5746C">
        <w:rPr>
          <w:rFonts w:ascii="Times New Roman" w:hAnsi="Times New Roman" w:cs="Times New Roman"/>
          <w:sz w:val="24"/>
          <w:szCs w:val="24"/>
        </w:rPr>
        <w:t>)</w:t>
      </w:r>
      <w:r w:rsidR="00A87E63" w:rsidRPr="00A5746C">
        <w:rPr>
          <w:rFonts w:ascii="Times New Roman" w:hAnsi="Times New Roman" w:cs="Times New Roman"/>
          <w:sz w:val="24"/>
          <w:szCs w:val="24"/>
        </w:rPr>
        <w:t xml:space="preserve">. </w:t>
      </w:r>
      <w:r w:rsidR="00A87E63" w:rsidRPr="00A5746C">
        <w:rPr>
          <w:rFonts w:ascii="Times New Roman" w:hAnsi="Times New Roman" w:cs="Times New Roman"/>
          <w:sz w:val="24"/>
          <w:szCs w:val="24"/>
        </w:rPr>
        <w:t xml:space="preserve">Determination of oxidative status and apoptosis in peripheral blood of dogs with </w:t>
      </w:r>
      <w:proofErr w:type="spellStart"/>
      <w:r w:rsidR="00A87E63" w:rsidRPr="00A5746C">
        <w:rPr>
          <w:rFonts w:ascii="Times New Roman" w:hAnsi="Times New Roman" w:cs="Times New Roman"/>
          <w:sz w:val="24"/>
          <w:szCs w:val="24"/>
        </w:rPr>
        <w:t>sarcoptic</w:t>
      </w:r>
      <w:proofErr w:type="spellEnd"/>
      <w:r w:rsidR="00A87E63" w:rsidRPr="00A5746C">
        <w:rPr>
          <w:rFonts w:ascii="Times New Roman" w:hAnsi="Times New Roman" w:cs="Times New Roman"/>
          <w:sz w:val="24"/>
          <w:szCs w:val="24"/>
        </w:rPr>
        <w:t xml:space="preserve"> mange.</w:t>
      </w:r>
      <w:r w:rsidR="00A87E63" w:rsidRPr="00A5746C">
        <w:rPr>
          <w:rFonts w:ascii="Times New Roman" w:hAnsi="Times New Roman" w:cs="Times New Roman"/>
          <w:sz w:val="24"/>
          <w:szCs w:val="24"/>
        </w:rPr>
        <w:t xml:space="preserve"> </w:t>
      </w:r>
      <w:r w:rsidR="00A87E63" w:rsidRPr="00A5746C">
        <w:rPr>
          <w:rFonts w:ascii="Times New Roman" w:hAnsi="Times New Roman" w:cs="Times New Roman"/>
          <w:sz w:val="24"/>
          <w:szCs w:val="24"/>
        </w:rPr>
        <w:t>Vet</w:t>
      </w:r>
      <w:r w:rsidR="00185F23" w:rsidRPr="00A5746C">
        <w:rPr>
          <w:rFonts w:ascii="Times New Roman" w:hAnsi="Times New Roman" w:cs="Times New Roman"/>
          <w:sz w:val="24"/>
          <w:szCs w:val="24"/>
        </w:rPr>
        <w:t>.</w:t>
      </w:r>
      <w:r w:rsidR="00A87E63" w:rsidRPr="00A574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87E63" w:rsidRPr="00A5746C">
        <w:rPr>
          <w:rFonts w:ascii="Times New Roman" w:hAnsi="Times New Roman" w:cs="Times New Roman"/>
          <w:sz w:val="24"/>
          <w:szCs w:val="24"/>
        </w:rPr>
        <w:t>Parasitol</w:t>
      </w:r>
      <w:proofErr w:type="spellEnd"/>
      <w:r w:rsidR="00A87E63" w:rsidRPr="00A5746C">
        <w:rPr>
          <w:rFonts w:ascii="Times New Roman" w:hAnsi="Times New Roman" w:cs="Times New Roman"/>
          <w:sz w:val="24"/>
          <w:szCs w:val="24"/>
        </w:rPr>
        <w:t>. 178(3-4):330-</w:t>
      </w:r>
      <w:r w:rsidR="00A87E63" w:rsidRPr="00A5746C">
        <w:rPr>
          <w:rFonts w:ascii="Times New Roman" w:hAnsi="Times New Roman" w:cs="Times New Roman"/>
          <w:sz w:val="24"/>
          <w:szCs w:val="24"/>
        </w:rPr>
        <w:t>33</w:t>
      </w:r>
      <w:r w:rsidR="00A87E63" w:rsidRPr="00A5746C">
        <w:rPr>
          <w:rFonts w:ascii="Times New Roman" w:hAnsi="Times New Roman" w:cs="Times New Roman"/>
          <w:sz w:val="24"/>
          <w:szCs w:val="24"/>
        </w:rPr>
        <w:t>8</w:t>
      </w:r>
      <w:r w:rsidR="00A87E63" w:rsidRPr="00A5746C">
        <w:rPr>
          <w:rFonts w:ascii="Times New Roman" w:hAnsi="Times New Roman" w:cs="Times New Roman"/>
          <w:sz w:val="24"/>
          <w:szCs w:val="24"/>
        </w:rPr>
        <w:t>.</w:t>
      </w:r>
    </w:p>
    <w:p w:rsidR="00222816" w:rsidRPr="00A5746C" w:rsidRDefault="00222816" w:rsidP="00A5746C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746C">
        <w:rPr>
          <w:rFonts w:ascii="Times New Roman" w:hAnsi="Times New Roman" w:cs="Times New Roman"/>
          <w:sz w:val="24"/>
          <w:szCs w:val="24"/>
        </w:rPr>
        <w:t>Taylor MA (2001). Recent Developments in Ectoparasiticides. Vet. J. 161(3): 253–268.</w:t>
      </w:r>
    </w:p>
    <w:p w:rsidR="00222816" w:rsidRPr="00A5746C" w:rsidRDefault="00222816" w:rsidP="00A5746C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746C">
        <w:rPr>
          <w:rFonts w:ascii="Times New Roman" w:hAnsi="Times New Roman" w:cs="Times New Roman"/>
          <w:sz w:val="24"/>
          <w:szCs w:val="24"/>
        </w:rPr>
        <w:t xml:space="preserve">Urquhart GM (1996). Veterinary </w:t>
      </w:r>
      <w:proofErr w:type="spellStart"/>
      <w:r w:rsidRPr="00A5746C">
        <w:rPr>
          <w:rFonts w:ascii="Times New Roman" w:hAnsi="Times New Roman" w:cs="Times New Roman"/>
          <w:sz w:val="24"/>
          <w:szCs w:val="24"/>
        </w:rPr>
        <w:t>Parasitology</w:t>
      </w:r>
      <w:proofErr w:type="spellEnd"/>
      <w:r w:rsidRPr="00A5746C">
        <w:rPr>
          <w:rFonts w:ascii="Times New Roman" w:hAnsi="Times New Roman" w:cs="Times New Roman"/>
          <w:sz w:val="24"/>
          <w:szCs w:val="24"/>
        </w:rPr>
        <w:t xml:space="preserve"> (2</w:t>
      </w:r>
      <w:r w:rsidRPr="00A5746C">
        <w:rPr>
          <w:rFonts w:ascii="Times New Roman" w:hAnsi="Times New Roman" w:cs="Times New Roman"/>
          <w:sz w:val="24"/>
          <w:szCs w:val="24"/>
          <w:vertAlign w:val="superscript"/>
        </w:rPr>
        <w:t>nd</w:t>
      </w:r>
      <w:r w:rsidRPr="00A5746C">
        <w:rPr>
          <w:rFonts w:ascii="Times New Roman" w:hAnsi="Times New Roman" w:cs="Times New Roman"/>
          <w:sz w:val="24"/>
          <w:szCs w:val="24"/>
        </w:rPr>
        <w:t xml:space="preserve"> ed.). Blackwell Publishing. UK.</w:t>
      </w:r>
    </w:p>
    <w:p w:rsidR="00B336CF" w:rsidRPr="00A5746C" w:rsidRDefault="00B336CF" w:rsidP="00A5746C">
      <w:pPr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B336CF" w:rsidRPr="00A5746C" w:rsidSect="00B8459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/>
  <w:defaultTabStop w:val="720"/>
  <w:characterSpacingControl w:val="doNotCompress"/>
  <w:compat/>
  <w:rsids>
    <w:rsidRoot w:val="00DF4692"/>
    <w:rsid w:val="00000B38"/>
    <w:rsid w:val="000016BB"/>
    <w:rsid w:val="000017E1"/>
    <w:rsid w:val="000019AB"/>
    <w:rsid w:val="00006E6D"/>
    <w:rsid w:val="0000702B"/>
    <w:rsid w:val="00011785"/>
    <w:rsid w:val="000126A5"/>
    <w:rsid w:val="00012725"/>
    <w:rsid w:val="00013776"/>
    <w:rsid w:val="00013893"/>
    <w:rsid w:val="00014390"/>
    <w:rsid w:val="00015311"/>
    <w:rsid w:val="00015D24"/>
    <w:rsid w:val="0001677C"/>
    <w:rsid w:val="00017306"/>
    <w:rsid w:val="00017742"/>
    <w:rsid w:val="0002277F"/>
    <w:rsid w:val="000239EE"/>
    <w:rsid w:val="00024214"/>
    <w:rsid w:val="000266E7"/>
    <w:rsid w:val="000275A1"/>
    <w:rsid w:val="00031D1B"/>
    <w:rsid w:val="0003324C"/>
    <w:rsid w:val="00033850"/>
    <w:rsid w:val="00033F35"/>
    <w:rsid w:val="0003406C"/>
    <w:rsid w:val="00036501"/>
    <w:rsid w:val="000428B6"/>
    <w:rsid w:val="0004559E"/>
    <w:rsid w:val="000457EF"/>
    <w:rsid w:val="00046FE0"/>
    <w:rsid w:val="0005023D"/>
    <w:rsid w:val="0005102E"/>
    <w:rsid w:val="0005384B"/>
    <w:rsid w:val="00054FA2"/>
    <w:rsid w:val="000551CE"/>
    <w:rsid w:val="000554E2"/>
    <w:rsid w:val="00055B2F"/>
    <w:rsid w:val="000576A5"/>
    <w:rsid w:val="00057E2F"/>
    <w:rsid w:val="000607EC"/>
    <w:rsid w:val="00066F66"/>
    <w:rsid w:val="0007445C"/>
    <w:rsid w:val="00083EE4"/>
    <w:rsid w:val="0008645F"/>
    <w:rsid w:val="00087277"/>
    <w:rsid w:val="000877AD"/>
    <w:rsid w:val="00090787"/>
    <w:rsid w:val="00090FE5"/>
    <w:rsid w:val="00091114"/>
    <w:rsid w:val="000940AE"/>
    <w:rsid w:val="00094B26"/>
    <w:rsid w:val="00096019"/>
    <w:rsid w:val="00097D12"/>
    <w:rsid w:val="000A2BAE"/>
    <w:rsid w:val="000B0209"/>
    <w:rsid w:val="000B26E1"/>
    <w:rsid w:val="000B2D90"/>
    <w:rsid w:val="000B4CE8"/>
    <w:rsid w:val="000B69BD"/>
    <w:rsid w:val="000B76FF"/>
    <w:rsid w:val="000C0EB4"/>
    <w:rsid w:val="000C1A2B"/>
    <w:rsid w:val="000C21EF"/>
    <w:rsid w:val="000C6C88"/>
    <w:rsid w:val="000C72E1"/>
    <w:rsid w:val="000D084D"/>
    <w:rsid w:val="000D1838"/>
    <w:rsid w:val="000D2C09"/>
    <w:rsid w:val="000D31D3"/>
    <w:rsid w:val="000D3335"/>
    <w:rsid w:val="000D54CF"/>
    <w:rsid w:val="000D6122"/>
    <w:rsid w:val="000E2274"/>
    <w:rsid w:val="000E2AB1"/>
    <w:rsid w:val="000E5E0D"/>
    <w:rsid w:val="000E7D51"/>
    <w:rsid w:val="000F02E8"/>
    <w:rsid w:val="000F1557"/>
    <w:rsid w:val="000F2D70"/>
    <w:rsid w:val="000F3764"/>
    <w:rsid w:val="000F475B"/>
    <w:rsid w:val="000F4E30"/>
    <w:rsid w:val="000F763C"/>
    <w:rsid w:val="000F7C01"/>
    <w:rsid w:val="001008C3"/>
    <w:rsid w:val="00101689"/>
    <w:rsid w:val="00104251"/>
    <w:rsid w:val="00105309"/>
    <w:rsid w:val="00106B3B"/>
    <w:rsid w:val="001077BE"/>
    <w:rsid w:val="00110159"/>
    <w:rsid w:val="00110960"/>
    <w:rsid w:val="0011168A"/>
    <w:rsid w:val="00113B89"/>
    <w:rsid w:val="00114DD6"/>
    <w:rsid w:val="00116E0F"/>
    <w:rsid w:val="00116FAD"/>
    <w:rsid w:val="00121F12"/>
    <w:rsid w:val="00125CA2"/>
    <w:rsid w:val="00126662"/>
    <w:rsid w:val="00127FB7"/>
    <w:rsid w:val="00130E02"/>
    <w:rsid w:val="001325F3"/>
    <w:rsid w:val="00132DFD"/>
    <w:rsid w:val="001367B0"/>
    <w:rsid w:val="00137000"/>
    <w:rsid w:val="00143014"/>
    <w:rsid w:val="00144D03"/>
    <w:rsid w:val="00147B14"/>
    <w:rsid w:val="00151428"/>
    <w:rsid w:val="001545BF"/>
    <w:rsid w:val="00154817"/>
    <w:rsid w:val="00155369"/>
    <w:rsid w:val="00156672"/>
    <w:rsid w:val="001600A9"/>
    <w:rsid w:val="00160306"/>
    <w:rsid w:val="0016129E"/>
    <w:rsid w:val="00161A76"/>
    <w:rsid w:val="00163372"/>
    <w:rsid w:val="00163AFE"/>
    <w:rsid w:val="00164F0E"/>
    <w:rsid w:val="00171497"/>
    <w:rsid w:val="00171D11"/>
    <w:rsid w:val="00172B2A"/>
    <w:rsid w:val="00172BDB"/>
    <w:rsid w:val="00173F00"/>
    <w:rsid w:val="00175135"/>
    <w:rsid w:val="00175F4E"/>
    <w:rsid w:val="00175FB6"/>
    <w:rsid w:val="001769B1"/>
    <w:rsid w:val="0017713B"/>
    <w:rsid w:val="00181D04"/>
    <w:rsid w:val="0018499F"/>
    <w:rsid w:val="00185538"/>
    <w:rsid w:val="00185AA7"/>
    <w:rsid w:val="00185B6B"/>
    <w:rsid w:val="00185D1B"/>
    <w:rsid w:val="00185F23"/>
    <w:rsid w:val="001866D5"/>
    <w:rsid w:val="00187208"/>
    <w:rsid w:val="0019061F"/>
    <w:rsid w:val="001909C2"/>
    <w:rsid w:val="0019477F"/>
    <w:rsid w:val="00197933"/>
    <w:rsid w:val="00197AF9"/>
    <w:rsid w:val="00197EA3"/>
    <w:rsid w:val="001A0C65"/>
    <w:rsid w:val="001A292F"/>
    <w:rsid w:val="001A4289"/>
    <w:rsid w:val="001A4851"/>
    <w:rsid w:val="001A5F0E"/>
    <w:rsid w:val="001A7F84"/>
    <w:rsid w:val="001B20F0"/>
    <w:rsid w:val="001B2A26"/>
    <w:rsid w:val="001B509D"/>
    <w:rsid w:val="001B52C1"/>
    <w:rsid w:val="001B6243"/>
    <w:rsid w:val="001B7FEA"/>
    <w:rsid w:val="001C09DC"/>
    <w:rsid w:val="001C3519"/>
    <w:rsid w:val="001C3ABD"/>
    <w:rsid w:val="001C6DDC"/>
    <w:rsid w:val="001D1340"/>
    <w:rsid w:val="001D2FFF"/>
    <w:rsid w:val="001D336D"/>
    <w:rsid w:val="001D36A2"/>
    <w:rsid w:val="001D405D"/>
    <w:rsid w:val="001D55C5"/>
    <w:rsid w:val="001D58AD"/>
    <w:rsid w:val="001E08CC"/>
    <w:rsid w:val="001E0CC1"/>
    <w:rsid w:val="001E4C9E"/>
    <w:rsid w:val="001E52D4"/>
    <w:rsid w:val="001E72E4"/>
    <w:rsid w:val="001F5206"/>
    <w:rsid w:val="001F777F"/>
    <w:rsid w:val="002001ED"/>
    <w:rsid w:val="00200DD0"/>
    <w:rsid w:val="00201889"/>
    <w:rsid w:val="00202E29"/>
    <w:rsid w:val="002037AC"/>
    <w:rsid w:val="002038CB"/>
    <w:rsid w:val="00204CAF"/>
    <w:rsid w:val="00206A01"/>
    <w:rsid w:val="00206CDB"/>
    <w:rsid w:val="00206FE5"/>
    <w:rsid w:val="002075CD"/>
    <w:rsid w:val="00210325"/>
    <w:rsid w:val="0021064E"/>
    <w:rsid w:val="0021231D"/>
    <w:rsid w:val="00212DDA"/>
    <w:rsid w:val="00215550"/>
    <w:rsid w:val="0021609E"/>
    <w:rsid w:val="002173C0"/>
    <w:rsid w:val="00217489"/>
    <w:rsid w:val="002177E3"/>
    <w:rsid w:val="00217AB9"/>
    <w:rsid w:val="002219B1"/>
    <w:rsid w:val="00222816"/>
    <w:rsid w:val="00224E6B"/>
    <w:rsid w:val="0023042A"/>
    <w:rsid w:val="002320F4"/>
    <w:rsid w:val="0023222B"/>
    <w:rsid w:val="002339B0"/>
    <w:rsid w:val="00233D80"/>
    <w:rsid w:val="00235082"/>
    <w:rsid w:val="0023662F"/>
    <w:rsid w:val="00236C6D"/>
    <w:rsid w:val="00236ECF"/>
    <w:rsid w:val="00237A9B"/>
    <w:rsid w:val="00237BFA"/>
    <w:rsid w:val="00240DA7"/>
    <w:rsid w:val="00242B9F"/>
    <w:rsid w:val="00243561"/>
    <w:rsid w:val="002436C2"/>
    <w:rsid w:val="00244B2A"/>
    <w:rsid w:val="002464E0"/>
    <w:rsid w:val="00246CB9"/>
    <w:rsid w:val="0024792D"/>
    <w:rsid w:val="00250B12"/>
    <w:rsid w:val="00250B56"/>
    <w:rsid w:val="00251289"/>
    <w:rsid w:val="002531BE"/>
    <w:rsid w:val="0025671B"/>
    <w:rsid w:val="0025734F"/>
    <w:rsid w:val="002616F6"/>
    <w:rsid w:val="00264281"/>
    <w:rsid w:val="00264820"/>
    <w:rsid w:val="002709CB"/>
    <w:rsid w:val="00271190"/>
    <w:rsid w:val="00272257"/>
    <w:rsid w:val="0027259F"/>
    <w:rsid w:val="0027268C"/>
    <w:rsid w:val="002729AD"/>
    <w:rsid w:val="00275760"/>
    <w:rsid w:val="00275CB4"/>
    <w:rsid w:val="00276930"/>
    <w:rsid w:val="00276DDA"/>
    <w:rsid w:val="00284B01"/>
    <w:rsid w:val="00285557"/>
    <w:rsid w:val="0028729E"/>
    <w:rsid w:val="0029208B"/>
    <w:rsid w:val="002924AF"/>
    <w:rsid w:val="00292906"/>
    <w:rsid w:val="00292A57"/>
    <w:rsid w:val="002937F6"/>
    <w:rsid w:val="00295F5C"/>
    <w:rsid w:val="002978B1"/>
    <w:rsid w:val="002A0264"/>
    <w:rsid w:val="002A05A1"/>
    <w:rsid w:val="002A0655"/>
    <w:rsid w:val="002A2101"/>
    <w:rsid w:val="002A3C38"/>
    <w:rsid w:val="002A43A9"/>
    <w:rsid w:val="002A443E"/>
    <w:rsid w:val="002A5330"/>
    <w:rsid w:val="002A5429"/>
    <w:rsid w:val="002A57FE"/>
    <w:rsid w:val="002A5AEA"/>
    <w:rsid w:val="002A6952"/>
    <w:rsid w:val="002B2365"/>
    <w:rsid w:val="002B2B82"/>
    <w:rsid w:val="002B4BB9"/>
    <w:rsid w:val="002B4C5E"/>
    <w:rsid w:val="002B5CDE"/>
    <w:rsid w:val="002B5E49"/>
    <w:rsid w:val="002B6943"/>
    <w:rsid w:val="002C04D8"/>
    <w:rsid w:val="002C2D66"/>
    <w:rsid w:val="002C5608"/>
    <w:rsid w:val="002C637C"/>
    <w:rsid w:val="002C6DF3"/>
    <w:rsid w:val="002D392C"/>
    <w:rsid w:val="002D5743"/>
    <w:rsid w:val="002D62B7"/>
    <w:rsid w:val="002D7F46"/>
    <w:rsid w:val="002E3E6C"/>
    <w:rsid w:val="002E4592"/>
    <w:rsid w:val="002E4B2E"/>
    <w:rsid w:val="002E5849"/>
    <w:rsid w:val="002F0806"/>
    <w:rsid w:val="002F14B6"/>
    <w:rsid w:val="002F24E2"/>
    <w:rsid w:val="002F2B3C"/>
    <w:rsid w:val="002F2F25"/>
    <w:rsid w:val="002F302E"/>
    <w:rsid w:val="002F4DCF"/>
    <w:rsid w:val="002F5F0C"/>
    <w:rsid w:val="003017CD"/>
    <w:rsid w:val="003031D1"/>
    <w:rsid w:val="00304A40"/>
    <w:rsid w:val="003057F3"/>
    <w:rsid w:val="00307841"/>
    <w:rsid w:val="00310795"/>
    <w:rsid w:val="00316258"/>
    <w:rsid w:val="00316384"/>
    <w:rsid w:val="00322E74"/>
    <w:rsid w:val="00325C88"/>
    <w:rsid w:val="00325DCC"/>
    <w:rsid w:val="003265FD"/>
    <w:rsid w:val="00326F4B"/>
    <w:rsid w:val="00327D11"/>
    <w:rsid w:val="003331DA"/>
    <w:rsid w:val="00334ECA"/>
    <w:rsid w:val="003365B9"/>
    <w:rsid w:val="00336835"/>
    <w:rsid w:val="003421E5"/>
    <w:rsid w:val="00342CE9"/>
    <w:rsid w:val="00345E3C"/>
    <w:rsid w:val="00347C8D"/>
    <w:rsid w:val="00347D9C"/>
    <w:rsid w:val="00350B29"/>
    <w:rsid w:val="00351CFD"/>
    <w:rsid w:val="003532AC"/>
    <w:rsid w:val="0035492B"/>
    <w:rsid w:val="00355F31"/>
    <w:rsid w:val="00356ED1"/>
    <w:rsid w:val="0035737A"/>
    <w:rsid w:val="00360436"/>
    <w:rsid w:val="00361BBB"/>
    <w:rsid w:val="003624E3"/>
    <w:rsid w:val="003640C1"/>
    <w:rsid w:val="003658CB"/>
    <w:rsid w:val="0036681D"/>
    <w:rsid w:val="00367014"/>
    <w:rsid w:val="003677F9"/>
    <w:rsid w:val="00370500"/>
    <w:rsid w:val="00373519"/>
    <w:rsid w:val="00373D64"/>
    <w:rsid w:val="0037457D"/>
    <w:rsid w:val="00375782"/>
    <w:rsid w:val="003758B0"/>
    <w:rsid w:val="00376746"/>
    <w:rsid w:val="00377A05"/>
    <w:rsid w:val="00380B09"/>
    <w:rsid w:val="003850D7"/>
    <w:rsid w:val="00385B49"/>
    <w:rsid w:val="003874D6"/>
    <w:rsid w:val="0039184B"/>
    <w:rsid w:val="0039651E"/>
    <w:rsid w:val="003A251E"/>
    <w:rsid w:val="003A3799"/>
    <w:rsid w:val="003A45AD"/>
    <w:rsid w:val="003B2DE3"/>
    <w:rsid w:val="003B357C"/>
    <w:rsid w:val="003B37A9"/>
    <w:rsid w:val="003B63E8"/>
    <w:rsid w:val="003B6988"/>
    <w:rsid w:val="003B7164"/>
    <w:rsid w:val="003B769B"/>
    <w:rsid w:val="003C0B3F"/>
    <w:rsid w:val="003C0EEB"/>
    <w:rsid w:val="003C1963"/>
    <w:rsid w:val="003C3B05"/>
    <w:rsid w:val="003C40BE"/>
    <w:rsid w:val="003C509E"/>
    <w:rsid w:val="003C52E2"/>
    <w:rsid w:val="003C5715"/>
    <w:rsid w:val="003C5E9B"/>
    <w:rsid w:val="003C71E4"/>
    <w:rsid w:val="003D20A3"/>
    <w:rsid w:val="003D4AEC"/>
    <w:rsid w:val="003D5452"/>
    <w:rsid w:val="003D5765"/>
    <w:rsid w:val="003E0D74"/>
    <w:rsid w:val="003E3ACE"/>
    <w:rsid w:val="003E3B09"/>
    <w:rsid w:val="003E4061"/>
    <w:rsid w:val="003E4274"/>
    <w:rsid w:val="003E5BA2"/>
    <w:rsid w:val="003E6163"/>
    <w:rsid w:val="003E69E2"/>
    <w:rsid w:val="003F012F"/>
    <w:rsid w:val="003F5701"/>
    <w:rsid w:val="003F6708"/>
    <w:rsid w:val="003F67C5"/>
    <w:rsid w:val="003F760D"/>
    <w:rsid w:val="004002D5"/>
    <w:rsid w:val="00400489"/>
    <w:rsid w:val="00401ADE"/>
    <w:rsid w:val="0040200E"/>
    <w:rsid w:val="00402146"/>
    <w:rsid w:val="00404689"/>
    <w:rsid w:val="00407278"/>
    <w:rsid w:val="0040781A"/>
    <w:rsid w:val="004079C0"/>
    <w:rsid w:val="004108BD"/>
    <w:rsid w:val="00411D35"/>
    <w:rsid w:val="00412229"/>
    <w:rsid w:val="0041261E"/>
    <w:rsid w:val="0041289A"/>
    <w:rsid w:val="00412C6B"/>
    <w:rsid w:val="004134AC"/>
    <w:rsid w:val="00415B39"/>
    <w:rsid w:val="00416AC1"/>
    <w:rsid w:val="00417070"/>
    <w:rsid w:val="00417F65"/>
    <w:rsid w:val="00420246"/>
    <w:rsid w:val="004219AD"/>
    <w:rsid w:val="00421B8A"/>
    <w:rsid w:val="00422841"/>
    <w:rsid w:val="00422A76"/>
    <w:rsid w:val="00424252"/>
    <w:rsid w:val="00424902"/>
    <w:rsid w:val="0042561B"/>
    <w:rsid w:val="00425CAD"/>
    <w:rsid w:val="0042669E"/>
    <w:rsid w:val="00427136"/>
    <w:rsid w:val="0043027B"/>
    <w:rsid w:val="0043104E"/>
    <w:rsid w:val="0043184A"/>
    <w:rsid w:val="00431DFB"/>
    <w:rsid w:val="004336B0"/>
    <w:rsid w:val="00440049"/>
    <w:rsid w:val="0044106A"/>
    <w:rsid w:val="0044131B"/>
    <w:rsid w:val="0044213F"/>
    <w:rsid w:val="0044355D"/>
    <w:rsid w:val="004437B5"/>
    <w:rsid w:val="004443C4"/>
    <w:rsid w:val="00445360"/>
    <w:rsid w:val="0044604C"/>
    <w:rsid w:val="0044715E"/>
    <w:rsid w:val="00447FB3"/>
    <w:rsid w:val="004542AD"/>
    <w:rsid w:val="00454BF5"/>
    <w:rsid w:val="00455158"/>
    <w:rsid w:val="0046082E"/>
    <w:rsid w:val="00460E1B"/>
    <w:rsid w:val="00461AB8"/>
    <w:rsid w:val="0046257E"/>
    <w:rsid w:val="004637A0"/>
    <w:rsid w:val="00464A0D"/>
    <w:rsid w:val="00471337"/>
    <w:rsid w:val="00471971"/>
    <w:rsid w:val="004739DC"/>
    <w:rsid w:val="004747AC"/>
    <w:rsid w:val="0047602A"/>
    <w:rsid w:val="004779A1"/>
    <w:rsid w:val="004808A3"/>
    <w:rsid w:val="00480A25"/>
    <w:rsid w:val="00485646"/>
    <w:rsid w:val="00485DC2"/>
    <w:rsid w:val="00485EF7"/>
    <w:rsid w:val="00486A73"/>
    <w:rsid w:val="0048788B"/>
    <w:rsid w:val="00491363"/>
    <w:rsid w:val="00492003"/>
    <w:rsid w:val="004930BA"/>
    <w:rsid w:val="004935A2"/>
    <w:rsid w:val="00493FCE"/>
    <w:rsid w:val="004949AA"/>
    <w:rsid w:val="0049633D"/>
    <w:rsid w:val="00497117"/>
    <w:rsid w:val="00497EFC"/>
    <w:rsid w:val="004A18BA"/>
    <w:rsid w:val="004A217C"/>
    <w:rsid w:val="004A54A8"/>
    <w:rsid w:val="004B13CA"/>
    <w:rsid w:val="004B1BBF"/>
    <w:rsid w:val="004B1FB2"/>
    <w:rsid w:val="004B2B87"/>
    <w:rsid w:val="004B3544"/>
    <w:rsid w:val="004B4491"/>
    <w:rsid w:val="004B4EB5"/>
    <w:rsid w:val="004B5878"/>
    <w:rsid w:val="004B5EED"/>
    <w:rsid w:val="004B5F74"/>
    <w:rsid w:val="004B6ABA"/>
    <w:rsid w:val="004B79A8"/>
    <w:rsid w:val="004C0B40"/>
    <w:rsid w:val="004C14A7"/>
    <w:rsid w:val="004C1738"/>
    <w:rsid w:val="004C1F58"/>
    <w:rsid w:val="004C7AC8"/>
    <w:rsid w:val="004D1F4E"/>
    <w:rsid w:val="004D3F27"/>
    <w:rsid w:val="004D59F3"/>
    <w:rsid w:val="004D6B72"/>
    <w:rsid w:val="004E0A58"/>
    <w:rsid w:val="004E1A39"/>
    <w:rsid w:val="004E32D2"/>
    <w:rsid w:val="004E4306"/>
    <w:rsid w:val="004E651E"/>
    <w:rsid w:val="004E709D"/>
    <w:rsid w:val="004E76B5"/>
    <w:rsid w:val="004F2C14"/>
    <w:rsid w:val="004F31E9"/>
    <w:rsid w:val="004F5C40"/>
    <w:rsid w:val="004F7D7A"/>
    <w:rsid w:val="0050093F"/>
    <w:rsid w:val="005014D1"/>
    <w:rsid w:val="00501658"/>
    <w:rsid w:val="005018A4"/>
    <w:rsid w:val="005019F2"/>
    <w:rsid w:val="005021F4"/>
    <w:rsid w:val="00502D3F"/>
    <w:rsid w:val="00503A13"/>
    <w:rsid w:val="00506B62"/>
    <w:rsid w:val="00507BEF"/>
    <w:rsid w:val="00510961"/>
    <w:rsid w:val="0051158F"/>
    <w:rsid w:val="00514620"/>
    <w:rsid w:val="005169FD"/>
    <w:rsid w:val="00516C6E"/>
    <w:rsid w:val="005216EF"/>
    <w:rsid w:val="00521CD8"/>
    <w:rsid w:val="00522EEE"/>
    <w:rsid w:val="00526ABA"/>
    <w:rsid w:val="00526B65"/>
    <w:rsid w:val="0053041C"/>
    <w:rsid w:val="00531130"/>
    <w:rsid w:val="00533014"/>
    <w:rsid w:val="00534173"/>
    <w:rsid w:val="005342DC"/>
    <w:rsid w:val="005349E3"/>
    <w:rsid w:val="00535181"/>
    <w:rsid w:val="005356DE"/>
    <w:rsid w:val="005360BD"/>
    <w:rsid w:val="00537B9A"/>
    <w:rsid w:val="00540BD6"/>
    <w:rsid w:val="00540F18"/>
    <w:rsid w:val="0054525B"/>
    <w:rsid w:val="005474E3"/>
    <w:rsid w:val="005479B1"/>
    <w:rsid w:val="005522CE"/>
    <w:rsid w:val="00552747"/>
    <w:rsid w:val="005529EE"/>
    <w:rsid w:val="00555838"/>
    <w:rsid w:val="00556233"/>
    <w:rsid w:val="00557780"/>
    <w:rsid w:val="00560493"/>
    <w:rsid w:val="005616C3"/>
    <w:rsid w:val="00566376"/>
    <w:rsid w:val="00570A4E"/>
    <w:rsid w:val="005720A6"/>
    <w:rsid w:val="005731C5"/>
    <w:rsid w:val="00573732"/>
    <w:rsid w:val="00573A74"/>
    <w:rsid w:val="0057583A"/>
    <w:rsid w:val="005817A4"/>
    <w:rsid w:val="005820CA"/>
    <w:rsid w:val="005869DC"/>
    <w:rsid w:val="005912BF"/>
    <w:rsid w:val="00591611"/>
    <w:rsid w:val="00593089"/>
    <w:rsid w:val="00593ED3"/>
    <w:rsid w:val="00594577"/>
    <w:rsid w:val="0059477F"/>
    <w:rsid w:val="00596A6C"/>
    <w:rsid w:val="005977DF"/>
    <w:rsid w:val="005A0ADD"/>
    <w:rsid w:val="005A4183"/>
    <w:rsid w:val="005A4472"/>
    <w:rsid w:val="005A48A8"/>
    <w:rsid w:val="005A5736"/>
    <w:rsid w:val="005A588D"/>
    <w:rsid w:val="005A6FE1"/>
    <w:rsid w:val="005A707D"/>
    <w:rsid w:val="005B107B"/>
    <w:rsid w:val="005B18E8"/>
    <w:rsid w:val="005B30B5"/>
    <w:rsid w:val="005B5033"/>
    <w:rsid w:val="005B60D5"/>
    <w:rsid w:val="005C1389"/>
    <w:rsid w:val="005C2A33"/>
    <w:rsid w:val="005C2D5F"/>
    <w:rsid w:val="005C58CA"/>
    <w:rsid w:val="005D0365"/>
    <w:rsid w:val="005D2796"/>
    <w:rsid w:val="005D2998"/>
    <w:rsid w:val="005D35D5"/>
    <w:rsid w:val="005D6CF8"/>
    <w:rsid w:val="005D706D"/>
    <w:rsid w:val="005D79B8"/>
    <w:rsid w:val="005E04DF"/>
    <w:rsid w:val="005E1C44"/>
    <w:rsid w:val="005E3452"/>
    <w:rsid w:val="005E56F0"/>
    <w:rsid w:val="005E62BE"/>
    <w:rsid w:val="005F146D"/>
    <w:rsid w:val="005F1BFD"/>
    <w:rsid w:val="005F6181"/>
    <w:rsid w:val="005F6F38"/>
    <w:rsid w:val="005F7C46"/>
    <w:rsid w:val="006003B2"/>
    <w:rsid w:val="00601364"/>
    <w:rsid w:val="00603713"/>
    <w:rsid w:val="006037F8"/>
    <w:rsid w:val="00604B05"/>
    <w:rsid w:val="00604DE3"/>
    <w:rsid w:val="00605343"/>
    <w:rsid w:val="00607657"/>
    <w:rsid w:val="00607A72"/>
    <w:rsid w:val="00607EE4"/>
    <w:rsid w:val="00610FD5"/>
    <w:rsid w:val="00613A41"/>
    <w:rsid w:val="0061724F"/>
    <w:rsid w:val="006207BD"/>
    <w:rsid w:val="006210C7"/>
    <w:rsid w:val="00623AE8"/>
    <w:rsid w:val="00623D9A"/>
    <w:rsid w:val="00625980"/>
    <w:rsid w:val="00625A2F"/>
    <w:rsid w:val="00627A97"/>
    <w:rsid w:val="006315C9"/>
    <w:rsid w:val="00631AC6"/>
    <w:rsid w:val="00632489"/>
    <w:rsid w:val="00633C9A"/>
    <w:rsid w:val="00633FC2"/>
    <w:rsid w:val="006365B7"/>
    <w:rsid w:val="00636B81"/>
    <w:rsid w:val="00637088"/>
    <w:rsid w:val="006376B0"/>
    <w:rsid w:val="00637D37"/>
    <w:rsid w:val="0064354F"/>
    <w:rsid w:val="00644F0F"/>
    <w:rsid w:val="00646E32"/>
    <w:rsid w:val="006501E4"/>
    <w:rsid w:val="00650676"/>
    <w:rsid w:val="006506DB"/>
    <w:rsid w:val="00652CFA"/>
    <w:rsid w:val="006539CE"/>
    <w:rsid w:val="006545F4"/>
    <w:rsid w:val="00657BF8"/>
    <w:rsid w:val="00657D27"/>
    <w:rsid w:val="00660882"/>
    <w:rsid w:val="00664677"/>
    <w:rsid w:val="00664D2D"/>
    <w:rsid w:val="00664EB3"/>
    <w:rsid w:val="00665575"/>
    <w:rsid w:val="00665D56"/>
    <w:rsid w:val="00667892"/>
    <w:rsid w:val="00670C9E"/>
    <w:rsid w:val="006720EA"/>
    <w:rsid w:val="00672ED6"/>
    <w:rsid w:val="00674C0D"/>
    <w:rsid w:val="00675BDC"/>
    <w:rsid w:val="006771B8"/>
    <w:rsid w:val="0067750A"/>
    <w:rsid w:val="00680ABC"/>
    <w:rsid w:val="00682DCF"/>
    <w:rsid w:val="00683A5B"/>
    <w:rsid w:val="006840D8"/>
    <w:rsid w:val="0068651E"/>
    <w:rsid w:val="00687840"/>
    <w:rsid w:val="0069127C"/>
    <w:rsid w:val="006916D2"/>
    <w:rsid w:val="00692E78"/>
    <w:rsid w:val="00693581"/>
    <w:rsid w:val="006946B2"/>
    <w:rsid w:val="00695C0A"/>
    <w:rsid w:val="00697032"/>
    <w:rsid w:val="006A0111"/>
    <w:rsid w:val="006A1D18"/>
    <w:rsid w:val="006A3369"/>
    <w:rsid w:val="006A3605"/>
    <w:rsid w:val="006A5C6C"/>
    <w:rsid w:val="006A5E1F"/>
    <w:rsid w:val="006B0A36"/>
    <w:rsid w:val="006B259B"/>
    <w:rsid w:val="006B4280"/>
    <w:rsid w:val="006B492C"/>
    <w:rsid w:val="006B555A"/>
    <w:rsid w:val="006B62D4"/>
    <w:rsid w:val="006B69CD"/>
    <w:rsid w:val="006B6BF6"/>
    <w:rsid w:val="006B7DE0"/>
    <w:rsid w:val="006C4FC2"/>
    <w:rsid w:val="006C50E7"/>
    <w:rsid w:val="006C6FAE"/>
    <w:rsid w:val="006C74C4"/>
    <w:rsid w:val="006C7E23"/>
    <w:rsid w:val="006D0F50"/>
    <w:rsid w:val="006D150E"/>
    <w:rsid w:val="006D1660"/>
    <w:rsid w:val="006D3682"/>
    <w:rsid w:val="006D4503"/>
    <w:rsid w:val="006D4AE3"/>
    <w:rsid w:val="006D4E39"/>
    <w:rsid w:val="006E1B55"/>
    <w:rsid w:val="006E3966"/>
    <w:rsid w:val="006E4A37"/>
    <w:rsid w:val="006E5493"/>
    <w:rsid w:val="006E5935"/>
    <w:rsid w:val="006E79F5"/>
    <w:rsid w:val="006F2E5D"/>
    <w:rsid w:val="006F3978"/>
    <w:rsid w:val="006F4388"/>
    <w:rsid w:val="006F462F"/>
    <w:rsid w:val="006F53B1"/>
    <w:rsid w:val="006F633E"/>
    <w:rsid w:val="007000BE"/>
    <w:rsid w:val="00706706"/>
    <w:rsid w:val="00706787"/>
    <w:rsid w:val="00712069"/>
    <w:rsid w:val="0071234A"/>
    <w:rsid w:val="00712456"/>
    <w:rsid w:val="007124B5"/>
    <w:rsid w:val="007125B6"/>
    <w:rsid w:val="00713314"/>
    <w:rsid w:val="00713A10"/>
    <w:rsid w:val="00716D72"/>
    <w:rsid w:val="00720487"/>
    <w:rsid w:val="00721A66"/>
    <w:rsid w:val="00724682"/>
    <w:rsid w:val="00730495"/>
    <w:rsid w:val="007325A0"/>
    <w:rsid w:val="00734CA8"/>
    <w:rsid w:val="00741A2E"/>
    <w:rsid w:val="0074625D"/>
    <w:rsid w:val="00747C3C"/>
    <w:rsid w:val="00750A56"/>
    <w:rsid w:val="00751ECE"/>
    <w:rsid w:val="00752CF3"/>
    <w:rsid w:val="00753899"/>
    <w:rsid w:val="00753D99"/>
    <w:rsid w:val="00753F89"/>
    <w:rsid w:val="007602AF"/>
    <w:rsid w:val="00760381"/>
    <w:rsid w:val="00760436"/>
    <w:rsid w:val="00761149"/>
    <w:rsid w:val="00761EA8"/>
    <w:rsid w:val="0076555D"/>
    <w:rsid w:val="0076714D"/>
    <w:rsid w:val="007672CA"/>
    <w:rsid w:val="0077461A"/>
    <w:rsid w:val="007825E8"/>
    <w:rsid w:val="00782C45"/>
    <w:rsid w:val="00786630"/>
    <w:rsid w:val="00792348"/>
    <w:rsid w:val="00792644"/>
    <w:rsid w:val="00793759"/>
    <w:rsid w:val="00794014"/>
    <w:rsid w:val="0079420A"/>
    <w:rsid w:val="00794B84"/>
    <w:rsid w:val="00795A22"/>
    <w:rsid w:val="007A0B9A"/>
    <w:rsid w:val="007A5304"/>
    <w:rsid w:val="007A7A79"/>
    <w:rsid w:val="007A7D22"/>
    <w:rsid w:val="007A7EDD"/>
    <w:rsid w:val="007B43F3"/>
    <w:rsid w:val="007B6F69"/>
    <w:rsid w:val="007C06FF"/>
    <w:rsid w:val="007C19EB"/>
    <w:rsid w:val="007C21A8"/>
    <w:rsid w:val="007C2E82"/>
    <w:rsid w:val="007C31AB"/>
    <w:rsid w:val="007C410F"/>
    <w:rsid w:val="007C5624"/>
    <w:rsid w:val="007C7664"/>
    <w:rsid w:val="007C7BFD"/>
    <w:rsid w:val="007D1E2B"/>
    <w:rsid w:val="007D1E54"/>
    <w:rsid w:val="007D1F36"/>
    <w:rsid w:val="007D4F78"/>
    <w:rsid w:val="007D538D"/>
    <w:rsid w:val="007E0B58"/>
    <w:rsid w:val="007E539E"/>
    <w:rsid w:val="007E5C5C"/>
    <w:rsid w:val="007E78B0"/>
    <w:rsid w:val="007F0310"/>
    <w:rsid w:val="007F5409"/>
    <w:rsid w:val="007F7092"/>
    <w:rsid w:val="007F7A06"/>
    <w:rsid w:val="00801468"/>
    <w:rsid w:val="00801983"/>
    <w:rsid w:val="0080641F"/>
    <w:rsid w:val="0080796D"/>
    <w:rsid w:val="00811647"/>
    <w:rsid w:val="008118AA"/>
    <w:rsid w:val="008138B5"/>
    <w:rsid w:val="00813F16"/>
    <w:rsid w:val="00814CEA"/>
    <w:rsid w:val="0082171C"/>
    <w:rsid w:val="0082295F"/>
    <w:rsid w:val="00823EDF"/>
    <w:rsid w:val="008253A5"/>
    <w:rsid w:val="00825DBE"/>
    <w:rsid w:val="00830B41"/>
    <w:rsid w:val="00830C9F"/>
    <w:rsid w:val="00830E79"/>
    <w:rsid w:val="00833D12"/>
    <w:rsid w:val="008347B7"/>
    <w:rsid w:val="00836EC8"/>
    <w:rsid w:val="00837544"/>
    <w:rsid w:val="00837E79"/>
    <w:rsid w:val="008442B4"/>
    <w:rsid w:val="008442D4"/>
    <w:rsid w:val="00844480"/>
    <w:rsid w:val="008453CF"/>
    <w:rsid w:val="008463EF"/>
    <w:rsid w:val="00850119"/>
    <w:rsid w:val="00850744"/>
    <w:rsid w:val="00850B33"/>
    <w:rsid w:val="00850D2A"/>
    <w:rsid w:val="00850F4D"/>
    <w:rsid w:val="008523B0"/>
    <w:rsid w:val="00855009"/>
    <w:rsid w:val="00855032"/>
    <w:rsid w:val="00856A82"/>
    <w:rsid w:val="008577BD"/>
    <w:rsid w:val="00862516"/>
    <w:rsid w:val="00864CD5"/>
    <w:rsid w:val="008651BF"/>
    <w:rsid w:val="00865C04"/>
    <w:rsid w:val="008670D9"/>
    <w:rsid w:val="0087045A"/>
    <w:rsid w:val="008716DA"/>
    <w:rsid w:val="00871A92"/>
    <w:rsid w:val="0087247D"/>
    <w:rsid w:val="00872B00"/>
    <w:rsid w:val="00875F75"/>
    <w:rsid w:val="00876F76"/>
    <w:rsid w:val="00877A7E"/>
    <w:rsid w:val="0088053D"/>
    <w:rsid w:val="0088084F"/>
    <w:rsid w:val="00880EA9"/>
    <w:rsid w:val="00881976"/>
    <w:rsid w:val="00881E15"/>
    <w:rsid w:val="00884274"/>
    <w:rsid w:val="008858E7"/>
    <w:rsid w:val="00886224"/>
    <w:rsid w:val="00887137"/>
    <w:rsid w:val="0088740F"/>
    <w:rsid w:val="00890AC1"/>
    <w:rsid w:val="00891019"/>
    <w:rsid w:val="00891C03"/>
    <w:rsid w:val="00892464"/>
    <w:rsid w:val="0089259F"/>
    <w:rsid w:val="008927FD"/>
    <w:rsid w:val="00894AEF"/>
    <w:rsid w:val="00894D16"/>
    <w:rsid w:val="008951CE"/>
    <w:rsid w:val="008956C6"/>
    <w:rsid w:val="0089615F"/>
    <w:rsid w:val="00897B31"/>
    <w:rsid w:val="008A2A16"/>
    <w:rsid w:val="008A4750"/>
    <w:rsid w:val="008A48A7"/>
    <w:rsid w:val="008A5334"/>
    <w:rsid w:val="008B0EFA"/>
    <w:rsid w:val="008B1B26"/>
    <w:rsid w:val="008B30E5"/>
    <w:rsid w:val="008B4EC3"/>
    <w:rsid w:val="008B5AD0"/>
    <w:rsid w:val="008C0D90"/>
    <w:rsid w:val="008C1448"/>
    <w:rsid w:val="008C6192"/>
    <w:rsid w:val="008C748D"/>
    <w:rsid w:val="008D0837"/>
    <w:rsid w:val="008D14BB"/>
    <w:rsid w:val="008D356E"/>
    <w:rsid w:val="008D3E4D"/>
    <w:rsid w:val="008D56E6"/>
    <w:rsid w:val="008E1CEA"/>
    <w:rsid w:val="008E2EBE"/>
    <w:rsid w:val="008E4662"/>
    <w:rsid w:val="008E5FF6"/>
    <w:rsid w:val="008E7AEE"/>
    <w:rsid w:val="008F3A94"/>
    <w:rsid w:val="008F3B54"/>
    <w:rsid w:val="008F4E06"/>
    <w:rsid w:val="008F5864"/>
    <w:rsid w:val="008F6DBE"/>
    <w:rsid w:val="008F75EF"/>
    <w:rsid w:val="008F7D36"/>
    <w:rsid w:val="0090010B"/>
    <w:rsid w:val="009006BA"/>
    <w:rsid w:val="0090077A"/>
    <w:rsid w:val="00900926"/>
    <w:rsid w:val="00903126"/>
    <w:rsid w:val="00905D71"/>
    <w:rsid w:val="00911CB3"/>
    <w:rsid w:val="00911FB1"/>
    <w:rsid w:val="00913468"/>
    <w:rsid w:val="00914778"/>
    <w:rsid w:val="00914FA8"/>
    <w:rsid w:val="009150CC"/>
    <w:rsid w:val="00915279"/>
    <w:rsid w:val="009155E9"/>
    <w:rsid w:val="00915F4C"/>
    <w:rsid w:val="00917C21"/>
    <w:rsid w:val="00920ADE"/>
    <w:rsid w:val="009219B6"/>
    <w:rsid w:val="00921E80"/>
    <w:rsid w:val="00924836"/>
    <w:rsid w:val="009273C6"/>
    <w:rsid w:val="00927D5A"/>
    <w:rsid w:val="0093009A"/>
    <w:rsid w:val="00930C3A"/>
    <w:rsid w:val="00931724"/>
    <w:rsid w:val="00932C92"/>
    <w:rsid w:val="009338FD"/>
    <w:rsid w:val="00933BAA"/>
    <w:rsid w:val="00934F70"/>
    <w:rsid w:val="0093645C"/>
    <w:rsid w:val="00936B5B"/>
    <w:rsid w:val="009373DD"/>
    <w:rsid w:val="00941EF5"/>
    <w:rsid w:val="00942524"/>
    <w:rsid w:val="0094495D"/>
    <w:rsid w:val="00945B8A"/>
    <w:rsid w:val="00947FF0"/>
    <w:rsid w:val="00950134"/>
    <w:rsid w:val="00951E26"/>
    <w:rsid w:val="009530CE"/>
    <w:rsid w:val="00953186"/>
    <w:rsid w:val="0095503F"/>
    <w:rsid w:val="009565AD"/>
    <w:rsid w:val="009603BF"/>
    <w:rsid w:val="00961242"/>
    <w:rsid w:val="009615F9"/>
    <w:rsid w:val="00965B38"/>
    <w:rsid w:val="00967F82"/>
    <w:rsid w:val="00971A86"/>
    <w:rsid w:val="0097309A"/>
    <w:rsid w:val="00973E78"/>
    <w:rsid w:val="00973EAC"/>
    <w:rsid w:val="00975007"/>
    <w:rsid w:val="0097561C"/>
    <w:rsid w:val="00975976"/>
    <w:rsid w:val="009769E1"/>
    <w:rsid w:val="00977B80"/>
    <w:rsid w:val="00977D99"/>
    <w:rsid w:val="0098124D"/>
    <w:rsid w:val="0098180F"/>
    <w:rsid w:val="009829EF"/>
    <w:rsid w:val="00982BC1"/>
    <w:rsid w:val="00983A38"/>
    <w:rsid w:val="0098542B"/>
    <w:rsid w:val="009862C6"/>
    <w:rsid w:val="0098656C"/>
    <w:rsid w:val="00986A27"/>
    <w:rsid w:val="00987C23"/>
    <w:rsid w:val="0099056B"/>
    <w:rsid w:val="00992C2C"/>
    <w:rsid w:val="009945B9"/>
    <w:rsid w:val="00994FF3"/>
    <w:rsid w:val="00996D1D"/>
    <w:rsid w:val="0099796A"/>
    <w:rsid w:val="009A2818"/>
    <w:rsid w:val="009A2906"/>
    <w:rsid w:val="009A41D6"/>
    <w:rsid w:val="009A4671"/>
    <w:rsid w:val="009A4AAD"/>
    <w:rsid w:val="009A555D"/>
    <w:rsid w:val="009A57C3"/>
    <w:rsid w:val="009A5834"/>
    <w:rsid w:val="009A6707"/>
    <w:rsid w:val="009A70C4"/>
    <w:rsid w:val="009B121C"/>
    <w:rsid w:val="009B2574"/>
    <w:rsid w:val="009B2A32"/>
    <w:rsid w:val="009B3BD6"/>
    <w:rsid w:val="009B63CF"/>
    <w:rsid w:val="009C3BB8"/>
    <w:rsid w:val="009C65BE"/>
    <w:rsid w:val="009C7492"/>
    <w:rsid w:val="009C74A4"/>
    <w:rsid w:val="009C760D"/>
    <w:rsid w:val="009D0115"/>
    <w:rsid w:val="009D24FC"/>
    <w:rsid w:val="009D6861"/>
    <w:rsid w:val="009D7AC9"/>
    <w:rsid w:val="009E066C"/>
    <w:rsid w:val="009E0808"/>
    <w:rsid w:val="009E1D23"/>
    <w:rsid w:val="009E1D55"/>
    <w:rsid w:val="009E202E"/>
    <w:rsid w:val="009E40B7"/>
    <w:rsid w:val="009E6815"/>
    <w:rsid w:val="009E6949"/>
    <w:rsid w:val="009E6EBA"/>
    <w:rsid w:val="009F227A"/>
    <w:rsid w:val="009F22C1"/>
    <w:rsid w:val="009F25C0"/>
    <w:rsid w:val="009F3EFC"/>
    <w:rsid w:val="009F4601"/>
    <w:rsid w:val="009F643C"/>
    <w:rsid w:val="009F6D3C"/>
    <w:rsid w:val="009F79E6"/>
    <w:rsid w:val="00A002B0"/>
    <w:rsid w:val="00A011E3"/>
    <w:rsid w:val="00A013CD"/>
    <w:rsid w:val="00A02C36"/>
    <w:rsid w:val="00A0569F"/>
    <w:rsid w:val="00A0577F"/>
    <w:rsid w:val="00A06C89"/>
    <w:rsid w:val="00A0775A"/>
    <w:rsid w:val="00A078DF"/>
    <w:rsid w:val="00A10A50"/>
    <w:rsid w:val="00A10EF6"/>
    <w:rsid w:val="00A11F25"/>
    <w:rsid w:val="00A1378C"/>
    <w:rsid w:val="00A14BC1"/>
    <w:rsid w:val="00A157E9"/>
    <w:rsid w:val="00A1726F"/>
    <w:rsid w:val="00A21C77"/>
    <w:rsid w:val="00A22A4A"/>
    <w:rsid w:val="00A2483C"/>
    <w:rsid w:val="00A30839"/>
    <w:rsid w:val="00A33169"/>
    <w:rsid w:val="00A33BFF"/>
    <w:rsid w:val="00A36116"/>
    <w:rsid w:val="00A36BE4"/>
    <w:rsid w:val="00A42769"/>
    <w:rsid w:val="00A42BD4"/>
    <w:rsid w:val="00A43DE4"/>
    <w:rsid w:val="00A440D3"/>
    <w:rsid w:val="00A4577C"/>
    <w:rsid w:val="00A4595C"/>
    <w:rsid w:val="00A45CB1"/>
    <w:rsid w:val="00A464EF"/>
    <w:rsid w:val="00A501A3"/>
    <w:rsid w:val="00A52E43"/>
    <w:rsid w:val="00A54264"/>
    <w:rsid w:val="00A567D4"/>
    <w:rsid w:val="00A5746C"/>
    <w:rsid w:val="00A578D0"/>
    <w:rsid w:val="00A603FB"/>
    <w:rsid w:val="00A60F15"/>
    <w:rsid w:val="00A6291E"/>
    <w:rsid w:val="00A65363"/>
    <w:rsid w:val="00A66D2E"/>
    <w:rsid w:val="00A7292E"/>
    <w:rsid w:val="00A73CAA"/>
    <w:rsid w:val="00A7443B"/>
    <w:rsid w:val="00A74554"/>
    <w:rsid w:val="00A7509C"/>
    <w:rsid w:val="00A76623"/>
    <w:rsid w:val="00A81D36"/>
    <w:rsid w:val="00A83765"/>
    <w:rsid w:val="00A8493A"/>
    <w:rsid w:val="00A870D1"/>
    <w:rsid w:val="00A87E63"/>
    <w:rsid w:val="00A93809"/>
    <w:rsid w:val="00A93F17"/>
    <w:rsid w:val="00A94CCC"/>
    <w:rsid w:val="00A9505D"/>
    <w:rsid w:val="00A95402"/>
    <w:rsid w:val="00A95910"/>
    <w:rsid w:val="00A967F0"/>
    <w:rsid w:val="00AA090F"/>
    <w:rsid w:val="00AA0B00"/>
    <w:rsid w:val="00AA3996"/>
    <w:rsid w:val="00AA3A25"/>
    <w:rsid w:val="00AA4DAE"/>
    <w:rsid w:val="00AA5226"/>
    <w:rsid w:val="00AB305F"/>
    <w:rsid w:val="00AB3CC2"/>
    <w:rsid w:val="00AB58E6"/>
    <w:rsid w:val="00AB5C8A"/>
    <w:rsid w:val="00AB7176"/>
    <w:rsid w:val="00AB7226"/>
    <w:rsid w:val="00AC06E5"/>
    <w:rsid w:val="00AC1621"/>
    <w:rsid w:val="00AC18C8"/>
    <w:rsid w:val="00AC219F"/>
    <w:rsid w:val="00AC45BF"/>
    <w:rsid w:val="00AD0A6E"/>
    <w:rsid w:val="00AD1E2E"/>
    <w:rsid w:val="00AD559F"/>
    <w:rsid w:val="00AE23AE"/>
    <w:rsid w:val="00AE2871"/>
    <w:rsid w:val="00AE2893"/>
    <w:rsid w:val="00AE2AB5"/>
    <w:rsid w:val="00AE3A3B"/>
    <w:rsid w:val="00AE4E76"/>
    <w:rsid w:val="00AE5A68"/>
    <w:rsid w:val="00AF0406"/>
    <w:rsid w:val="00AF3064"/>
    <w:rsid w:val="00AF5D82"/>
    <w:rsid w:val="00AF6AD9"/>
    <w:rsid w:val="00AF6EE1"/>
    <w:rsid w:val="00B01590"/>
    <w:rsid w:val="00B01E8C"/>
    <w:rsid w:val="00B031C4"/>
    <w:rsid w:val="00B03928"/>
    <w:rsid w:val="00B058B6"/>
    <w:rsid w:val="00B07783"/>
    <w:rsid w:val="00B11CE4"/>
    <w:rsid w:val="00B14198"/>
    <w:rsid w:val="00B156A4"/>
    <w:rsid w:val="00B164A5"/>
    <w:rsid w:val="00B2510A"/>
    <w:rsid w:val="00B256EA"/>
    <w:rsid w:val="00B263CF"/>
    <w:rsid w:val="00B30353"/>
    <w:rsid w:val="00B31055"/>
    <w:rsid w:val="00B323B9"/>
    <w:rsid w:val="00B336CF"/>
    <w:rsid w:val="00B343BD"/>
    <w:rsid w:val="00B36816"/>
    <w:rsid w:val="00B4218F"/>
    <w:rsid w:val="00B421BB"/>
    <w:rsid w:val="00B4231B"/>
    <w:rsid w:val="00B451CF"/>
    <w:rsid w:val="00B454F4"/>
    <w:rsid w:val="00B456C0"/>
    <w:rsid w:val="00B46A01"/>
    <w:rsid w:val="00B474EA"/>
    <w:rsid w:val="00B47AC0"/>
    <w:rsid w:val="00B50D50"/>
    <w:rsid w:val="00B50DB2"/>
    <w:rsid w:val="00B563EB"/>
    <w:rsid w:val="00B56459"/>
    <w:rsid w:val="00B57EC3"/>
    <w:rsid w:val="00B60E77"/>
    <w:rsid w:val="00B61608"/>
    <w:rsid w:val="00B624D7"/>
    <w:rsid w:val="00B6293C"/>
    <w:rsid w:val="00B65FB8"/>
    <w:rsid w:val="00B6648C"/>
    <w:rsid w:val="00B702CC"/>
    <w:rsid w:val="00B71617"/>
    <w:rsid w:val="00B729F7"/>
    <w:rsid w:val="00B72A9A"/>
    <w:rsid w:val="00B738C0"/>
    <w:rsid w:val="00B76791"/>
    <w:rsid w:val="00B76D94"/>
    <w:rsid w:val="00B80D11"/>
    <w:rsid w:val="00B8134E"/>
    <w:rsid w:val="00B821AB"/>
    <w:rsid w:val="00B84223"/>
    <w:rsid w:val="00B8459C"/>
    <w:rsid w:val="00B919CA"/>
    <w:rsid w:val="00B91D0E"/>
    <w:rsid w:val="00B927B0"/>
    <w:rsid w:val="00B95C86"/>
    <w:rsid w:val="00BA26D8"/>
    <w:rsid w:val="00BA4C90"/>
    <w:rsid w:val="00BA6267"/>
    <w:rsid w:val="00BA768A"/>
    <w:rsid w:val="00BB297F"/>
    <w:rsid w:val="00BB3E55"/>
    <w:rsid w:val="00BB60F7"/>
    <w:rsid w:val="00BB7C0C"/>
    <w:rsid w:val="00BC117D"/>
    <w:rsid w:val="00BC2C00"/>
    <w:rsid w:val="00BC4217"/>
    <w:rsid w:val="00BC4ABE"/>
    <w:rsid w:val="00BC52C0"/>
    <w:rsid w:val="00BC591C"/>
    <w:rsid w:val="00BC7123"/>
    <w:rsid w:val="00BC749D"/>
    <w:rsid w:val="00BD05BC"/>
    <w:rsid w:val="00BD32DE"/>
    <w:rsid w:val="00BD61D2"/>
    <w:rsid w:val="00BD6898"/>
    <w:rsid w:val="00BD6D51"/>
    <w:rsid w:val="00BE4FBB"/>
    <w:rsid w:val="00BE6636"/>
    <w:rsid w:val="00BE7F40"/>
    <w:rsid w:val="00BF0E1C"/>
    <w:rsid w:val="00BF15A9"/>
    <w:rsid w:val="00BF16BF"/>
    <w:rsid w:val="00BF2008"/>
    <w:rsid w:val="00BF3493"/>
    <w:rsid w:val="00BF3CA3"/>
    <w:rsid w:val="00BF3EDB"/>
    <w:rsid w:val="00BF4C32"/>
    <w:rsid w:val="00BF54F3"/>
    <w:rsid w:val="00BF55EF"/>
    <w:rsid w:val="00BF56A6"/>
    <w:rsid w:val="00BF7A43"/>
    <w:rsid w:val="00C02ECE"/>
    <w:rsid w:val="00C051E2"/>
    <w:rsid w:val="00C05817"/>
    <w:rsid w:val="00C07C0A"/>
    <w:rsid w:val="00C11521"/>
    <w:rsid w:val="00C11573"/>
    <w:rsid w:val="00C1264F"/>
    <w:rsid w:val="00C12E62"/>
    <w:rsid w:val="00C14A04"/>
    <w:rsid w:val="00C169D1"/>
    <w:rsid w:val="00C17B26"/>
    <w:rsid w:val="00C21920"/>
    <w:rsid w:val="00C22F86"/>
    <w:rsid w:val="00C23185"/>
    <w:rsid w:val="00C2651C"/>
    <w:rsid w:val="00C26FA6"/>
    <w:rsid w:val="00C303D9"/>
    <w:rsid w:val="00C31503"/>
    <w:rsid w:val="00C360CA"/>
    <w:rsid w:val="00C376DD"/>
    <w:rsid w:val="00C3785B"/>
    <w:rsid w:val="00C42481"/>
    <w:rsid w:val="00C42846"/>
    <w:rsid w:val="00C428E5"/>
    <w:rsid w:val="00C441CC"/>
    <w:rsid w:val="00C4525B"/>
    <w:rsid w:val="00C456DF"/>
    <w:rsid w:val="00C45C8D"/>
    <w:rsid w:val="00C45F2F"/>
    <w:rsid w:val="00C46B9A"/>
    <w:rsid w:val="00C52B3F"/>
    <w:rsid w:val="00C55022"/>
    <w:rsid w:val="00C606FC"/>
    <w:rsid w:val="00C60A48"/>
    <w:rsid w:val="00C60F7A"/>
    <w:rsid w:val="00C64270"/>
    <w:rsid w:val="00C64A22"/>
    <w:rsid w:val="00C64B84"/>
    <w:rsid w:val="00C65279"/>
    <w:rsid w:val="00C6575B"/>
    <w:rsid w:val="00C6650C"/>
    <w:rsid w:val="00C66561"/>
    <w:rsid w:val="00C7230B"/>
    <w:rsid w:val="00C76A8F"/>
    <w:rsid w:val="00C77219"/>
    <w:rsid w:val="00C87813"/>
    <w:rsid w:val="00C92BD5"/>
    <w:rsid w:val="00C93BE3"/>
    <w:rsid w:val="00CA2DEE"/>
    <w:rsid w:val="00CA2E79"/>
    <w:rsid w:val="00CA3D62"/>
    <w:rsid w:val="00CA4562"/>
    <w:rsid w:val="00CA4DDD"/>
    <w:rsid w:val="00CA5E8A"/>
    <w:rsid w:val="00CA63B9"/>
    <w:rsid w:val="00CA6CEA"/>
    <w:rsid w:val="00CA7B4C"/>
    <w:rsid w:val="00CB0CCB"/>
    <w:rsid w:val="00CB1F6A"/>
    <w:rsid w:val="00CB442A"/>
    <w:rsid w:val="00CB655A"/>
    <w:rsid w:val="00CB6DF9"/>
    <w:rsid w:val="00CB7B65"/>
    <w:rsid w:val="00CC22DB"/>
    <w:rsid w:val="00CC2400"/>
    <w:rsid w:val="00CC4809"/>
    <w:rsid w:val="00CC508F"/>
    <w:rsid w:val="00CC5736"/>
    <w:rsid w:val="00CC612B"/>
    <w:rsid w:val="00CD1FDD"/>
    <w:rsid w:val="00CD344B"/>
    <w:rsid w:val="00CD3B1A"/>
    <w:rsid w:val="00CD6E20"/>
    <w:rsid w:val="00CD74D5"/>
    <w:rsid w:val="00CD7E7D"/>
    <w:rsid w:val="00CE1F79"/>
    <w:rsid w:val="00CF0CEA"/>
    <w:rsid w:val="00CF23A0"/>
    <w:rsid w:val="00CF24E0"/>
    <w:rsid w:val="00CF254B"/>
    <w:rsid w:val="00CF4495"/>
    <w:rsid w:val="00CF5338"/>
    <w:rsid w:val="00D04BE9"/>
    <w:rsid w:val="00D059DF"/>
    <w:rsid w:val="00D05CBE"/>
    <w:rsid w:val="00D05F75"/>
    <w:rsid w:val="00D1080A"/>
    <w:rsid w:val="00D1322C"/>
    <w:rsid w:val="00D14FDD"/>
    <w:rsid w:val="00D206BD"/>
    <w:rsid w:val="00D20888"/>
    <w:rsid w:val="00D21540"/>
    <w:rsid w:val="00D244DC"/>
    <w:rsid w:val="00D33BB7"/>
    <w:rsid w:val="00D34CA4"/>
    <w:rsid w:val="00D354D9"/>
    <w:rsid w:val="00D3578A"/>
    <w:rsid w:val="00D4249A"/>
    <w:rsid w:val="00D42E25"/>
    <w:rsid w:val="00D46309"/>
    <w:rsid w:val="00D506D7"/>
    <w:rsid w:val="00D51B64"/>
    <w:rsid w:val="00D53021"/>
    <w:rsid w:val="00D531E1"/>
    <w:rsid w:val="00D53491"/>
    <w:rsid w:val="00D54913"/>
    <w:rsid w:val="00D54F66"/>
    <w:rsid w:val="00D5738D"/>
    <w:rsid w:val="00D60F05"/>
    <w:rsid w:val="00D61072"/>
    <w:rsid w:val="00D62435"/>
    <w:rsid w:val="00D62E78"/>
    <w:rsid w:val="00D63746"/>
    <w:rsid w:val="00D65354"/>
    <w:rsid w:val="00D66FE2"/>
    <w:rsid w:val="00D70398"/>
    <w:rsid w:val="00D72A48"/>
    <w:rsid w:val="00D74487"/>
    <w:rsid w:val="00D74AF7"/>
    <w:rsid w:val="00D7501F"/>
    <w:rsid w:val="00D75F69"/>
    <w:rsid w:val="00D7671C"/>
    <w:rsid w:val="00D77AA2"/>
    <w:rsid w:val="00D80C2C"/>
    <w:rsid w:val="00D81610"/>
    <w:rsid w:val="00D81AE6"/>
    <w:rsid w:val="00D84DC5"/>
    <w:rsid w:val="00D8605D"/>
    <w:rsid w:val="00D86A10"/>
    <w:rsid w:val="00D87509"/>
    <w:rsid w:val="00D87C73"/>
    <w:rsid w:val="00D91ECF"/>
    <w:rsid w:val="00D92368"/>
    <w:rsid w:val="00D955E0"/>
    <w:rsid w:val="00D95C84"/>
    <w:rsid w:val="00D96EA9"/>
    <w:rsid w:val="00DA02E9"/>
    <w:rsid w:val="00DA0722"/>
    <w:rsid w:val="00DA07DD"/>
    <w:rsid w:val="00DA12D3"/>
    <w:rsid w:val="00DA2C09"/>
    <w:rsid w:val="00DA3427"/>
    <w:rsid w:val="00DA399B"/>
    <w:rsid w:val="00DA5502"/>
    <w:rsid w:val="00DA75EA"/>
    <w:rsid w:val="00DB334D"/>
    <w:rsid w:val="00DB4089"/>
    <w:rsid w:val="00DB4300"/>
    <w:rsid w:val="00DB528E"/>
    <w:rsid w:val="00DB6F0E"/>
    <w:rsid w:val="00DB7317"/>
    <w:rsid w:val="00DB760B"/>
    <w:rsid w:val="00DC27F1"/>
    <w:rsid w:val="00DC28E8"/>
    <w:rsid w:val="00DC2B12"/>
    <w:rsid w:val="00DC560E"/>
    <w:rsid w:val="00DD0D04"/>
    <w:rsid w:val="00DD25CE"/>
    <w:rsid w:val="00DD34C5"/>
    <w:rsid w:val="00DD5C53"/>
    <w:rsid w:val="00DD78D1"/>
    <w:rsid w:val="00DE096A"/>
    <w:rsid w:val="00DE13E4"/>
    <w:rsid w:val="00DE2CC2"/>
    <w:rsid w:val="00DE339C"/>
    <w:rsid w:val="00DE35A6"/>
    <w:rsid w:val="00DE5151"/>
    <w:rsid w:val="00DE5A50"/>
    <w:rsid w:val="00DE6BFE"/>
    <w:rsid w:val="00DF1CD4"/>
    <w:rsid w:val="00DF1DE9"/>
    <w:rsid w:val="00DF3E87"/>
    <w:rsid w:val="00DF3FA7"/>
    <w:rsid w:val="00DF4692"/>
    <w:rsid w:val="00E00260"/>
    <w:rsid w:val="00E0096A"/>
    <w:rsid w:val="00E0185D"/>
    <w:rsid w:val="00E01F01"/>
    <w:rsid w:val="00E03AEE"/>
    <w:rsid w:val="00E041DF"/>
    <w:rsid w:val="00E07821"/>
    <w:rsid w:val="00E07E8A"/>
    <w:rsid w:val="00E102EF"/>
    <w:rsid w:val="00E104FA"/>
    <w:rsid w:val="00E1168F"/>
    <w:rsid w:val="00E12249"/>
    <w:rsid w:val="00E139C5"/>
    <w:rsid w:val="00E14B96"/>
    <w:rsid w:val="00E15694"/>
    <w:rsid w:val="00E156D9"/>
    <w:rsid w:val="00E15B5D"/>
    <w:rsid w:val="00E15DF6"/>
    <w:rsid w:val="00E15E77"/>
    <w:rsid w:val="00E24AAB"/>
    <w:rsid w:val="00E27714"/>
    <w:rsid w:val="00E3165B"/>
    <w:rsid w:val="00E33D17"/>
    <w:rsid w:val="00E34DF3"/>
    <w:rsid w:val="00E3681F"/>
    <w:rsid w:val="00E42139"/>
    <w:rsid w:val="00E42875"/>
    <w:rsid w:val="00E43D89"/>
    <w:rsid w:val="00E444BE"/>
    <w:rsid w:val="00E5122A"/>
    <w:rsid w:val="00E55494"/>
    <w:rsid w:val="00E55A42"/>
    <w:rsid w:val="00E60D66"/>
    <w:rsid w:val="00E6232D"/>
    <w:rsid w:val="00E6264D"/>
    <w:rsid w:val="00E629CB"/>
    <w:rsid w:val="00E629E4"/>
    <w:rsid w:val="00E63F2A"/>
    <w:rsid w:val="00E64C9D"/>
    <w:rsid w:val="00E6654D"/>
    <w:rsid w:val="00E66939"/>
    <w:rsid w:val="00E714D6"/>
    <w:rsid w:val="00E718EE"/>
    <w:rsid w:val="00E7283F"/>
    <w:rsid w:val="00E736FA"/>
    <w:rsid w:val="00E73B0D"/>
    <w:rsid w:val="00E741D3"/>
    <w:rsid w:val="00E7439B"/>
    <w:rsid w:val="00E7443A"/>
    <w:rsid w:val="00E74456"/>
    <w:rsid w:val="00E763DB"/>
    <w:rsid w:val="00E772D5"/>
    <w:rsid w:val="00E81769"/>
    <w:rsid w:val="00E81A37"/>
    <w:rsid w:val="00E81D27"/>
    <w:rsid w:val="00E81F3E"/>
    <w:rsid w:val="00E81F51"/>
    <w:rsid w:val="00E82546"/>
    <w:rsid w:val="00E826DE"/>
    <w:rsid w:val="00E831B9"/>
    <w:rsid w:val="00E8485C"/>
    <w:rsid w:val="00E84A4C"/>
    <w:rsid w:val="00E87188"/>
    <w:rsid w:val="00E87508"/>
    <w:rsid w:val="00E9172B"/>
    <w:rsid w:val="00E92B34"/>
    <w:rsid w:val="00E94094"/>
    <w:rsid w:val="00E944E8"/>
    <w:rsid w:val="00EA1E76"/>
    <w:rsid w:val="00EA2BC2"/>
    <w:rsid w:val="00EA438C"/>
    <w:rsid w:val="00EA45E7"/>
    <w:rsid w:val="00EA4D0E"/>
    <w:rsid w:val="00EA62A9"/>
    <w:rsid w:val="00EA62B7"/>
    <w:rsid w:val="00EA7031"/>
    <w:rsid w:val="00EB06C8"/>
    <w:rsid w:val="00EB151A"/>
    <w:rsid w:val="00EB3197"/>
    <w:rsid w:val="00EB3456"/>
    <w:rsid w:val="00EB48F1"/>
    <w:rsid w:val="00EB6628"/>
    <w:rsid w:val="00EC026F"/>
    <w:rsid w:val="00EC065A"/>
    <w:rsid w:val="00EC06E6"/>
    <w:rsid w:val="00EC40B8"/>
    <w:rsid w:val="00EC5EB0"/>
    <w:rsid w:val="00EC6868"/>
    <w:rsid w:val="00EC6C70"/>
    <w:rsid w:val="00EC7931"/>
    <w:rsid w:val="00ED0753"/>
    <w:rsid w:val="00ED7EC6"/>
    <w:rsid w:val="00EE0B02"/>
    <w:rsid w:val="00EE117B"/>
    <w:rsid w:val="00EE1B95"/>
    <w:rsid w:val="00EE2FEE"/>
    <w:rsid w:val="00EE3445"/>
    <w:rsid w:val="00EE4F2E"/>
    <w:rsid w:val="00EE5E71"/>
    <w:rsid w:val="00EE61A3"/>
    <w:rsid w:val="00EE64B5"/>
    <w:rsid w:val="00EE685C"/>
    <w:rsid w:val="00EE7D6A"/>
    <w:rsid w:val="00EF006D"/>
    <w:rsid w:val="00EF035E"/>
    <w:rsid w:val="00EF1571"/>
    <w:rsid w:val="00EF19C2"/>
    <w:rsid w:val="00EF36D9"/>
    <w:rsid w:val="00EF4FCD"/>
    <w:rsid w:val="00EF5906"/>
    <w:rsid w:val="00F0043C"/>
    <w:rsid w:val="00F00756"/>
    <w:rsid w:val="00F01649"/>
    <w:rsid w:val="00F02813"/>
    <w:rsid w:val="00F073B6"/>
    <w:rsid w:val="00F078C7"/>
    <w:rsid w:val="00F10267"/>
    <w:rsid w:val="00F10A0E"/>
    <w:rsid w:val="00F14E94"/>
    <w:rsid w:val="00F163FA"/>
    <w:rsid w:val="00F1685B"/>
    <w:rsid w:val="00F16F49"/>
    <w:rsid w:val="00F17C37"/>
    <w:rsid w:val="00F20237"/>
    <w:rsid w:val="00F21653"/>
    <w:rsid w:val="00F22EDB"/>
    <w:rsid w:val="00F2422C"/>
    <w:rsid w:val="00F264D1"/>
    <w:rsid w:val="00F2709C"/>
    <w:rsid w:val="00F316C2"/>
    <w:rsid w:val="00F328AD"/>
    <w:rsid w:val="00F336F7"/>
    <w:rsid w:val="00F33CF8"/>
    <w:rsid w:val="00F3623C"/>
    <w:rsid w:val="00F362F6"/>
    <w:rsid w:val="00F3722C"/>
    <w:rsid w:val="00F4098A"/>
    <w:rsid w:val="00F4362F"/>
    <w:rsid w:val="00F44CB9"/>
    <w:rsid w:val="00F456CD"/>
    <w:rsid w:val="00F509EE"/>
    <w:rsid w:val="00F52DB2"/>
    <w:rsid w:val="00F55E9F"/>
    <w:rsid w:val="00F566E4"/>
    <w:rsid w:val="00F5693C"/>
    <w:rsid w:val="00F57C80"/>
    <w:rsid w:val="00F57C92"/>
    <w:rsid w:val="00F57F47"/>
    <w:rsid w:val="00F60D64"/>
    <w:rsid w:val="00F64076"/>
    <w:rsid w:val="00F64777"/>
    <w:rsid w:val="00F663E5"/>
    <w:rsid w:val="00F66A43"/>
    <w:rsid w:val="00F678A0"/>
    <w:rsid w:val="00F67FD4"/>
    <w:rsid w:val="00F714AA"/>
    <w:rsid w:val="00F72FEA"/>
    <w:rsid w:val="00F75706"/>
    <w:rsid w:val="00F81C15"/>
    <w:rsid w:val="00F83A34"/>
    <w:rsid w:val="00F849A4"/>
    <w:rsid w:val="00F84FDF"/>
    <w:rsid w:val="00F87737"/>
    <w:rsid w:val="00F911A2"/>
    <w:rsid w:val="00F91EBC"/>
    <w:rsid w:val="00F9479E"/>
    <w:rsid w:val="00F9723A"/>
    <w:rsid w:val="00F9730B"/>
    <w:rsid w:val="00F978D0"/>
    <w:rsid w:val="00FA04BB"/>
    <w:rsid w:val="00FA19F9"/>
    <w:rsid w:val="00FA3C2F"/>
    <w:rsid w:val="00FA57A9"/>
    <w:rsid w:val="00FA6903"/>
    <w:rsid w:val="00FA7A0E"/>
    <w:rsid w:val="00FA7AC7"/>
    <w:rsid w:val="00FA7FEB"/>
    <w:rsid w:val="00FB3754"/>
    <w:rsid w:val="00FB5B37"/>
    <w:rsid w:val="00FB74DB"/>
    <w:rsid w:val="00FB7BFD"/>
    <w:rsid w:val="00FC12DA"/>
    <w:rsid w:val="00FC2D64"/>
    <w:rsid w:val="00FC41B7"/>
    <w:rsid w:val="00FC57D0"/>
    <w:rsid w:val="00FC58B6"/>
    <w:rsid w:val="00FC718B"/>
    <w:rsid w:val="00FC72FB"/>
    <w:rsid w:val="00FC79CD"/>
    <w:rsid w:val="00FC79E7"/>
    <w:rsid w:val="00FC7ED0"/>
    <w:rsid w:val="00FD5322"/>
    <w:rsid w:val="00FD5345"/>
    <w:rsid w:val="00FD5461"/>
    <w:rsid w:val="00FD58F1"/>
    <w:rsid w:val="00FD6F78"/>
    <w:rsid w:val="00FD7A00"/>
    <w:rsid w:val="00FE160D"/>
    <w:rsid w:val="00FE1933"/>
    <w:rsid w:val="00FE313B"/>
    <w:rsid w:val="00FE555B"/>
    <w:rsid w:val="00FE66AD"/>
    <w:rsid w:val="00FF032B"/>
    <w:rsid w:val="00FF0886"/>
    <w:rsid w:val="00FF0953"/>
    <w:rsid w:val="00FF40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8459C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uthor">
    <w:name w:val="author"/>
    <w:basedOn w:val="DefaultParagraphFont"/>
    <w:rsid w:val="00B336CF"/>
  </w:style>
  <w:style w:type="character" w:customStyle="1" w:styleId="jrnl">
    <w:name w:val="jrnl"/>
    <w:basedOn w:val="DefaultParagraphFont"/>
    <w:rsid w:val="00B336C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31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827300">
          <w:marLeft w:val="0"/>
          <w:marRight w:val="0"/>
          <w:marTop w:val="34"/>
          <w:marBottom w:val="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027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711076">
          <w:marLeft w:val="4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780312">
              <w:marLeft w:val="0"/>
              <w:marRight w:val="0"/>
              <w:marTop w:val="34"/>
              <w:marBottom w:val="3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621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90669">
          <w:marLeft w:val="0"/>
          <w:marRight w:val="0"/>
          <w:marTop w:val="34"/>
          <w:marBottom w:val="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4</Pages>
  <Words>922</Words>
  <Characters>5259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6169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iqbal</dc:creator>
  <cp:lastModifiedBy>iqbal</cp:lastModifiedBy>
  <cp:revision>98</cp:revision>
  <dcterms:created xsi:type="dcterms:W3CDTF">2013-10-14T01:09:00Z</dcterms:created>
  <dcterms:modified xsi:type="dcterms:W3CDTF">2013-10-14T03:37:00Z</dcterms:modified>
</cp:coreProperties>
</file>