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9B" w:rsidRDefault="00FF5807" w:rsidP="00E01003">
      <w:pPr>
        <w:jc w:val="both"/>
        <w:rPr>
          <w:rFonts w:asciiTheme="minorHAnsi" w:hAnsiTheme="minorHAnsi" w:cstheme="minorHAnsi"/>
          <w:b/>
          <w:color w:val="000000"/>
          <w:sz w:val="22"/>
          <w:u w:val="single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000000"/>
          <w:sz w:val="22"/>
          <w:u w:val="single"/>
        </w:rPr>
        <w:t>List of</w:t>
      </w:r>
      <w:r w:rsidR="00E01003" w:rsidRPr="00140348">
        <w:rPr>
          <w:rFonts w:asciiTheme="minorHAnsi" w:hAnsiTheme="minorHAnsi" w:cstheme="minorHAnsi"/>
          <w:b/>
          <w:color w:val="000000"/>
          <w:sz w:val="22"/>
          <w:u w:val="single"/>
        </w:rPr>
        <w:t xml:space="preserve"> </w:t>
      </w:r>
      <w:r w:rsidR="00B50700" w:rsidRPr="00140348">
        <w:rPr>
          <w:rFonts w:asciiTheme="minorHAnsi" w:hAnsiTheme="minorHAnsi" w:cstheme="minorHAnsi"/>
          <w:b/>
          <w:color w:val="000000"/>
          <w:sz w:val="22"/>
          <w:u w:val="single"/>
        </w:rPr>
        <w:t xml:space="preserve">Research </w:t>
      </w:r>
      <w:r w:rsidR="0028669B" w:rsidRPr="00140348">
        <w:rPr>
          <w:rFonts w:asciiTheme="minorHAnsi" w:hAnsiTheme="minorHAnsi" w:cstheme="minorHAnsi"/>
          <w:b/>
          <w:color w:val="000000"/>
          <w:sz w:val="22"/>
          <w:u w:val="single"/>
        </w:rPr>
        <w:t>Publications</w:t>
      </w:r>
    </w:p>
    <w:p w:rsidR="00F72967" w:rsidRDefault="00F72967" w:rsidP="00E01003">
      <w:pPr>
        <w:jc w:val="both"/>
        <w:rPr>
          <w:rFonts w:asciiTheme="minorHAnsi" w:hAnsiTheme="minorHAnsi" w:cstheme="minorHAnsi"/>
          <w:b/>
          <w:color w:val="000000"/>
          <w:sz w:val="22"/>
          <w:u w:val="single"/>
        </w:rPr>
      </w:pPr>
    </w:p>
    <w:p w:rsidR="00F72967" w:rsidRPr="00F86FB5" w:rsidRDefault="00F72967" w:rsidP="00F86FB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bCs/>
          <w:i/>
          <w:iCs/>
          <w:sz w:val="22"/>
        </w:rPr>
      </w:pPr>
      <w:proofErr w:type="gramStart"/>
      <w:r w:rsidRPr="00F86FB5">
        <w:rPr>
          <w:rFonts w:asciiTheme="minorHAnsi" w:hAnsiTheme="minorHAnsi" w:cstheme="minorHAnsi"/>
          <w:bCs/>
          <w:i/>
          <w:iCs/>
          <w:sz w:val="22"/>
        </w:rPr>
        <w:t>Khan.,</w:t>
      </w:r>
      <w:proofErr w:type="gramEnd"/>
      <w:r w:rsidRPr="00F86FB5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r w:rsidRPr="00F86FB5">
        <w:rPr>
          <w:rFonts w:asciiTheme="minorHAnsi" w:hAnsiTheme="minorHAnsi" w:cstheme="minorHAnsi"/>
          <w:b/>
          <w:bCs/>
          <w:i/>
          <w:iCs/>
          <w:sz w:val="22"/>
        </w:rPr>
        <w:t>R.U. Khan</w:t>
      </w:r>
      <w:r w:rsidRPr="00F86FB5">
        <w:rPr>
          <w:rFonts w:asciiTheme="minorHAnsi" w:hAnsiTheme="minorHAnsi" w:cstheme="minorHAnsi"/>
          <w:bCs/>
          <w:i/>
          <w:iCs/>
          <w:sz w:val="22"/>
        </w:rPr>
        <w:t>, M. Z. Khan.,</w:t>
      </w:r>
      <w:r w:rsidR="00F86FB5" w:rsidRPr="00F86FB5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r w:rsidRPr="00F86FB5">
        <w:rPr>
          <w:rFonts w:asciiTheme="minorHAnsi" w:hAnsiTheme="minorHAnsi" w:cstheme="minorHAnsi"/>
          <w:bCs/>
          <w:i/>
          <w:iCs/>
          <w:sz w:val="22"/>
        </w:rPr>
        <w:t>F.</w:t>
      </w:r>
      <w:r w:rsidR="00F86FB5" w:rsidRPr="00F86FB5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r w:rsidRPr="00F86FB5">
        <w:rPr>
          <w:rFonts w:asciiTheme="minorHAnsi" w:hAnsiTheme="minorHAnsi" w:cstheme="minorHAnsi"/>
          <w:bCs/>
          <w:i/>
          <w:iCs/>
          <w:sz w:val="22"/>
        </w:rPr>
        <w:t>Hussain., ME.</w:t>
      </w:r>
      <w:r w:rsidR="00F86FB5" w:rsidRPr="00F86FB5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r w:rsidRPr="00F86FB5">
        <w:rPr>
          <w:rFonts w:asciiTheme="minorHAnsi" w:hAnsiTheme="minorHAnsi" w:cstheme="minorHAnsi"/>
          <w:bCs/>
          <w:i/>
          <w:iCs/>
          <w:sz w:val="22"/>
        </w:rPr>
        <w:t xml:space="preserve">Akhtar 2017. Response of Onion yield under field conditions to </w:t>
      </w:r>
      <w:proofErr w:type="spellStart"/>
      <w:r w:rsidRPr="00F86FB5">
        <w:rPr>
          <w:rFonts w:asciiTheme="minorHAnsi" w:hAnsiTheme="minorHAnsi" w:cstheme="minorHAnsi"/>
          <w:bCs/>
          <w:i/>
          <w:iCs/>
          <w:sz w:val="22"/>
        </w:rPr>
        <w:t>humic</w:t>
      </w:r>
      <w:proofErr w:type="spellEnd"/>
      <w:r w:rsidRPr="00F86FB5">
        <w:rPr>
          <w:rFonts w:asciiTheme="minorHAnsi" w:hAnsiTheme="minorHAnsi" w:cstheme="minorHAnsi"/>
          <w:bCs/>
          <w:i/>
          <w:iCs/>
          <w:sz w:val="22"/>
        </w:rPr>
        <w:t xml:space="preserve"> substances derived from different sources. Pak. J. Agri. Res. 30(2): 149-154.</w:t>
      </w:r>
    </w:p>
    <w:p w:rsidR="00F72967" w:rsidRPr="00F86FB5" w:rsidRDefault="00F72967" w:rsidP="00F72967">
      <w:pPr>
        <w:pStyle w:val="ListParagraph"/>
        <w:ind w:left="270"/>
        <w:jc w:val="both"/>
        <w:rPr>
          <w:rFonts w:asciiTheme="minorHAnsi" w:hAnsiTheme="minorHAnsi" w:cstheme="minorHAnsi"/>
          <w:bCs/>
          <w:i/>
          <w:iCs/>
          <w:sz w:val="22"/>
        </w:rPr>
      </w:pPr>
    </w:p>
    <w:p w:rsidR="00F72967" w:rsidRPr="00F86FB5" w:rsidRDefault="00F72967" w:rsidP="00F86FB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bCs/>
          <w:i/>
          <w:iCs/>
          <w:sz w:val="22"/>
        </w:rPr>
      </w:pPr>
      <w:r w:rsidRPr="00F86FB5">
        <w:rPr>
          <w:rFonts w:asciiTheme="minorHAnsi" w:hAnsiTheme="minorHAnsi" w:cstheme="minorHAnsi"/>
          <w:b/>
          <w:bCs/>
          <w:i/>
          <w:iCs/>
          <w:sz w:val="22"/>
        </w:rPr>
        <w:t>R.U. Khan</w:t>
      </w:r>
      <w:r w:rsidRPr="00F86FB5">
        <w:rPr>
          <w:rFonts w:asciiTheme="minorHAnsi" w:hAnsiTheme="minorHAnsi" w:cstheme="minorHAnsi"/>
          <w:bCs/>
          <w:i/>
          <w:iCs/>
          <w:sz w:val="22"/>
        </w:rPr>
        <w:t>, M. Z. Khan, A. Khan, S. Saba, I. U. Jan and M. Khan 2017</w:t>
      </w:r>
      <w:r w:rsidRPr="00F86FB5">
        <w:rPr>
          <w:rFonts w:asciiTheme="minorHAnsi" w:hAnsiTheme="minorHAnsi" w:cstheme="minorHAnsi"/>
          <w:bCs/>
          <w:iCs/>
          <w:sz w:val="22"/>
        </w:rPr>
        <w:t xml:space="preserve">. Effect of </w:t>
      </w:r>
      <w:proofErr w:type="spellStart"/>
      <w:r w:rsidRPr="00F86FB5">
        <w:rPr>
          <w:rFonts w:asciiTheme="minorHAnsi" w:hAnsiTheme="minorHAnsi" w:cstheme="minorHAnsi"/>
          <w:bCs/>
          <w:iCs/>
          <w:sz w:val="22"/>
        </w:rPr>
        <w:t>Humic</w:t>
      </w:r>
      <w:proofErr w:type="spellEnd"/>
      <w:r w:rsidRPr="00F86FB5">
        <w:rPr>
          <w:rFonts w:asciiTheme="minorHAnsi" w:hAnsiTheme="minorHAnsi" w:cstheme="minorHAnsi"/>
          <w:bCs/>
          <w:iCs/>
          <w:sz w:val="22"/>
        </w:rPr>
        <w:t xml:space="preserve"> Acid on Wheat Growth and Crop Nutrients Status Grown on Two Different </w:t>
      </w:r>
      <w:proofErr w:type="gramStart"/>
      <w:r w:rsidRPr="00F86FB5">
        <w:rPr>
          <w:rFonts w:asciiTheme="minorHAnsi" w:hAnsiTheme="minorHAnsi" w:cstheme="minorHAnsi"/>
          <w:bCs/>
          <w:iCs/>
          <w:sz w:val="22"/>
        </w:rPr>
        <w:t>Soil</w:t>
      </w:r>
      <w:proofErr w:type="gramEnd"/>
      <w:r w:rsidRPr="00F86FB5">
        <w:rPr>
          <w:rFonts w:asciiTheme="minorHAnsi" w:hAnsiTheme="minorHAnsi" w:cstheme="minorHAnsi"/>
          <w:bCs/>
          <w:i/>
          <w:iCs/>
          <w:sz w:val="22"/>
        </w:rPr>
        <w:t>. J. Plant Nutri. 40(20): 1-8.</w:t>
      </w:r>
    </w:p>
    <w:p w:rsidR="00F72967" w:rsidRPr="00F86FB5" w:rsidRDefault="00F72967" w:rsidP="00F72967">
      <w:pPr>
        <w:pStyle w:val="ListParagraph"/>
        <w:ind w:left="270"/>
        <w:jc w:val="both"/>
        <w:rPr>
          <w:rFonts w:asciiTheme="minorHAnsi" w:hAnsiTheme="minorHAnsi" w:cstheme="minorHAnsi"/>
          <w:bCs/>
          <w:i/>
          <w:iCs/>
          <w:sz w:val="22"/>
        </w:rPr>
      </w:pPr>
    </w:p>
    <w:p w:rsidR="00F72967" w:rsidRPr="00F86FB5" w:rsidRDefault="00F72967" w:rsidP="00F86FB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bCs/>
          <w:i/>
          <w:iCs/>
          <w:sz w:val="22"/>
        </w:rPr>
      </w:pPr>
      <w:r w:rsidRPr="00F86FB5">
        <w:rPr>
          <w:rFonts w:asciiTheme="minorHAnsi" w:hAnsiTheme="minorHAnsi" w:cstheme="minorHAnsi"/>
          <w:bCs/>
          <w:i/>
          <w:iCs/>
          <w:sz w:val="22"/>
        </w:rPr>
        <w:t xml:space="preserve">M.Z. Khan., M.E. </w:t>
      </w:r>
      <w:proofErr w:type="gramStart"/>
      <w:r w:rsidRPr="00F86FB5">
        <w:rPr>
          <w:rFonts w:asciiTheme="minorHAnsi" w:hAnsiTheme="minorHAnsi" w:cstheme="minorHAnsi"/>
          <w:bCs/>
          <w:i/>
          <w:iCs/>
          <w:sz w:val="22"/>
        </w:rPr>
        <w:t>Akhtar.,</w:t>
      </w:r>
      <w:proofErr w:type="gramEnd"/>
      <w:r w:rsidRPr="00F86FB5">
        <w:rPr>
          <w:rFonts w:asciiTheme="minorHAnsi" w:hAnsiTheme="minorHAnsi" w:cstheme="minorHAnsi"/>
          <w:bCs/>
          <w:i/>
          <w:iCs/>
          <w:sz w:val="22"/>
        </w:rPr>
        <w:t xml:space="preserve"> S. Ahmad., A. Khan., </w:t>
      </w:r>
      <w:r w:rsidRPr="00F86FB5">
        <w:rPr>
          <w:rFonts w:asciiTheme="minorHAnsi" w:hAnsiTheme="minorHAnsi" w:cstheme="minorHAnsi"/>
          <w:b/>
          <w:bCs/>
          <w:i/>
          <w:iCs/>
          <w:sz w:val="22"/>
        </w:rPr>
        <w:t>R. U. Khan</w:t>
      </w:r>
      <w:r w:rsidRPr="00F86FB5">
        <w:rPr>
          <w:rFonts w:asciiTheme="minorHAnsi" w:hAnsiTheme="minorHAnsi" w:cstheme="minorHAnsi"/>
          <w:bCs/>
          <w:i/>
          <w:iCs/>
          <w:sz w:val="22"/>
        </w:rPr>
        <w:t xml:space="preserve"> and S. </w:t>
      </w:r>
      <w:proofErr w:type="spellStart"/>
      <w:r w:rsidRPr="00F86FB5">
        <w:rPr>
          <w:rFonts w:asciiTheme="minorHAnsi" w:hAnsiTheme="minorHAnsi" w:cstheme="minorHAnsi"/>
          <w:bCs/>
          <w:i/>
          <w:iCs/>
          <w:sz w:val="22"/>
        </w:rPr>
        <w:t>Sarwar</w:t>
      </w:r>
      <w:proofErr w:type="spellEnd"/>
      <w:r w:rsidRPr="00F86FB5">
        <w:rPr>
          <w:rFonts w:asciiTheme="minorHAnsi" w:hAnsiTheme="minorHAnsi" w:cstheme="minorHAnsi"/>
          <w:bCs/>
          <w:i/>
          <w:iCs/>
          <w:sz w:val="22"/>
        </w:rPr>
        <w:t xml:space="preserve"> 2014. </w:t>
      </w:r>
      <w:r w:rsidRPr="00F86FB5">
        <w:rPr>
          <w:rFonts w:asciiTheme="minorHAnsi" w:hAnsiTheme="minorHAnsi" w:cstheme="minorHAnsi"/>
          <w:bCs/>
          <w:iCs/>
          <w:sz w:val="22"/>
        </w:rPr>
        <w:t xml:space="preserve">Chemical Composition of </w:t>
      </w:r>
      <w:proofErr w:type="spellStart"/>
      <w:r w:rsidRPr="00F86FB5">
        <w:rPr>
          <w:rFonts w:asciiTheme="minorHAnsi" w:hAnsiTheme="minorHAnsi" w:cstheme="minorHAnsi"/>
          <w:bCs/>
          <w:iCs/>
          <w:sz w:val="22"/>
        </w:rPr>
        <w:t>Lignatic</w:t>
      </w:r>
      <w:proofErr w:type="spellEnd"/>
      <w:r w:rsidRPr="00F86FB5">
        <w:rPr>
          <w:rFonts w:asciiTheme="minorHAnsi" w:hAnsiTheme="minorHAnsi" w:cstheme="minorHAnsi"/>
          <w:bCs/>
          <w:iCs/>
          <w:sz w:val="22"/>
        </w:rPr>
        <w:t xml:space="preserve"> derived </w:t>
      </w:r>
      <w:proofErr w:type="spellStart"/>
      <w:proofErr w:type="gramStart"/>
      <w:r w:rsidRPr="00F86FB5">
        <w:rPr>
          <w:rFonts w:asciiTheme="minorHAnsi" w:hAnsiTheme="minorHAnsi" w:cstheme="minorHAnsi"/>
          <w:bCs/>
          <w:iCs/>
          <w:sz w:val="22"/>
        </w:rPr>
        <w:t>Humic</w:t>
      </w:r>
      <w:proofErr w:type="spellEnd"/>
      <w:proofErr w:type="gramEnd"/>
      <w:r w:rsidRPr="00F86FB5">
        <w:rPr>
          <w:rFonts w:asciiTheme="minorHAnsi" w:hAnsiTheme="minorHAnsi" w:cstheme="minorHAnsi"/>
          <w:bCs/>
          <w:iCs/>
          <w:sz w:val="22"/>
        </w:rPr>
        <w:t xml:space="preserve"> acid and Evaluating its Positive Impacts on Nutrients Uptake, Growth and Yield of Maize. </w:t>
      </w:r>
      <w:r w:rsidRPr="00F86FB5">
        <w:rPr>
          <w:rFonts w:asciiTheme="minorHAnsi" w:hAnsiTheme="minorHAnsi" w:cstheme="minorHAnsi"/>
          <w:bCs/>
          <w:i/>
          <w:iCs/>
          <w:sz w:val="22"/>
        </w:rPr>
        <w:t>Pak. J. Chem. 4(1): 19-25.</w:t>
      </w:r>
    </w:p>
    <w:p w:rsidR="00F72967" w:rsidRDefault="00F72967" w:rsidP="00F72967">
      <w:pPr>
        <w:pStyle w:val="ListParagraph"/>
        <w:ind w:left="270"/>
        <w:jc w:val="both"/>
        <w:rPr>
          <w:rFonts w:asciiTheme="minorHAnsi" w:hAnsiTheme="minorHAnsi" w:cstheme="minorHAnsi"/>
          <w:b/>
          <w:color w:val="000000"/>
          <w:sz w:val="22"/>
          <w:u w:val="single"/>
        </w:rPr>
      </w:pPr>
    </w:p>
    <w:p w:rsidR="00F72967" w:rsidRPr="00F86FB5" w:rsidRDefault="00F72967" w:rsidP="00F86FB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bCs/>
          <w:i/>
          <w:iCs/>
          <w:sz w:val="22"/>
        </w:rPr>
      </w:pPr>
      <w:r w:rsidRPr="00F86FB5">
        <w:rPr>
          <w:rFonts w:asciiTheme="minorHAnsi" w:hAnsiTheme="minorHAnsi" w:cstheme="minorHAnsi"/>
          <w:bCs/>
          <w:i/>
          <w:iCs/>
          <w:sz w:val="22"/>
        </w:rPr>
        <w:t xml:space="preserve">M. Z. Khan., </w:t>
      </w:r>
      <w:r w:rsidRPr="00F86FB5">
        <w:rPr>
          <w:rFonts w:asciiTheme="minorHAnsi" w:hAnsiTheme="minorHAnsi" w:cstheme="minorHAnsi"/>
          <w:b/>
          <w:bCs/>
          <w:i/>
          <w:iCs/>
          <w:sz w:val="22"/>
        </w:rPr>
        <w:t>R. U. Khan</w:t>
      </w:r>
      <w:r w:rsidRPr="00F86FB5">
        <w:rPr>
          <w:rFonts w:asciiTheme="minorHAnsi" w:hAnsiTheme="minorHAnsi" w:cstheme="minorHAnsi"/>
          <w:bCs/>
          <w:i/>
          <w:iCs/>
          <w:sz w:val="22"/>
        </w:rPr>
        <w:t xml:space="preserve">., M. E. Akhta.r, S. </w:t>
      </w:r>
      <w:proofErr w:type="spellStart"/>
      <w:r w:rsidRPr="00F86FB5">
        <w:rPr>
          <w:rFonts w:asciiTheme="minorHAnsi" w:hAnsiTheme="minorHAnsi" w:cstheme="minorHAnsi"/>
          <w:bCs/>
          <w:i/>
          <w:iCs/>
          <w:sz w:val="22"/>
        </w:rPr>
        <w:t>Sarwar</w:t>
      </w:r>
      <w:proofErr w:type="spellEnd"/>
      <w:r w:rsidRPr="00F86FB5">
        <w:rPr>
          <w:rFonts w:asciiTheme="minorHAnsi" w:hAnsiTheme="minorHAnsi" w:cstheme="minorHAnsi"/>
          <w:bCs/>
          <w:i/>
          <w:iCs/>
          <w:sz w:val="22"/>
        </w:rPr>
        <w:t xml:space="preserve">., A. Khan., S. Ahmad and A. </w:t>
      </w:r>
      <w:proofErr w:type="spellStart"/>
      <w:r w:rsidRPr="00F86FB5">
        <w:rPr>
          <w:rFonts w:asciiTheme="minorHAnsi" w:hAnsiTheme="minorHAnsi" w:cstheme="minorHAnsi"/>
          <w:bCs/>
          <w:i/>
          <w:iCs/>
          <w:sz w:val="22"/>
        </w:rPr>
        <w:t>Satti</w:t>
      </w:r>
      <w:proofErr w:type="spellEnd"/>
      <w:r w:rsidRPr="00F86FB5">
        <w:rPr>
          <w:rFonts w:asciiTheme="minorHAnsi" w:hAnsiTheme="minorHAnsi" w:cstheme="minorHAnsi"/>
          <w:bCs/>
          <w:i/>
          <w:iCs/>
          <w:sz w:val="22"/>
        </w:rPr>
        <w:t xml:space="preserve"> A.H 2014. Growth Stimulation, Metabolic Activities and Fruit Yield of Tomato as Influenced by </w:t>
      </w:r>
      <w:proofErr w:type="spellStart"/>
      <w:r w:rsidRPr="00F86FB5">
        <w:rPr>
          <w:rFonts w:asciiTheme="minorHAnsi" w:hAnsiTheme="minorHAnsi" w:cstheme="minorHAnsi"/>
          <w:bCs/>
          <w:i/>
          <w:iCs/>
          <w:sz w:val="22"/>
        </w:rPr>
        <w:t>Fulvic</w:t>
      </w:r>
      <w:proofErr w:type="spellEnd"/>
      <w:r w:rsidRPr="00F86FB5">
        <w:rPr>
          <w:rFonts w:asciiTheme="minorHAnsi" w:hAnsiTheme="minorHAnsi" w:cstheme="minorHAnsi"/>
          <w:bCs/>
          <w:i/>
          <w:iCs/>
          <w:sz w:val="22"/>
        </w:rPr>
        <w:t xml:space="preserve"> Acid. Pak. J. Chem. 4(3): 1-8.</w:t>
      </w:r>
    </w:p>
    <w:p w:rsidR="00F72967" w:rsidRDefault="00F72967" w:rsidP="00F72967">
      <w:pPr>
        <w:pStyle w:val="ListParagraph"/>
        <w:ind w:left="270"/>
        <w:jc w:val="both"/>
        <w:rPr>
          <w:i/>
        </w:rPr>
      </w:pPr>
    </w:p>
    <w:p w:rsidR="00F72967" w:rsidRPr="00F86FB5" w:rsidRDefault="00F72967" w:rsidP="00F86FB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bCs/>
          <w:i/>
          <w:iCs/>
          <w:sz w:val="22"/>
        </w:rPr>
      </w:pPr>
      <w:r w:rsidRPr="00F86FB5">
        <w:rPr>
          <w:rFonts w:asciiTheme="minorHAnsi" w:hAnsiTheme="minorHAnsi" w:cstheme="minorHAnsi"/>
          <w:bCs/>
          <w:i/>
          <w:iCs/>
          <w:sz w:val="22"/>
        </w:rPr>
        <w:t xml:space="preserve">Khan. A., Khan. </w:t>
      </w:r>
      <w:r w:rsidRPr="00F86FB5">
        <w:rPr>
          <w:rFonts w:asciiTheme="minorHAnsi" w:hAnsiTheme="minorHAnsi" w:cstheme="minorHAnsi"/>
          <w:b/>
          <w:bCs/>
          <w:i/>
          <w:iCs/>
          <w:sz w:val="22"/>
        </w:rPr>
        <w:t>R.U., Khan</w:t>
      </w:r>
      <w:r w:rsidRPr="00F86FB5">
        <w:rPr>
          <w:rFonts w:asciiTheme="minorHAnsi" w:hAnsiTheme="minorHAnsi" w:cstheme="minorHAnsi"/>
          <w:bCs/>
          <w:i/>
          <w:iCs/>
          <w:sz w:val="22"/>
        </w:rPr>
        <w:t xml:space="preserve">. M.Z., Hussain. F and Akhtar. M. E 2013. Characterization and Effect of Plant Derived </w:t>
      </w:r>
      <w:proofErr w:type="spellStart"/>
      <w:r w:rsidRPr="00F86FB5">
        <w:rPr>
          <w:rFonts w:asciiTheme="minorHAnsi" w:hAnsiTheme="minorHAnsi" w:cstheme="minorHAnsi"/>
          <w:bCs/>
          <w:i/>
          <w:iCs/>
          <w:sz w:val="22"/>
        </w:rPr>
        <w:t>Humic</w:t>
      </w:r>
      <w:proofErr w:type="spellEnd"/>
      <w:r w:rsidRPr="00F86FB5">
        <w:rPr>
          <w:rFonts w:asciiTheme="minorHAnsi" w:hAnsiTheme="minorHAnsi" w:cstheme="minorHAnsi"/>
          <w:bCs/>
          <w:i/>
          <w:iCs/>
          <w:sz w:val="22"/>
        </w:rPr>
        <w:t xml:space="preserve"> acid on the Growth and Yield of Pepper under Glasshouse Conditions</w:t>
      </w:r>
      <w:r w:rsidR="00F86FB5" w:rsidRPr="00F86FB5">
        <w:rPr>
          <w:rFonts w:asciiTheme="minorHAnsi" w:hAnsiTheme="minorHAnsi" w:cstheme="minorHAnsi"/>
          <w:bCs/>
          <w:i/>
          <w:iCs/>
          <w:sz w:val="22"/>
        </w:rPr>
        <w:t>. Pak. J. Chem. 3 (3): 1-6.</w:t>
      </w:r>
    </w:p>
    <w:p w:rsidR="0083599A" w:rsidRPr="0039613D" w:rsidRDefault="0083599A" w:rsidP="00F86FB5">
      <w:pPr>
        <w:ind w:left="270" w:firstLine="450"/>
        <w:jc w:val="both"/>
        <w:rPr>
          <w:rFonts w:asciiTheme="minorHAnsi" w:hAnsiTheme="minorHAnsi" w:cstheme="minorHAnsi"/>
          <w:sz w:val="22"/>
        </w:rPr>
      </w:pPr>
    </w:p>
    <w:p w:rsidR="006F2567" w:rsidRPr="0039613D" w:rsidRDefault="00062B5C" w:rsidP="00F86FB5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i/>
          <w:sz w:val="22"/>
        </w:rPr>
      </w:pPr>
      <w:r w:rsidRPr="0039613D">
        <w:rPr>
          <w:rFonts w:asciiTheme="minorHAnsi" w:hAnsiTheme="minorHAnsi" w:cstheme="minorHAnsi"/>
          <w:b/>
          <w:i/>
          <w:iCs/>
          <w:sz w:val="22"/>
        </w:rPr>
        <w:t>Khan. R</w:t>
      </w:r>
      <w:r w:rsidRPr="0039613D">
        <w:rPr>
          <w:rFonts w:asciiTheme="minorHAnsi" w:hAnsiTheme="minorHAnsi" w:cstheme="minorHAnsi"/>
          <w:bCs/>
          <w:i/>
          <w:iCs/>
          <w:sz w:val="22"/>
        </w:rPr>
        <w:t xml:space="preserve">, </w:t>
      </w:r>
      <w:proofErr w:type="spellStart"/>
      <w:proofErr w:type="gramStart"/>
      <w:r w:rsidRPr="0039613D">
        <w:rPr>
          <w:rFonts w:asciiTheme="minorHAnsi" w:hAnsiTheme="minorHAnsi" w:cstheme="minorHAnsi"/>
          <w:bCs/>
          <w:i/>
          <w:iCs/>
          <w:sz w:val="22"/>
        </w:rPr>
        <w:t>Anderson.</w:t>
      </w:r>
      <w:r w:rsidR="003877A6" w:rsidRPr="0039613D">
        <w:rPr>
          <w:rFonts w:asciiTheme="minorHAnsi" w:hAnsiTheme="minorHAnsi" w:cstheme="minorHAnsi"/>
          <w:bCs/>
          <w:i/>
          <w:iCs/>
          <w:sz w:val="22"/>
        </w:rPr>
        <w:t>C.W.N</w:t>
      </w:r>
      <w:proofErr w:type="spellEnd"/>
      <w:r w:rsidR="008D6F22" w:rsidRPr="0039613D">
        <w:rPr>
          <w:rFonts w:asciiTheme="minorHAnsi" w:hAnsiTheme="minorHAnsi" w:cstheme="minorHAnsi"/>
          <w:bCs/>
          <w:i/>
          <w:iCs/>
          <w:sz w:val="22"/>
        </w:rPr>
        <w:t>.</w:t>
      </w:r>
      <w:r w:rsidRPr="0039613D">
        <w:rPr>
          <w:rFonts w:asciiTheme="minorHAnsi" w:hAnsiTheme="minorHAnsi" w:cstheme="minorHAnsi"/>
          <w:bCs/>
          <w:i/>
          <w:iCs/>
          <w:sz w:val="22"/>
        </w:rPr>
        <w:t>,</w:t>
      </w:r>
      <w:proofErr w:type="gramEnd"/>
      <w:r w:rsidRPr="0039613D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proofErr w:type="spellStart"/>
      <w:r w:rsidRPr="0039613D">
        <w:rPr>
          <w:rFonts w:asciiTheme="minorHAnsi" w:hAnsiTheme="minorHAnsi" w:cstheme="minorHAnsi"/>
          <w:bCs/>
          <w:i/>
          <w:iCs/>
          <w:sz w:val="22"/>
        </w:rPr>
        <w:t>Loganathan</w:t>
      </w:r>
      <w:proofErr w:type="spellEnd"/>
      <w:r w:rsidRPr="0039613D">
        <w:rPr>
          <w:rFonts w:asciiTheme="minorHAnsi" w:hAnsiTheme="minorHAnsi" w:cstheme="minorHAnsi"/>
          <w:bCs/>
          <w:i/>
          <w:iCs/>
          <w:sz w:val="22"/>
        </w:rPr>
        <w:t xml:space="preserve">. L, </w:t>
      </w:r>
      <w:proofErr w:type="spellStart"/>
      <w:r w:rsidRPr="0039613D">
        <w:rPr>
          <w:rFonts w:asciiTheme="minorHAnsi" w:hAnsiTheme="minorHAnsi" w:cstheme="minorHAnsi"/>
          <w:bCs/>
          <w:i/>
          <w:iCs/>
          <w:sz w:val="22"/>
        </w:rPr>
        <w:t>Jianming</w:t>
      </w:r>
      <w:proofErr w:type="spellEnd"/>
      <w:r w:rsidRPr="0039613D">
        <w:rPr>
          <w:rFonts w:asciiTheme="minorHAnsi" w:hAnsiTheme="minorHAnsi" w:cstheme="minorHAnsi"/>
          <w:bCs/>
          <w:i/>
          <w:iCs/>
          <w:sz w:val="22"/>
        </w:rPr>
        <w:t>. X and Clinton</w:t>
      </w:r>
      <w:r w:rsidRPr="0039613D">
        <w:rPr>
          <w:rFonts w:asciiTheme="minorHAnsi" w:hAnsiTheme="minorHAnsi" w:cstheme="minorHAnsi"/>
          <w:bCs/>
          <w:sz w:val="22"/>
        </w:rPr>
        <w:t>. P. 2012</w:t>
      </w:r>
      <w:r w:rsidR="00E01003" w:rsidRPr="0039613D">
        <w:rPr>
          <w:rFonts w:asciiTheme="minorHAnsi" w:hAnsiTheme="minorHAnsi" w:cstheme="minorHAnsi"/>
          <w:bCs/>
          <w:sz w:val="22"/>
        </w:rPr>
        <w:t>.</w:t>
      </w:r>
      <w:r w:rsidRPr="0039613D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hyperlink r:id="rId6" w:history="1">
        <w:r w:rsidR="006F2567" w:rsidRPr="0039613D">
          <w:rPr>
            <w:rStyle w:val="Hyperlink"/>
            <w:rFonts w:asciiTheme="minorHAnsi" w:hAnsiTheme="minorHAnsi" w:cstheme="minorHAnsi"/>
            <w:color w:val="000000" w:themeColor="text1"/>
            <w:sz w:val="22"/>
            <w:u w:val="none"/>
          </w:rPr>
          <w:t xml:space="preserve">Response of </w:t>
        </w:r>
        <w:proofErr w:type="spellStart"/>
        <w:r w:rsidR="006F2567" w:rsidRPr="0039613D">
          <w:rPr>
            <w:rStyle w:val="Hyperlink"/>
            <w:rFonts w:asciiTheme="minorHAnsi" w:hAnsiTheme="minorHAnsi" w:cstheme="minorHAnsi"/>
            <w:i/>
            <w:color w:val="000000" w:themeColor="text1"/>
            <w:sz w:val="22"/>
            <w:u w:val="none"/>
          </w:rPr>
          <w:t>Pinus</w:t>
        </w:r>
        <w:proofErr w:type="spellEnd"/>
        <w:r w:rsidR="006F2567" w:rsidRPr="0039613D">
          <w:rPr>
            <w:rStyle w:val="Hyperlink"/>
            <w:rFonts w:asciiTheme="minorHAnsi" w:hAnsiTheme="minorHAnsi" w:cstheme="minorHAnsi"/>
            <w:i/>
            <w:color w:val="000000" w:themeColor="text1"/>
            <w:sz w:val="22"/>
            <w:u w:val="none"/>
          </w:rPr>
          <w:t xml:space="preserve"> </w:t>
        </w:r>
        <w:proofErr w:type="spellStart"/>
        <w:r w:rsidR="006F2567" w:rsidRPr="0039613D">
          <w:rPr>
            <w:rStyle w:val="Hyperlink"/>
            <w:rFonts w:asciiTheme="minorHAnsi" w:hAnsiTheme="minorHAnsi" w:cstheme="minorHAnsi"/>
            <w:i/>
            <w:color w:val="000000" w:themeColor="text1"/>
            <w:sz w:val="22"/>
            <w:u w:val="none"/>
          </w:rPr>
          <w:t>radiata</w:t>
        </w:r>
        <w:proofErr w:type="spellEnd"/>
        <w:r w:rsidR="006F2567" w:rsidRPr="0039613D">
          <w:rPr>
            <w:rStyle w:val="Hyperlink"/>
            <w:rFonts w:asciiTheme="minorHAnsi" w:hAnsiTheme="minorHAnsi" w:cstheme="minorHAnsi"/>
            <w:color w:val="000000" w:themeColor="text1"/>
            <w:sz w:val="22"/>
            <w:u w:val="none"/>
          </w:rPr>
          <w:t xml:space="preserve"> </w:t>
        </w:r>
        <w:r w:rsidR="00B02681" w:rsidRPr="0039613D">
          <w:rPr>
            <w:rStyle w:val="Hyperlink"/>
            <w:rFonts w:asciiTheme="minorHAnsi" w:hAnsiTheme="minorHAnsi" w:cstheme="minorHAnsi"/>
            <w:color w:val="000000" w:themeColor="text1"/>
            <w:sz w:val="22"/>
            <w:u w:val="none"/>
          </w:rPr>
          <w:t>(</w:t>
        </w:r>
        <w:r w:rsidR="006F2567" w:rsidRPr="0039613D">
          <w:rPr>
            <w:rStyle w:val="Hyperlink"/>
            <w:rFonts w:asciiTheme="minorHAnsi" w:hAnsiTheme="minorHAnsi" w:cstheme="minorHAnsi"/>
            <w:color w:val="000000" w:themeColor="text1"/>
            <w:sz w:val="22"/>
            <w:u w:val="none"/>
          </w:rPr>
          <w:t>D. Don</w:t>
        </w:r>
        <w:r w:rsidR="00B02681" w:rsidRPr="0039613D">
          <w:rPr>
            <w:rStyle w:val="Hyperlink"/>
            <w:rFonts w:asciiTheme="minorHAnsi" w:hAnsiTheme="minorHAnsi" w:cstheme="minorHAnsi"/>
            <w:color w:val="000000" w:themeColor="text1"/>
            <w:sz w:val="22"/>
            <w:u w:val="none"/>
          </w:rPr>
          <w:t>)</w:t>
        </w:r>
        <w:r w:rsidR="006F2567" w:rsidRPr="0039613D">
          <w:rPr>
            <w:rStyle w:val="Hyperlink"/>
            <w:rFonts w:asciiTheme="minorHAnsi" w:hAnsiTheme="minorHAnsi" w:cstheme="minorHAnsi"/>
            <w:color w:val="000000" w:themeColor="text1"/>
            <w:sz w:val="22"/>
            <w:u w:val="none"/>
          </w:rPr>
          <w:t xml:space="preserve"> to boron fertilization in a glasshouse study</w:t>
        </w:r>
      </w:hyperlink>
      <w:r w:rsidRPr="0039613D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="006F2567" w:rsidRPr="0039613D">
        <w:rPr>
          <w:rFonts w:asciiTheme="minorHAnsi" w:hAnsiTheme="minorHAnsi" w:cstheme="minorHAnsi"/>
          <w:i/>
          <w:sz w:val="22"/>
        </w:rPr>
        <w:t>Commu</w:t>
      </w:r>
      <w:proofErr w:type="spellEnd"/>
      <w:r w:rsidRPr="0039613D">
        <w:rPr>
          <w:rFonts w:asciiTheme="minorHAnsi" w:hAnsiTheme="minorHAnsi" w:cstheme="minorHAnsi"/>
          <w:i/>
          <w:sz w:val="22"/>
        </w:rPr>
        <w:t>.</w:t>
      </w:r>
      <w:r w:rsidR="006F2567" w:rsidRPr="0039613D">
        <w:rPr>
          <w:rFonts w:asciiTheme="minorHAnsi" w:hAnsiTheme="minorHAnsi" w:cstheme="minorHAnsi"/>
          <w:i/>
          <w:sz w:val="22"/>
        </w:rPr>
        <w:t xml:space="preserve"> </w:t>
      </w:r>
      <w:r w:rsidRPr="0039613D">
        <w:rPr>
          <w:rFonts w:asciiTheme="minorHAnsi" w:hAnsiTheme="minorHAnsi" w:cstheme="minorHAnsi"/>
          <w:i/>
          <w:sz w:val="22"/>
        </w:rPr>
        <w:t>Soil</w:t>
      </w:r>
      <w:r w:rsidR="006F2567" w:rsidRPr="0039613D">
        <w:rPr>
          <w:rFonts w:asciiTheme="minorHAnsi" w:hAnsiTheme="minorHAnsi" w:cstheme="minorHAnsi"/>
          <w:i/>
          <w:sz w:val="22"/>
        </w:rPr>
        <w:t xml:space="preserve"> </w:t>
      </w:r>
      <w:r w:rsidRPr="0039613D">
        <w:rPr>
          <w:rFonts w:asciiTheme="minorHAnsi" w:hAnsiTheme="minorHAnsi" w:cstheme="minorHAnsi"/>
          <w:i/>
          <w:sz w:val="22"/>
        </w:rPr>
        <w:t>Sci. &amp; Plant</w:t>
      </w:r>
      <w:r w:rsidR="006F2567" w:rsidRPr="0039613D">
        <w:rPr>
          <w:rFonts w:asciiTheme="minorHAnsi" w:hAnsiTheme="minorHAnsi" w:cstheme="minorHAnsi"/>
          <w:i/>
          <w:sz w:val="22"/>
        </w:rPr>
        <w:t xml:space="preserve"> </w:t>
      </w:r>
      <w:r w:rsidRPr="0039613D">
        <w:rPr>
          <w:rFonts w:asciiTheme="minorHAnsi" w:hAnsiTheme="minorHAnsi" w:cstheme="minorHAnsi"/>
          <w:i/>
          <w:sz w:val="22"/>
        </w:rPr>
        <w:t>A</w:t>
      </w:r>
      <w:r w:rsidR="006F2567" w:rsidRPr="0039613D">
        <w:rPr>
          <w:rFonts w:asciiTheme="minorHAnsi" w:hAnsiTheme="minorHAnsi" w:cstheme="minorHAnsi"/>
          <w:i/>
          <w:sz w:val="22"/>
        </w:rPr>
        <w:t>na</w:t>
      </w:r>
      <w:r w:rsidRPr="0039613D">
        <w:rPr>
          <w:rFonts w:asciiTheme="minorHAnsi" w:hAnsiTheme="minorHAnsi" w:cstheme="minorHAnsi"/>
          <w:i/>
          <w:sz w:val="22"/>
        </w:rPr>
        <w:t>l.</w:t>
      </w:r>
      <w:r w:rsidRPr="0039613D">
        <w:rPr>
          <w:rFonts w:asciiTheme="minorHAnsi" w:hAnsiTheme="minorHAnsi" w:cstheme="minorHAnsi"/>
          <w:sz w:val="22"/>
        </w:rPr>
        <w:t xml:space="preserve"> 43 (10):</w:t>
      </w:r>
      <w:r w:rsidR="006F2567" w:rsidRPr="0039613D">
        <w:rPr>
          <w:rFonts w:asciiTheme="minorHAnsi" w:hAnsiTheme="minorHAnsi" w:cstheme="minorHAnsi"/>
          <w:sz w:val="22"/>
        </w:rPr>
        <w:t xml:space="preserve"> 1412-1426</w:t>
      </w:r>
      <w:r w:rsidR="00B02681" w:rsidRPr="0039613D">
        <w:rPr>
          <w:rFonts w:asciiTheme="minorHAnsi" w:hAnsiTheme="minorHAnsi" w:cstheme="minorHAnsi"/>
          <w:sz w:val="22"/>
        </w:rPr>
        <w:t>.</w:t>
      </w:r>
    </w:p>
    <w:p w:rsidR="00F86FB5" w:rsidRDefault="00F86FB5" w:rsidP="00F86FB5">
      <w:pPr>
        <w:pStyle w:val="List"/>
        <w:numPr>
          <w:ilvl w:val="0"/>
          <w:numId w:val="0"/>
        </w:numPr>
        <w:spacing w:before="0" w:after="0" w:line="276" w:lineRule="auto"/>
        <w:ind w:left="270"/>
        <w:contextualSpacing/>
        <w:jc w:val="both"/>
        <w:rPr>
          <w:rFonts w:asciiTheme="minorHAnsi" w:hAnsiTheme="minorHAnsi" w:cstheme="minorHAnsi"/>
          <w:bCs/>
          <w:i/>
          <w:iCs/>
          <w:sz w:val="22"/>
        </w:rPr>
      </w:pPr>
    </w:p>
    <w:p w:rsidR="00BB6D27" w:rsidRPr="0039613D" w:rsidRDefault="00EC5F5A" w:rsidP="00F86FB5">
      <w:pPr>
        <w:pStyle w:val="List"/>
        <w:numPr>
          <w:ilvl w:val="0"/>
          <w:numId w:val="10"/>
        </w:numPr>
        <w:spacing w:before="0" w:after="0" w:line="276" w:lineRule="auto"/>
        <w:contextualSpacing/>
        <w:jc w:val="both"/>
        <w:rPr>
          <w:rFonts w:asciiTheme="minorHAnsi" w:hAnsiTheme="minorHAnsi" w:cstheme="minorHAnsi"/>
          <w:bCs/>
          <w:sz w:val="22"/>
        </w:rPr>
      </w:pPr>
      <w:r w:rsidRPr="0039613D">
        <w:rPr>
          <w:rFonts w:asciiTheme="minorHAnsi" w:hAnsiTheme="minorHAnsi" w:cstheme="minorHAnsi"/>
          <w:bCs/>
          <w:i/>
          <w:iCs/>
          <w:sz w:val="22"/>
        </w:rPr>
        <w:t xml:space="preserve">Khan. </w:t>
      </w:r>
      <w:r w:rsidR="00BB6D27" w:rsidRPr="0039613D">
        <w:rPr>
          <w:rFonts w:asciiTheme="minorHAnsi" w:hAnsiTheme="minorHAnsi" w:cstheme="minorHAnsi"/>
          <w:bCs/>
          <w:i/>
          <w:iCs/>
          <w:sz w:val="22"/>
        </w:rPr>
        <w:t>S</w:t>
      </w:r>
      <w:r w:rsidRPr="0039613D">
        <w:rPr>
          <w:rFonts w:asciiTheme="minorHAnsi" w:hAnsiTheme="minorHAnsi" w:cstheme="minorHAnsi"/>
          <w:bCs/>
          <w:i/>
          <w:iCs/>
          <w:sz w:val="22"/>
        </w:rPr>
        <w:t>.,</w:t>
      </w:r>
      <w:r w:rsidR="00BB6D27" w:rsidRPr="0039613D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proofErr w:type="spellStart"/>
      <w:r w:rsidRPr="0039613D">
        <w:rPr>
          <w:rFonts w:asciiTheme="minorHAnsi" w:hAnsiTheme="minorHAnsi" w:cstheme="minorHAnsi"/>
          <w:bCs/>
          <w:i/>
          <w:iCs/>
          <w:sz w:val="22"/>
        </w:rPr>
        <w:t>Nisar</w:t>
      </w:r>
      <w:proofErr w:type="spellEnd"/>
      <w:r w:rsidRPr="0039613D">
        <w:rPr>
          <w:rFonts w:asciiTheme="minorHAnsi" w:hAnsiTheme="minorHAnsi" w:cstheme="minorHAnsi"/>
          <w:bCs/>
          <w:i/>
          <w:iCs/>
          <w:sz w:val="22"/>
        </w:rPr>
        <w:t xml:space="preserve">, </w:t>
      </w:r>
      <w:r w:rsidR="00BB6D27" w:rsidRPr="0039613D">
        <w:rPr>
          <w:rFonts w:asciiTheme="minorHAnsi" w:hAnsiTheme="minorHAnsi" w:cstheme="minorHAnsi"/>
          <w:bCs/>
          <w:i/>
          <w:iCs/>
          <w:sz w:val="22"/>
        </w:rPr>
        <w:t>M</w:t>
      </w:r>
      <w:r w:rsidRPr="0039613D">
        <w:rPr>
          <w:rFonts w:asciiTheme="minorHAnsi" w:hAnsiTheme="minorHAnsi" w:cstheme="minorHAnsi"/>
          <w:bCs/>
          <w:i/>
          <w:iCs/>
          <w:sz w:val="22"/>
        </w:rPr>
        <w:t>.,</w:t>
      </w:r>
      <w:r w:rsidR="00BB6D27" w:rsidRPr="0039613D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r w:rsidRPr="0039613D">
        <w:rPr>
          <w:rFonts w:asciiTheme="minorHAnsi" w:hAnsiTheme="minorHAnsi" w:cstheme="minorHAnsi"/>
          <w:bCs/>
          <w:i/>
          <w:iCs/>
          <w:sz w:val="22"/>
        </w:rPr>
        <w:t xml:space="preserve">Hussain, </w:t>
      </w:r>
      <w:r w:rsidR="00BB6D27" w:rsidRPr="0039613D">
        <w:rPr>
          <w:rFonts w:asciiTheme="minorHAnsi" w:hAnsiTheme="minorHAnsi" w:cstheme="minorHAnsi"/>
          <w:bCs/>
          <w:i/>
          <w:iCs/>
          <w:sz w:val="22"/>
        </w:rPr>
        <w:t>W</w:t>
      </w:r>
      <w:r w:rsidRPr="0039613D">
        <w:rPr>
          <w:rFonts w:asciiTheme="minorHAnsi" w:hAnsiTheme="minorHAnsi" w:cstheme="minorHAnsi"/>
          <w:bCs/>
          <w:i/>
          <w:iCs/>
          <w:sz w:val="22"/>
        </w:rPr>
        <w:t>.</w:t>
      </w:r>
      <w:r w:rsidR="00BB6D27" w:rsidRPr="0039613D">
        <w:rPr>
          <w:rFonts w:asciiTheme="minorHAnsi" w:hAnsiTheme="minorHAnsi" w:cstheme="minorHAnsi"/>
          <w:bCs/>
          <w:i/>
          <w:iCs/>
          <w:sz w:val="22"/>
        </w:rPr>
        <w:t xml:space="preserve">, </w:t>
      </w:r>
      <w:r w:rsidRPr="0039613D">
        <w:rPr>
          <w:rFonts w:asciiTheme="minorHAnsi" w:hAnsiTheme="minorHAnsi" w:cstheme="minorHAnsi"/>
          <w:b/>
          <w:bCs/>
          <w:i/>
          <w:iCs/>
          <w:sz w:val="22"/>
        </w:rPr>
        <w:t>Khan. R.U</w:t>
      </w:r>
      <w:r w:rsidRPr="0039613D">
        <w:rPr>
          <w:rFonts w:asciiTheme="minorHAnsi" w:hAnsiTheme="minorHAnsi" w:cstheme="minorHAnsi"/>
          <w:bCs/>
          <w:i/>
          <w:iCs/>
          <w:sz w:val="22"/>
        </w:rPr>
        <w:t xml:space="preserve"> and</w:t>
      </w:r>
      <w:r w:rsidR="00BB6D27" w:rsidRPr="0039613D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proofErr w:type="spellStart"/>
      <w:r w:rsidR="00BB6D27" w:rsidRPr="0039613D">
        <w:rPr>
          <w:rFonts w:asciiTheme="minorHAnsi" w:hAnsiTheme="minorHAnsi" w:cstheme="minorHAnsi"/>
          <w:bCs/>
          <w:i/>
          <w:iCs/>
          <w:sz w:val="22"/>
        </w:rPr>
        <w:t>Fazli</w:t>
      </w:r>
      <w:proofErr w:type="spellEnd"/>
      <w:r w:rsidR="00285B88" w:rsidRPr="0039613D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proofErr w:type="spellStart"/>
      <w:r w:rsidR="00BB6D27" w:rsidRPr="0039613D">
        <w:rPr>
          <w:rFonts w:asciiTheme="minorHAnsi" w:hAnsiTheme="minorHAnsi" w:cstheme="minorHAnsi"/>
          <w:bCs/>
          <w:i/>
          <w:iCs/>
          <w:sz w:val="22"/>
        </w:rPr>
        <w:t>Nisar</w:t>
      </w:r>
      <w:proofErr w:type="spellEnd"/>
      <w:r w:rsidR="00BB6D27" w:rsidRPr="0039613D">
        <w:rPr>
          <w:rFonts w:asciiTheme="minorHAnsi" w:hAnsiTheme="minorHAnsi" w:cstheme="minorHAnsi"/>
          <w:bCs/>
          <w:i/>
          <w:iCs/>
          <w:sz w:val="22"/>
        </w:rPr>
        <w:t xml:space="preserve"> 2010</w:t>
      </w:r>
      <w:r w:rsidR="005D58DA" w:rsidRPr="0039613D">
        <w:rPr>
          <w:rFonts w:asciiTheme="minorHAnsi" w:hAnsiTheme="minorHAnsi" w:cstheme="minorHAnsi"/>
          <w:bCs/>
          <w:i/>
          <w:iCs/>
          <w:sz w:val="22"/>
        </w:rPr>
        <w:t>.</w:t>
      </w:r>
      <w:r w:rsidR="00BB6D27" w:rsidRPr="0039613D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r w:rsidR="00BB6D27" w:rsidRPr="0039613D">
        <w:rPr>
          <w:rFonts w:asciiTheme="minorHAnsi" w:hAnsiTheme="minorHAnsi" w:cstheme="minorHAnsi"/>
          <w:bCs/>
          <w:sz w:val="22"/>
        </w:rPr>
        <w:t xml:space="preserve">Anti-inflammatory study on crude methanol extract and different fractions of </w:t>
      </w:r>
      <w:proofErr w:type="spellStart"/>
      <w:r w:rsidR="00BB6D27" w:rsidRPr="0039613D">
        <w:rPr>
          <w:rFonts w:asciiTheme="minorHAnsi" w:hAnsiTheme="minorHAnsi" w:cstheme="minorHAnsi"/>
          <w:bCs/>
          <w:sz w:val="22"/>
        </w:rPr>
        <w:t>E</w:t>
      </w:r>
      <w:r w:rsidR="00BB6D27" w:rsidRPr="00F86FB5">
        <w:rPr>
          <w:rFonts w:asciiTheme="minorHAnsi" w:hAnsiTheme="minorHAnsi" w:cstheme="minorHAnsi"/>
          <w:bCs/>
          <w:i/>
          <w:sz w:val="22"/>
        </w:rPr>
        <w:t>remostachyslaciniata</w:t>
      </w:r>
      <w:proofErr w:type="spellEnd"/>
      <w:r w:rsidR="00BB6D27" w:rsidRPr="0039613D">
        <w:rPr>
          <w:rFonts w:asciiTheme="minorHAnsi" w:hAnsiTheme="minorHAnsi" w:cstheme="minorHAnsi"/>
          <w:bCs/>
          <w:sz w:val="22"/>
        </w:rPr>
        <w:t xml:space="preserve"> (L).</w:t>
      </w:r>
      <w:r w:rsidR="005E7BCB" w:rsidRPr="0039613D">
        <w:rPr>
          <w:rFonts w:asciiTheme="minorHAnsi" w:hAnsiTheme="minorHAnsi" w:cstheme="minorHAnsi"/>
          <w:bCs/>
          <w:sz w:val="22"/>
        </w:rPr>
        <w:t xml:space="preserve"> </w:t>
      </w:r>
      <w:r w:rsidR="00BB6D27" w:rsidRPr="0039613D">
        <w:rPr>
          <w:rFonts w:asciiTheme="minorHAnsi" w:hAnsiTheme="minorHAnsi" w:cstheme="minorHAnsi"/>
          <w:bCs/>
          <w:i/>
          <w:sz w:val="22"/>
        </w:rPr>
        <w:t>Pharm</w:t>
      </w:r>
      <w:r w:rsidR="00021F09" w:rsidRPr="0039613D">
        <w:rPr>
          <w:rFonts w:asciiTheme="minorHAnsi" w:hAnsiTheme="minorHAnsi" w:cstheme="minorHAnsi"/>
          <w:bCs/>
          <w:i/>
          <w:sz w:val="22"/>
        </w:rPr>
        <w:t>.</w:t>
      </w:r>
      <w:r w:rsidR="00BB6D27" w:rsidRPr="0039613D">
        <w:rPr>
          <w:rFonts w:asciiTheme="minorHAnsi" w:hAnsiTheme="minorHAnsi" w:cstheme="minorHAnsi"/>
          <w:bCs/>
          <w:i/>
          <w:sz w:val="22"/>
        </w:rPr>
        <w:t xml:space="preserve"> Biol</w:t>
      </w:r>
      <w:r w:rsidR="00021F09" w:rsidRPr="0039613D">
        <w:rPr>
          <w:rFonts w:asciiTheme="minorHAnsi" w:hAnsiTheme="minorHAnsi" w:cstheme="minorHAnsi"/>
          <w:bCs/>
          <w:i/>
          <w:sz w:val="22"/>
        </w:rPr>
        <w:t xml:space="preserve">. </w:t>
      </w:r>
      <w:r w:rsidR="00BB6D27" w:rsidRPr="0039613D">
        <w:rPr>
          <w:rFonts w:asciiTheme="minorHAnsi" w:hAnsiTheme="minorHAnsi" w:cstheme="minorHAnsi"/>
          <w:bCs/>
          <w:sz w:val="22"/>
        </w:rPr>
        <w:t>48(10): 1115-1118.</w:t>
      </w:r>
    </w:p>
    <w:p w:rsidR="00F86FB5" w:rsidRDefault="00F86FB5" w:rsidP="00F86FB5">
      <w:pPr>
        <w:pStyle w:val="List"/>
        <w:numPr>
          <w:ilvl w:val="0"/>
          <w:numId w:val="0"/>
        </w:numPr>
        <w:spacing w:before="0" w:after="0" w:line="276" w:lineRule="auto"/>
        <w:ind w:left="270"/>
        <w:contextualSpacing/>
        <w:jc w:val="both"/>
        <w:rPr>
          <w:rFonts w:asciiTheme="minorHAnsi" w:hAnsiTheme="minorHAnsi" w:cstheme="minorHAnsi"/>
          <w:bCs/>
          <w:i/>
          <w:iCs/>
          <w:sz w:val="22"/>
        </w:rPr>
      </w:pPr>
    </w:p>
    <w:p w:rsidR="00120ED8" w:rsidRPr="0039613D" w:rsidRDefault="00062B5C" w:rsidP="00F86FB5">
      <w:pPr>
        <w:pStyle w:val="List"/>
        <w:numPr>
          <w:ilvl w:val="0"/>
          <w:numId w:val="10"/>
        </w:numPr>
        <w:spacing w:before="0" w:after="0" w:line="276" w:lineRule="auto"/>
        <w:contextualSpacing/>
        <w:jc w:val="both"/>
        <w:rPr>
          <w:rFonts w:asciiTheme="minorHAnsi" w:hAnsiTheme="minorHAnsi" w:cstheme="minorHAnsi"/>
          <w:bCs/>
          <w:i/>
          <w:iCs/>
          <w:sz w:val="22"/>
        </w:rPr>
      </w:pPr>
      <w:r w:rsidRPr="0039613D">
        <w:rPr>
          <w:rFonts w:asciiTheme="minorHAnsi" w:hAnsiTheme="minorHAnsi" w:cstheme="minorHAnsi"/>
          <w:bCs/>
          <w:i/>
          <w:iCs/>
          <w:sz w:val="22"/>
        </w:rPr>
        <w:t xml:space="preserve">Shah </w:t>
      </w:r>
      <w:r w:rsidR="00120ED8" w:rsidRPr="0039613D">
        <w:rPr>
          <w:rFonts w:asciiTheme="minorHAnsi" w:hAnsiTheme="minorHAnsi" w:cstheme="minorHAnsi"/>
          <w:bCs/>
          <w:i/>
          <w:iCs/>
          <w:sz w:val="22"/>
        </w:rPr>
        <w:t>A</w:t>
      </w:r>
      <w:r w:rsidRPr="0039613D">
        <w:rPr>
          <w:rFonts w:asciiTheme="minorHAnsi" w:hAnsiTheme="minorHAnsi" w:cstheme="minorHAnsi"/>
          <w:bCs/>
          <w:i/>
          <w:iCs/>
          <w:sz w:val="22"/>
        </w:rPr>
        <w:t>.</w:t>
      </w:r>
      <w:r w:rsidR="00120ED8" w:rsidRPr="0039613D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r w:rsidR="00922330" w:rsidRPr="0039613D">
        <w:rPr>
          <w:rFonts w:asciiTheme="minorHAnsi" w:hAnsiTheme="minorHAnsi" w:cstheme="minorHAnsi"/>
          <w:bCs/>
          <w:i/>
          <w:iCs/>
          <w:sz w:val="22"/>
        </w:rPr>
        <w:t>Khan. S.,</w:t>
      </w:r>
      <w:r w:rsidR="00120ED8" w:rsidRPr="0039613D">
        <w:rPr>
          <w:rFonts w:asciiTheme="minorHAnsi" w:hAnsiTheme="minorHAnsi" w:cstheme="minorHAnsi"/>
          <w:bCs/>
          <w:i/>
          <w:iCs/>
          <w:sz w:val="22"/>
        </w:rPr>
        <w:t xml:space="preserve"> M.</w:t>
      </w:r>
      <w:r w:rsidR="00285B88" w:rsidRPr="0039613D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r w:rsidR="00BB6D27" w:rsidRPr="0039613D">
        <w:rPr>
          <w:rFonts w:asciiTheme="minorHAnsi" w:hAnsiTheme="minorHAnsi" w:cstheme="minorHAnsi"/>
          <w:bCs/>
          <w:i/>
          <w:iCs/>
          <w:sz w:val="22"/>
        </w:rPr>
        <w:t>S</w:t>
      </w:r>
      <w:r w:rsidR="00120ED8" w:rsidRPr="0039613D">
        <w:rPr>
          <w:rFonts w:asciiTheme="minorHAnsi" w:hAnsiTheme="minorHAnsi" w:cstheme="minorHAnsi"/>
          <w:bCs/>
          <w:i/>
          <w:iCs/>
          <w:sz w:val="22"/>
        </w:rPr>
        <w:t>hah</w:t>
      </w:r>
      <w:r w:rsidR="00922330" w:rsidRPr="0039613D">
        <w:rPr>
          <w:rFonts w:asciiTheme="minorHAnsi" w:hAnsiTheme="minorHAnsi" w:cstheme="minorHAnsi"/>
          <w:bCs/>
          <w:i/>
          <w:iCs/>
          <w:sz w:val="22"/>
        </w:rPr>
        <w:t>.</w:t>
      </w:r>
      <w:r w:rsidR="00120ED8" w:rsidRPr="0039613D">
        <w:rPr>
          <w:rFonts w:asciiTheme="minorHAnsi" w:hAnsiTheme="minorHAnsi" w:cstheme="minorHAnsi"/>
          <w:bCs/>
          <w:i/>
          <w:iCs/>
          <w:sz w:val="22"/>
        </w:rPr>
        <w:t xml:space="preserve">, </w:t>
      </w:r>
      <w:r w:rsidR="00922330" w:rsidRPr="0039613D">
        <w:rPr>
          <w:rFonts w:asciiTheme="minorHAnsi" w:hAnsiTheme="minorHAnsi" w:cstheme="minorHAnsi"/>
          <w:b/>
          <w:bCs/>
          <w:i/>
          <w:iCs/>
          <w:sz w:val="22"/>
        </w:rPr>
        <w:t xml:space="preserve">Khan. </w:t>
      </w:r>
      <w:proofErr w:type="gramStart"/>
      <w:r w:rsidR="00922330" w:rsidRPr="0039613D">
        <w:rPr>
          <w:rFonts w:asciiTheme="minorHAnsi" w:hAnsiTheme="minorHAnsi" w:cstheme="minorHAnsi"/>
          <w:b/>
          <w:bCs/>
          <w:i/>
          <w:iCs/>
          <w:sz w:val="22"/>
        </w:rPr>
        <w:t>R.U,</w:t>
      </w:r>
      <w:proofErr w:type="gramEnd"/>
      <w:r w:rsidR="00922330" w:rsidRPr="0039613D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r w:rsidR="00120ED8" w:rsidRPr="0039613D">
        <w:rPr>
          <w:rFonts w:asciiTheme="minorHAnsi" w:hAnsiTheme="minorHAnsi" w:cstheme="minorHAnsi"/>
          <w:bCs/>
          <w:i/>
          <w:iCs/>
          <w:sz w:val="22"/>
        </w:rPr>
        <w:t xml:space="preserve">and </w:t>
      </w:r>
      <w:r w:rsidR="00922330" w:rsidRPr="0039613D">
        <w:rPr>
          <w:rFonts w:asciiTheme="minorHAnsi" w:hAnsiTheme="minorHAnsi" w:cstheme="minorHAnsi"/>
          <w:bCs/>
          <w:i/>
          <w:iCs/>
          <w:sz w:val="22"/>
        </w:rPr>
        <w:t xml:space="preserve">Jan. </w:t>
      </w:r>
      <w:r w:rsidR="00120ED8" w:rsidRPr="0039613D">
        <w:rPr>
          <w:rFonts w:asciiTheme="minorHAnsi" w:hAnsiTheme="minorHAnsi" w:cstheme="minorHAnsi"/>
          <w:bCs/>
          <w:i/>
          <w:iCs/>
          <w:sz w:val="22"/>
        </w:rPr>
        <w:t>I</w:t>
      </w:r>
      <w:r w:rsidR="00922330" w:rsidRPr="0039613D">
        <w:rPr>
          <w:rFonts w:asciiTheme="minorHAnsi" w:hAnsiTheme="minorHAnsi" w:cstheme="minorHAnsi"/>
          <w:bCs/>
          <w:i/>
          <w:iCs/>
          <w:sz w:val="22"/>
        </w:rPr>
        <w:t>.</w:t>
      </w:r>
      <w:r w:rsidR="00120ED8" w:rsidRPr="0039613D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r w:rsidR="00120ED8" w:rsidRPr="0039613D">
        <w:rPr>
          <w:rFonts w:asciiTheme="minorHAnsi" w:hAnsiTheme="minorHAnsi" w:cstheme="minorHAnsi"/>
          <w:bCs/>
          <w:sz w:val="22"/>
        </w:rPr>
        <w:t xml:space="preserve">2010 Environmental impact assessment (EIA) of infrastructure development projects in developing countries. </w:t>
      </w:r>
      <w:r w:rsidR="00120ED8" w:rsidRPr="0039613D">
        <w:rPr>
          <w:rFonts w:asciiTheme="minorHAnsi" w:hAnsiTheme="minorHAnsi" w:cstheme="minorHAnsi"/>
          <w:bCs/>
          <w:i/>
          <w:sz w:val="22"/>
        </w:rPr>
        <w:t>OIDA int</w:t>
      </w:r>
      <w:r w:rsidR="00197EF8" w:rsidRPr="0039613D">
        <w:rPr>
          <w:rFonts w:asciiTheme="minorHAnsi" w:hAnsiTheme="minorHAnsi" w:cstheme="minorHAnsi"/>
          <w:bCs/>
          <w:i/>
          <w:sz w:val="22"/>
        </w:rPr>
        <w:t xml:space="preserve">’l. </w:t>
      </w:r>
      <w:r w:rsidR="00120ED8" w:rsidRPr="0039613D">
        <w:rPr>
          <w:rFonts w:asciiTheme="minorHAnsi" w:hAnsiTheme="minorHAnsi" w:cstheme="minorHAnsi"/>
          <w:bCs/>
          <w:i/>
          <w:sz w:val="22"/>
        </w:rPr>
        <w:t xml:space="preserve"> </w:t>
      </w:r>
      <w:r w:rsidR="00197EF8" w:rsidRPr="0039613D">
        <w:rPr>
          <w:rFonts w:asciiTheme="minorHAnsi" w:hAnsiTheme="minorHAnsi" w:cstheme="minorHAnsi"/>
          <w:bCs/>
          <w:i/>
          <w:sz w:val="22"/>
        </w:rPr>
        <w:t>J.</w:t>
      </w:r>
      <w:r w:rsidR="00120ED8" w:rsidRPr="0039613D">
        <w:rPr>
          <w:rFonts w:asciiTheme="minorHAnsi" w:hAnsiTheme="minorHAnsi" w:cstheme="minorHAnsi"/>
          <w:bCs/>
          <w:i/>
          <w:sz w:val="22"/>
        </w:rPr>
        <w:t xml:space="preserve"> </w:t>
      </w:r>
      <w:r w:rsidR="00197EF8" w:rsidRPr="0039613D">
        <w:rPr>
          <w:rFonts w:asciiTheme="minorHAnsi" w:hAnsiTheme="minorHAnsi" w:cstheme="minorHAnsi"/>
          <w:bCs/>
          <w:i/>
          <w:sz w:val="22"/>
        </w:rPr>
        <w:t>Sustains. D</w:t>
      </w:r>
      <w:r w:rsidR="00120ED8" w:rsidRPr="0039613D">
        <w:rPr>
          <w:rFonts w:asciiTheme="minorHAnsi" w:hAnsiTheme="minorHAnsi" w:cstheme="minorHAnsi"/>
          <w:bCs/>
          <w:i/>
          <w:sz w:val="22"/>
        </w:rPr>
        <w:t>evelop</w:t>
      </w:r>
      <w:r w:rsidR="00197EF8" w:rsidRPr="0039613D">
        <w:rPr>
          <w:rFonts w:asciiTheme="minorHAnsi" w:hAnsiTheme="minorHAnsi" w:cstheme="minorHAnsi"/>
          <w:bCs/>
          <w:sz w:val="22"/>
        </w:rPr>
        <w:t xml:space="preserve">. </w:t>
      </w:r>
      <w:r w:rsidR="00120ED8" w:rsidRPr="0039613D">
        <w:rPr>
          <w:rFonts w:asciiTheme="minorHAnsi" w:hAnsiTheme="minorHAnsi" w:cstheme="minorHAnsi"/>
          <w:bCs/>
          <w:sz w:val="22"/>
        </w:rPr>
        <w:t>10 (4)</w:t>
      </w:r>
      <w:r w:rsidR="00BB6D27" w:rsidRPr="0039613D">
        <w:rPr>
          <w:rFonts w:asciiTheme="minorHAnsi" w:hAnsiTheme="minorHAnsi" w:cstheme="minorHAnsi"/>
          <w:bCs/>
          <w:sz w:val="22"/>
        </w:rPr>
        <w:t>:</w:t>
      </w:r>
      <w:r w:rsidR="00120ED8" w:rsidRPr="0039613D">
        <w:rPr>
          <w:rFonts w:asciiTheme="minorHAnsi" w:hAnsiTheme="minorHAnsi" w:cstheme="minorHAnsi"/>
          <w:bCs/>
          <w:sz w:val="22"/>
        </w:rPr>
        <w:t xml:space="preserve"> 47-54</w:t>
      </w:r>
      <w:r w:rsidR="00197EF8" w:rsidRPr="0039613D">
        <w:rPr>
          <w:rFonts w:asciiTheme="minorHAnsi" w:hAnsiTheme="minorHAnsi" w:cstheme="minorHAnsi"/>
          <w:bCs/>
          <w:sz w:val="22"/>
        </w:rPr>
        <w:t>.</w:t>
      </w:r>
      <w:r w:rsidR="00120ED8" w:rsidRPr="0039613D">
        <w:rPr>
          <w:rFonts w:asciiTheme="minorHAnsi" w:hAnsiTheme="minorHAnsi" w:cstheme="minorHAnsi"/>
          <w:bCs/>
          <w:sz w:val="22"/>
        </w:rPr>
        <w:t xml:space="preserve">  </w:t>
      </w:r>
    </w:p>
    <w:p w:rsidR="00F86FB5" w:rsidRDefault="00F86FB5" w:rsidP="00F86FB5">
      <w:pPr>
        <w:pStyle w:val="List"/>
        <w:numPr>
          <w:ilvl w:val="0"/>
          <w:numId w:val="0"/>
        </w:numPr>
        <w:spacing w:before="0" w:after="0" w:line="276" w:lineRule="auto"/>
        <w:ind w:left="270"/>
        <w:contextualSpacing/>
        <w:rPr>
          <w:rFonts w:asciiTheme="minorHAnsi" w:hAnsiTheme="minorHAnsi" w:cstheme="minorHAnsi"/>
          <w:bCs/>
          <w:i/>
          <w:iCs/>
          <w:sz w:val="22"/>
        </w:rPr>
      </w:pPr>
    </w:p>
    <w:p w:rsidR="0028669B" w:rsidRPr="0039613D" w:rsidRDefault="00021F09" w:rsidP="00F86FB5">
      <w:pPr>
        <w:pStyle w:val="List"/>
        <w:numPr>
          <w:ilvl w:val="0"/>
          <w:numId w:val="10"/>
        </w:numPr>
        <w:spacing w:before="0" w:after="0" w:line="276" w:lineRule="auto"/>
        <w:contextualSpacing/>
        <w:rPr>
          <w:rFonts w:asciiTheme="minorHAnsi" w:hAnsiTheme="minorHAnsi" w:cstheme="minorHAnsi"/>
          <w:bCs/>
          <w:sz w:val="22"/>
        </w:rPr>
      </w:pPr>
      <w:r w:rsidRPr="0039613D">
        <w:rPr>
          <w:rFonts w:asciiTheme="minorHAnsi" w:hAnsiTheme="minorHAnsi" w:cstheme="minorHAnsi"/>
          <w:bCs/>
          <w:i/>
          <w:iCs/>
          <w:sz w:val="22"/>
        </w:rPr>
        <w:t>Khan. S.</w:t>
      </w:r>
      <w:r w:rsidR="0028669B" w:rsidRPr="0039613D">
        <w:rPr>
          <w:rFonts w:asciiTheme="minorHAnsi" w:hAnsiTheme="minorHAnsi" w:cstheme="minorHAnsi"/>
          <w:bCs/>
          <w:i/>
          <w:iCs/>
          <w:sz w:val="22"/>
        </w:rPr>
        <w:t>,</w:t>
      </w:r>
      <w:r w:rsidRPr="0039613D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proofErr w:type="spellStart"/>
      <w:r w:rsidRPr="0039613D">
        <w:rPr>
          <w:rFonts w:asciiTheme="minorHAnsi" w:hAnsiTheme="minorHAnsi" w:cstheme="minorHAnsi"/>
          <w:bCs/>
          <w:i/>
          <w:iCs/>
          <w:sz w:val="22"/>
        </w:rPr>
        <w:t>Nisar</w:t>
      </w:r>
      <w:proofErr w:type="spellEnd"/>
      <w:r w:rsidRPr="0039613D">
        <w:rPr>
          <w:rFonts w:asciiTheme="minorHAnsi" w:hAnsiTheme="minorHAnsi" w:cstheme="minorHAnsi"/>
          <w:bCs/>
          <w:i/>
          <w:iCs/>
          <w:sz w:val="22"/>
        </w:rPr>
        <w:t>, M.,</w:t>
      </w:r>
      <w:r w:rsidR="0028669B" w:rsidRPr="0039613D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proofErr w:type="spellStart"/>
      <w:r w:rsidR="0028669B" w:rsidRPr="0039613D">
        <w:rPr>
          <w:rFonts w:asciiTheme="minorHAnsi" w:hAnsiTheme="minorHAnsi" w:cstheme="minorHAnsi"/>
          <w:bCs/>
          <w:i/>
          <w:iCs/>
          <w:sz w:val="22"/>
        </w:rPr>
        <w:t>Simjee</w:t>
      </w:r>
      <w:proofErr w:type="spellEnd"/>
      <w:r w:rsidR="0028669B" w:rsidRPr="0039613D">
        <w:rPr>
          <w:rFonts w:asciiTheme="minorHAnsi" w:hAnsiTheme="minorHAnsi" w:cstheme="minorHAnsi"/>
          <w:bCs/>
          <w:i/>
          <w:iCs/>
          <w:sz w:val="22"/>
        </w:rPr>
        <w:t xml:space="preserve"> S.U</w:t>
      </w:r>
      <w:r w:rsidRPr="0039613D">
        <w:rPr>
          <w:rFonts w:asciiTheme="minorHAnsi" w:hAnsiTheme="minorHAnsi" w:cstheme="minorHAnsi"/>
          <w:bCs/>
          <w:i/>
          <w:iCs/>
          <w:sz w:val="22"/>
        </w:rPr>
        <w:t>.</w:t>
      </w:r>
      <w:r w:rsidR="0028669B" w:rsidRPr="0039613D">
        <w:rPr>
          <w:rFonts w:asciiTheme="minorHAnsi" w:hAnsiTheme="minorHAnsi" w:cstheme="minorHAnsi"/>
          <w:bCs/>
          <w:i/>
          <w:iCs/>
          <w:sz w:val="22"/>
        </w:rPr>
        <w:t xml:space="preserve">, W. </w:t>
      </w:r>
      <w:r w:rsidRPr="0039613D">
        <w:rPr>
          <w:rFonts w:asciiTheme="minorHAnsi" w:hAnsiTheme="minorHAnsi" w:cstheme="minorHAnsi"/>
          <w:bCs/>
          <w:i/>
          <w:iCs/>
          <w:sz w:val="22"/>
        </w:rPr>
        <w:t>Hussain</w:t>
      </w:r>
      <w:r w:rsidR="0028669B" w:rsidRPr="0039613D">
        <w:rPr>
          <w:rFonts w:asciiTheme="minorHAnsi" w:hAnsiTheme="minorHAnsi" w:cstheme="minorHAnsi"/>
          <w:bCs/>
          <w:i/>
          <w:iCs/>
          <w:sz w:val="22"/>
        </w:rPr>
        <w:t xml:space="preserve">, </w:t>
      </w:r>
      <w:r w:rsidRPr="0039613D">
        <w:rPr>
          <w:rFonts w:asciiTheme="minorHAnsi" w:hAnsiTheme="minorHAnsi" w:cstheme="minorHAnsi"/>
          <w:b/>
          <w:bCs/>
          <w:i/>
          <w:iCs/>
          <w:sz w:val="22"/>
        </w:rPr>
        <w:t>Khan, R</w:t>
      </w:r>
      <w:r w:rsidRPr="0039613D">
        <w:rPr>
          <w:rFonts w:asciiTheme="minorHAnsi" w:hAnsiTheme="minorHAnsi" w:cstheme="minorHAnsi"/>
          <w:bCs/>
          <w:i/>
          <w:iCs/>
          <w:sz w:val="22"/>
        </w:rPr>
        <w:t>.,</w:t>
      </w:r>
      <w:r w:rsidR="0028669B" w:rsidRPr="0039613D">
        <w:rPr>
          <w:rFonts w:asciiTheme="minorHAnsi" w:hAnsiTheme="minorHAnsi" w:cstheme="minorHAnsi"/>
          <w:b/>
          <w:i/>
          <w:iCs/>
          <w:sz w:val="22"/>
        </w:rPr>
        <w:t xml:space="preserve"> </w:t>
      </w:r>
      <w:r w:rsidRPr="0039613D">
        <w:rPr>
          <w:rFonts w:asciiTheme="minorHAnsi" w:hAnsiTheme="minorHAnsi" w:cstheme="minorHAnsi"/>
          <w:i/>
          <w:iCs/>
          <w:sz w:val="22"/>
        </w:rPr>
        <w:t>Jan. I</w:t>
      </w:r>
      <w:r w:rsidR="0028669B" w:rsidRPr="0039613D">
        <w:rPr>
          <w:rFonts w:asciiTheme="minorHAnsi" w:hAnsiTheme="minorHAnsi" w:cstheme="minorHAnsi"/>
          <w:bCs/>
          <w:i/>
          <w:iCs/>
          <w:sz w:val="22"/>
        </w:rPr>
        <w:t xml:space="preserve"> and</w:t>
      </w:r>
      <w:r w:rsidR="00285B88" w:rsidRPr="0039613D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proofErr w:type="spellStart"/>
      <w:r w:rsidR="0028669B" w:rsidRPr="0039613D">
        <w:rPr>
          <w:rFonts w:asciiTheme="minorHAnsi" w:hAnsiTheme="minorHAnsi" w:cstheme="minorHAnsi"/>
          <w:bCs/>
          <w:i/>
          <w:iCs/>
          <w:sz w:val="22"/>
        </w:rPr>
        <w:t>Momin</w:t>
      </w:r>
      <w:proofErr w:type="spellEnd"/>
      <w:r w:rsidR="00B96303" w:rsidRPr="0039613D">
        <w:rPr>
          <w:rFonts w:asciiTheme="minorHAnsi" w:hAnsiTheme="minorHAnsi" w:cstheme="minorHAnsi"/>
          <w:bCs/>
          <w:sz w:val="22"/>
        </w:rPr>
        <w:t xml:space="preserve"> 2</w:t>
      </w:r>
      <w:r w:rsidR="0028669B" w:rsidRPr="0039613D">
        <w:rPr>
          <w:rFonts w:asciiTheme="minorHAnsi" w:hAnsiTheme="minorHAnsi" w:cstheme="minorHAnsi"/>
          <w:bCs/>
          <w:sz w:val="22"/>
        </w:rPr>
        <w:t>010</w:t>
      </w:r>
      <w:r w:rsidR="0028669B" w:rsidRPr="0039613D">
        <w:rPr>
          <w:rFonts w:asciiTheme="minorHAnsi" w:hAnsiTheme="minorHAnsi" w:cstheme="minorHAnsi"/>
          <w:b/>
          <w:sz w:val="22"/>
        </w:rPr>
        <w:t xml:space="preserve">. </w:t>
      </w:r>
      <w:r w:rsidR="00730D07" w:rsidRPr="0039613D">
        <w:rPr>
          <w:rFonts w:asciiTheme="minorHAnsi" w:hAnsiTheme="minorHAnsi" w:cstheme="minorHAnsi"/>
          <w:bCs/>
          <w:sz w:val="22"/>
        </w:rPr>
        <w:t xml:space="preserve">Evaluation of micronutrients </w:t>
      </w:r>
      <w:r w:rsidR="0028669B" w:rsidRPr="0039613D">
        <w:rPr>
          <w:rFonts w:asciiTheme="minorHAnsi" w:hAnsiTheme="minorHAnsi" w:cstheme="minorHAnsi"/>
          <w:bCs/>
          <w:sz w:val="22"/>
        </w:rPr>
        <w:t>le</w:t>
      </w:r>
      <w:r w:rsidR="008A23B8" w:rsidRPr="0039613D">
        <w:rPr>
          <w:rFonts w:asciiTheme="minorHAnsi" w:hAnsiTheme="minorHAnsi" w:cstheme="minorHAnsi"/>
          <w:bCs/>
          <w:sz w:val="22"/>
        </w:rPr>
        <w:t xml:space="preserve">vel and anticipative property </w:t>
      </w:r>
      <w:r w:rsidR="0028669B" w:rsidRPr="0039613D">
        <w:rPr>
          <w:rFonts w:asciiTheme="minorHAnsi" w:hAnsiTheme="minorHAnsi" w:cstheme="minorHAnsi"/>
          <w:bCs/>
          <w:sz w:val="22"/>
        </w:rPr>
        <w:t xml:space="preserve">of </w:t>
      </w:r>
      <w:proofErr w:type="spellStart"/>
      <w:r w:rsidR="0028669B" w:rsidRPr="0039613D">
        <w:rPr>
          <w:rFonts w:asciiTheme="minorHAnsi" w:hAnsiTheme="minorHAnsi" w:cstheme="minorHAnsi"/>
          <w:bCs/>
          <w:i/>
          <w:iCs/>
          <w:sz w:val="22"/>
        </w:rPr>
        <w:t>Eremostachyslacininata</w:t>
      </w:r>
      <w:proofErr w:type="spellEnd"/>
      <w:r w:rsidR="0028669B" w:rsidRPr="0039613D">
        <w:rPr>
          <w:rFonts w:asciiTheme="minorHAnsi" w:hAnsiTheme="minorHAnsi" w:cstheme="minorHAnsi"/>
          <w:bCs/>
          <w:i/>
          <w:iCs/>
          <w:sz w:val="22"/>
        </w:rPr>
        <w:t xml:space="preserve"> (L) Bunge</w:t>
      </w:r>
      <w:r w:rsidR="0028669B" w:rsidRPr="0039613D">
        <w:rPr>
          <w:rFonts w:asciiTheme="minorHAnsi" w:hAnsiTheme="minorHAnsi" w:cstheme="minorHAnsi"/>
          <w:b/>
          <w:sz w:val="22"/>
        </w:rPr>
        <w:t xml:space="preserve">. </w:t>
      </w:r>
      <w:r w:rsidR="008D6F22" w:rsidRPr="0039613D">
        <w:rPr>
          <w:rFonts w:asciiTheme="minorHAnsi" w:hAnsiTheme="minorHAnsi" w:cstheme="minorHAnsi"/>
          <w:b/>
          <w:sz w:val="22"/>
        </w:rPr>
        <w:t xml:space="preserve"> </w:t>
      </w:r>
      <w:proofErr w:type="spellStart"/>
      <w:r w:rsidR="0028669B" w:rsidRPr="0039613D">
        <w:rPr>
          <w:rFonts w:asciiTheme="minorHAnsi" w:hAnsiTheme="minorHAnsi" w:cstheme="minorHAnsi"/>
          <w:bCs/>
          <w:i/>
          <w:sz w:val="22"/>
        </w:rPr>
        <w:t>Afri</w:t>
      </w:r>
      <w:proofErr w:type="spellEnd"/>
      <w:r w:rsidR="00ED39C3" w:rsidRPr="0039613D">
        <w:rPr>
          <w:rFonts w:asciiTheme="minorHAnsi" w:hAnsiTheme="minorHAnsi" w:cstheme="minorHAnsi"/>
          <w:bCs/>
          <w:i/>
          <w:sz w:val="22"/>
        </w:rPr>
        <w:t>.</w:t>
      </w:r>
      <w:r w:rsidR="0028669B" w:rsidRPr="0039613D">
        <w:rPr>
          <w:rFonts w:asciiTheme="minorHAnsi" w:hAnsiTheme="minorHAnsi" w:cstheme="minorHAnsi"/>
          <w:bCs/>
          <w:i/>
          <w:sz w:val="22"/>
        </w:rPr>
        <w:t xml:space="preserve"> J. Biotech</w:t>
      </w:r>
      <w:r w:rsidR="00ED39C3" w:rsidRPr="0039613D">
        <w:rPr>
          <w:rFonts w:asciiTheme="minorHAnsi" w:hAnsiTheme="minorHAnsi" w:cstheme="minorHAnsi"/>
          <w:bCs/>
          <w:sz w:val="22"/>
        </w:rPr>
        <w:t>.</w:t>
      </w:r>
      <w:r w:rsidR="0028669B" w:rsidRPr="0039613D">
        <w:rPr>
          <w:rFonts w:asciiTheme="minorHAnsi" w:hAnsiTheme="minorHAnsi" w:cstheme="minorHAnsi"/>
          <w:bCs/>
          <w:sz w:val="22"/>
        </w:rPr>
        <w:t xml:space="preserve"> 9(5):</w:t>
      </w:r>
      <w:r w:rsidRPr="0039613D">
        <w:rPr>
          <w:rFonts w:asciiTheme="minorHAnsi" w:hAnsiTheme="minorHAnsi" w:cstheme="minorHAnsi"/>
          <w:bCs/>
          <w:sz w:val="22"/>
        </w:rPr>
        <w:t xml:space="preserve"> </w:t>
      </w:r>
      <w:r w:rsidR="0028669B" w:rsidRPr="0039613D">
        <w:rPr>
          <w:rFonts w:asciiTheme="minorHAnsi" w:hAnsiTheme="minorHAnsi" w:cstheme="minorHAnsi"/>
          <w:bCs/>
          <w:sz w:val="22"/>
        </w:rPr>
        <w:t>775-777</w:t>
      </w:r>
      <w:r w:rsidR="00197EF8" w:rsidRPr="0039613D">
        <w:rPr>
          <w:rFonts w:asciiTheme="minorHAnsi" w:hAnsiTheme="minorHAnsi" w:cstheme="minorHAnsi"/>
          <w:bCs/>
          <w:sz w:val="22"/>
        </w:rPr>
        <w:t>.</w:t>
      </w:r>
      <w:r w:rsidR="0028669B" w:rsidRPr="0039613D">
        <w:rPr>
          <w:rFonts w:asciiTheme="minorHAnsi" w:hAnsiTheme="minorHAnsi" w:cstheme="minorHAnsi"/>
          <w:bCs/>
          <w:sz w:val="22"/>
        </w:rPr>
        <w:t xml:space="preserve">  </w:t>
      </w:r>
    </w:p>
    <w:p w:rsidR="0028669B" w:rsidRPr="00140348" w:rsidRDefault="0028669B" w:rsidP="0028669B">
      <w:pPr>
        <w:pStyle w:val="List"/>
        <w:numPr>
          <w:ilvl w:val="0"/>
          <w:numId w:val="0"/>
        </w:numPr>
        <w:ind w:left="360"/>
        <w:jc w:val="both"/>
        <w:rPr>
          <w:rFonts w:asciiTheme="minorHAnsi" w:hAnsiTheme="minorHAnsi" w:cstheme="minorHAnsi"/>
          <w:b/>
          <w:iCs/>
          <w:sz w:val="22"/>
          <w:u w:val="single"/>
        </w:rPr>
      </w:pPr>
      <w:r w:rsidRPr="00140348">
        <w:rPr>
          <w:rFonts w:asciiTheme="minorHAnsi" w:hAnsiTheme="minorHAnsi" w:cstheme="minorHAnsi"/>
          <w:b/>
          <w:iCs/>
          <w:sz w:val="22"/>
          <w:u w:val="single"/>
        </w:rPr>
        <w:t>Book Chapters</w:t>
      </w:r>
    </w:p>
    <w:p w:rsidR="0028669B" w:rsidRPr="0039613D" w:rsidRDefault="0028669B" w:rsidP="00544C7E">
      <w:pPr>
        <w:pStyle w:val="List"/>
        <w:numPr>
          <w:ilvl w:val="0"/>
          <w:numId w:val="7"/>
        </w:numPr>
        <w:jc w:val="both"/>
        <w:rPr>
          <w:rFonts w:asciiTheme="minorHAnsi" w:hAnsiTheme="minorHAnsi" w:cstheme="minorHAnsi"/>
          <w:bCs/>
          <w:iCs/>
          <w:sz w:val="22"/>
        </w:rPr>
      </w:pPr>
      <w:r w:rsidRPr="0039613D">
        <w:rPr>
          <w:rFonts w:asciiTheme="minorHAnsi" w:hAnsiTheme="minorHAnsi" w:cstheme="minorHAnsi"/>
          <w:bCs/>
          <w:i/>
          <w:iCs/>
          <w:color w:val="000000"/>
          <w:sz w:val="22"/>
        </w:rPr>
        <w:t xml:space="preserve">A. Rashid, M.  </w:t>
      </w:r>
      <w:proofErr w:type="spellStart"/>
      <w:r w:rsidRPr="0039613D">
        <w:rPr>
          <w:rFonts w:asciiTheme="minorHAnsi" w:hAnsiTheme="minorHAnsi" w:cstheme="minorHAnsi"/>
          <w:bCs/>
          <w:i/>
          <w:iCs/>
          <w:color w:val="000000"/>
          <w:sz w:val="22"/>
          <w:lang w:val="en-NZ"/>
        </w:rPr>
        <w:t>Yasin</w:t>
      </w:r>
      <w:proofErr w:type="spellEnd"/>
      <w:r w:rsidRPr="0039613D">
        <w:rPr>
          <w:rFonts w:asciiTheme="minorHAnsi" w:hAnsiTheme="minorHAnsi" w:cstheme="minorHAnsi"/>
          <w:bCs/>
          <w:i/>
          <w:iCs/>
          <w:color w:val="000000"/>
          <w:sz w:val="22"/>
          <w:lang w:val="en-NZ"/>
        </w:rPr>
        <w:t xml:space="preserve">, M.A. Ali, Z. Ahmad, and </w:t>
      </w:r>
      <w:r w:rsidRPr="0039613D">
        <w:rPr>
          <w:rFonts w:asciiTheme="minorHAnsi" w:hAnsiTheme="minorHAnsi" w:cstheme="minorHAnsi"/>
          <w:b/>
          <w:i/>
          <w:iCs/>
          <w:color w:val="000000"/>
          <w:sz w:val="22"/>
          <w:lang w:val="en-NZ"/>
        </w:rPr>
        <w:t xml:space="preserve">R. </w:t>
      </w:r>
      <w:proofErr w:type="spellStart"/>
      <w:r w:rsidRPr="0039613D">
        <w:rPr>
          <w:rFonts w:asciiTheme="minorHAnsi" w:hAnsiTheme="minorHAnsi" w:cstheme="minorHAnsi"/>
          <w:b/>
          <w:i/>
          <w:iCs/>
          <w:color w:val="000000"/>
          <w:sz w:val="22"/>
          <w:lang w:val="en-NZ"/>
        </w:rPr>
        <w:t>Ullah</w:t>
      </w:r>
      <w:proofErr w:type="spellEnd"/>
      <w:r w:rsidRPr="0039613D">
        <w:rPr>
          <w:rFonts w:asciiTheme="minorHAnsi" w:hAnsiTheme="minorHAnsi" w:cstheme="minorHAnsi"/>
          <w:bCs/>
          <w:color w:val="000000"/>
          <w:sz w:val="22"/>
          <w:lang w:val="en-NZ"/>
        </w:rPr>
        <w:t xml:space="preserve"> 2009. </w:t>
      </w:r>
      <w:r w:rsidRPr="0039613D">
        <w:rPr>
          <w:rFonts w:asciiTheme="minorHAnsi" w:hAnsiTheme="minorHAnsi" w:cstheme="minorHAnsi"/>
          <w:bCs/>
          <w:color w:val="000000"/>
          <w:sz w:val="22"/>
        </w:rPr>
        <w:t xml:space="preserve">Boron Deficiency in Rice in Pakistan: A serious Constraint to productivity and Grain Quality. In: Salinity and Water Stress Improving Crop Efficiency, Eds. M. Ashraf, M. </w:t>
      </w:r>
      <w:proofErr w:type="spellStart"/>
      <w:r w:rsidRPr="0039613D">
        <w:rPr>
          <w:rFonts w:asciiTheme="minorHAnsi" w:hAnsiTheme="minorHAnsi" w:cstheme="minorHAnsi"/>
          <w:bCs/>
          <w:color w:val="000000"/>
          <w:sz w:val="22"/>
        </w:rPr>
        <w:t>Ozturk</w:t>
      </w:r>
      <w:proofErr w:type="spellEnd"/>
      <w:r w:rsidRPr="0039613D">
        <w:rPr>
          <w:rFonts w:asciiTheme="minorHAnsi" w:hAnsiTheme="minorHAnsi" w:cstheme="minorHAnsi"/>
          <w:bCs/>
          <w:color w:val="000000"/>
          <w:sz w:val="22"/>
        </w:rPr>
        <w:t xml:space="preserve"> and H.R. Athar. Pp 213-220. Springer Publishers.   </w:t>
      </w:r>
    </w:p>
    <w:p w:rsidR="00E01003" w:rsidRDefault="00E01003" w:rsidP="0028669B">
      <w:pPr>
        <w:ind w:firstLine="398"/>
        <w:jc w:val="both"/>
        <w:rPr>
          <w:rFonts w:asciiTheme="minorHAnsi" w:hAnsiTheme="minorHAnsi" w:cstheme="minorHAnsi"/>
          <w:b/>
          <w:color w:val="000000"/>
          <w:sz w:val="22"/>
        </w:rPr>
      </w:pPr>
    </w:p>
    <w:p w:rsidR="00F86FB5" w:rsidRDefault="00F86FB5" w:rsidP="0028669B">
      <w:pPr>
        <w:ind w:firstLine="398"/>
        <w:jc w:val="both"/>
        <w:rPr>
          <w:rFonts w:asciiTheme="minorHAnsi" w:hAnsiTheme="minorHAnsi" w:cstheme="minorHAnsi"/>
          <w:b/>
          <w:color w:val="000000"/>
          <w:sz w:val="22"/>
        </w:rPr>
      </w:pPr>
    </w:p>
    <w:p w:rsidR="00F86FB5" w:rsidRPr="0039613D" w:rsidRDefault="00F86FB5" w:rsidP="0028669B">
      <w:pPr>
        <w:ind w:firstLine="398"/>
        <w:jc w:val="both"/>
        <w:rPr>
          <w:rFonts w:asciiTheme="minorHAnsi" w:hAnsiTheme="minorHAnsi" w:cstheme="minorHAnsi"/>
          <w:b/>
          <w:color w:val="000000"/>
          <w:sz w:val="22"/>
        </w:rPr>
      </w:pPr>
    </w:p>
    <w:p w:rsidR="0028669B" w:rsidRPr="00140348" w:rsidRDefault="0028669B" w:rsidP="0028669B">
      <w:pPr>
        <w:ind w:firstLine="398"/>
        <w:jc w:val="both"/>
        <w:rPr>
          <w:rFonts w:asciiTheme="minorHAnsi" w:hAnsiTheme="minorHAnsi" w:cstheme="minorHAnsi"/>
          <w:b/>
          <w:color w:val="000000"/>
          <w:sz w:val="22"/>
          <w:u w:val="single"/>
        </w:rPr>
      </w:pPr>
      <w:r w:rsidRPr="00140348">
        <w:rPr>
          <w:rFonts w:asciiTheme="minorHAnsi" w:hAnsiTheme="minorHAnsi" w:cstheme="minorHAnsi"/>
          <w:b/>
          <w:color w:val="000000"/>
          <w:sz w:val="22"/>
          <w:u w:val="single"/>
        </w:rPr>
        <w:t>Papers in Edited Conference Proceedings</w:t>
      </w:r>
    </w:p>
    <w:p w:rsidR="0028669B" w:rsidRPr="0039613D" w:rsidRDefault="0028669B" w:rsidP="0028669B">
      <w:pPr>
        <w:jc w:val="both"/>
        <w:rPr>
          <w:rFonts w:asciiTheme="minorHAnsi" w:hAnsiTheme="minorHAnsi" w:cstheme="minorHAnsi"/>
          <w:bCs/>
          <w:color w:val="000000"/>
          <w:sz w:val="22"/>
          <w:u w:val="single"/>
        </w:rPr>
      </w:pPr>
    </w:p>
    <w:p w:rsidR="00026573" w:rsidRPr="0039613D" w:rsidRDefault="00026573" w:rsidP="0039613D">
      <w:pPr>
        <w:pStyle w:val="ListParagraph"/>
        <w:numPr>
          <w:ilvl w:val="0"/>
          <w:numId w:val="8"/>
        </w:numPr>
        <w:spacing w:line="276" w:lineRule="auto"/>
        <w:contextualSpacing w:val="0"/>
        <w:jc w:val="both"/>
        <w:rPr>
          <w:rFonts w:asciiTheme="minorHAnsi" w:hAnsiTheme="minorHAnsi" w:cstheme="minorHAnsi"/>
          <w:i/>
          <w:iCs/>
          <w:color w:val="000000"/>
          <w:sz w:val="22"/>
        </w:rPr>
      </w:pPr>
      <w:r w:rsidRPr="0039613D">
        <w:rPr>
          <w:rFonts w:asciiTheme="minorHAnsi" w:hAnsiTheme="minorHAnsi" w:cstheme="minorHAnsi"/>
          <w:b/>
          <w:bCs/>
          <w:i/>
          <w:iCs/>
          <w:color w:val="000000"/>
          <w:sz w:val="22"/>
        </w:rPr>
        <w:lastRenderedPageBreak/>
        <w:t>Raza U.</w:t>
      </w:r>
      <w:r w:rsidR="005D58DA" w:rsidRPr="0039613D">
        <w:rPr>
          <w:rFonts w:asciiTheme="minorHAnsi" w:hAnsiTheme="minorHAnsi" w:cstheme="minorHAnsi"/>
          <w:b/>
          <w:bCs/>
          <w:i/>
          <w:iCs/>
          <w:color w:val="000000"/>
          <w:sz w:val="22"/>
        </w:rPr>
        <w:t xml:space="preserve"> </w:t>
      </w:r>
      <w:r w:rsidRPr="0039613D">
        <w:rPr>
          <w:rFonts w:asciiTheme="minorHAnsi" w:hAnsiTheme="minorHAnsi" w:cstheme="minorHAnsi"/>
          <w:b/>
          <w:bCs/>
          <w:i/>
          <w:iCs/>
          <w:color w:val="000000"/>
          <w:sz w:val="22"/>
        </w:rPr>
        <w:t>Khan</w:t>
      </w:r>
      <w:r w:rsidRPr="0039613D">
        <w:rPr>
          <w:rFonts w:asciiTheme="minorHAnsi" w:hAnsiTheme="minorHAnsi" w:cstheme="minorHAnsi"/>
          <w:i/>
          <w:iCs/>
          <w:color w:val="000000"/>
          <w:sz w:val="22"/>
        </w:rPr>
        <w:t xml:space="preserve">, Christopher </w:t>
      </w:r>
      <w:proofErr w:type="spellStart"/>
      <w:r w:rsidRPr="0039613D">
        <w:rPr>
          <w:rFonts w:asciiTheme="minorHAnsi" w:hAnsiTheme="minorHAnsi" w:cstheme="minorHAnsi"/>
          <w:i/>
          <w:iCs/>
          <w:color w:val="000000"/>
          <w:sz w:val="22"/>
        </w:rPr>
        <w:t>W.N.Anderson</w:t>
      </w:r>
      <w:proofErr w:type="spellEnd"/>
      <w:r w:rsidRPr="0039613D">
        <w:rPr>
          <w:rFonts w:asciiTheme="minorHAnsi" w:hAnsiTheme="minorHAnsi" w:cstheme="minorHAnsi"/>
          <w:i/>
          <w:iCs/>
          <w:color w:val="000000"/>
          <w:sz w:val="22"/>
        </w:rPr>
        <w:t xml:space="preserve">, </w:t>
      </w:r>
      <w:proofErr w:type="spellStart"/>
      <w:r w:rsidRPr="0039613D">
        <w:rPr>
          <w:rFonts w:asciiTheme="minorHAnsi" w:hAnsiTheme="minorHAnsi" w:cstheme="minorHAnsi"/>
          <w:i/>
          <w:iCs/>
          <w:color w:val="000000"/>
          <w:sz w:val="22"/>
        </w:rPr>
        <w:t>Paripurnada</w:t>
      </w:r>
      <w:proofErr w:type="spellEnd"/>
      <w:r w:rsidR="000648E6" w:rsidRPr="0039613D">
        <w:rPr>
          <w:rFonts w:asciiTheme="minorHAnsi" w:hAnsiTheme="minorHAnsi" w:cstheme="minorHAnsi"/>
          <w:i/>
          <w:iCs/>
          <w:color w:val="000000"/>
          <w:sz w:val="22"/>
        </w:rPr>
        <w:t xml:space="preserve"> </w:t>
      </w:r>
      <w:proofErr w:type="spellStart"/>
      <w:r w:rsidRPr="0039613D">
        <w:rPr>
          <w:rFonts w:asciiTheme="minorHAnsi" w:hAnsiTheme="minorHAnsi" w:cstheme="minorHAnsi"/>
          <w:i/>
          <w:iCs/>
          <w:color w:val="000000"/>
          <w:sz w:val="22"/>
        </w:rPr>
        <w:t>Loganathan</w:t>
      </w:r>
      <w:proofErr w:type="spellEnd"/>
      <w:r w:rsidRPr="0039613D">
        <w:rPr>
          <w:rFonts w:asciiTheme="minorHAnsi" w:hAnsiTheme="minorHAnsi" w:cstheme="minorHAnsi"/>
          <w:i/>
          <w:iCs/>
          <w:color w:val="000000"/>
          <w:sz w:val="22"/>
        </w:rPr>
        <w:t xml:space="preserve">, </w:t>
      </w:r>
      <w:proofErr w:type="spellStart"/>
      <w:r w:rsidRPr="0039613D">
        <w:rPr>
          <w:rFonts w:asciiTheme="minorHAnsi" w:hAnsiTheme="minorHAnsi" w:cstheme="minorHAnsi"/>
          <w:i/>
          <w:iCs/>
          <w:color w:val="000000"/>
          <w:sz w:val="22"/>
        </w:rPr>
        <w:t>Jianming</w:t>
      </w:r>
      <w:proofErr w:type="spellEnd"/>
      <w:r w:rsidR="00730D07" w:rsidRPr="0039613D">
        <w:rPr>
          <w:rFonts w:asciiTheme="minorHAnsi" w:hAnsiTheme="minorHAnsi" w:cstheme="minorHAnsi"/>
          <w:i/>
          <w:iCs/>
          <w:color w:val="000000"/>
          <w:sz w:val="22"/>
        </w:rPr>
        <w:t>.</w:t>
      </w:r>
      <w:r w:rsidR="00B50700" w:rsidRPr="0039613D">
        <w:rPr>
          <w:rFonts w:asciiTheme="minorHAnsi" w:hAnsiTheme="minorHAnsi" w:cstheme="minorHAnsi"/>
          <w:i/>
          <w:iCs/>
          <w:color w:val="000000"/>
          <w:sz w:val="22"/>
        </w:rPr>
        <w:t xml:space="preserve"> </w:t>
      </w:r>
      <w:proofErr w:type="spellStart"/>
      <w:r w:rsidRPr="0039613D">
        <w:rPr>
          <w:rFonts w:asciiTheme="minorHAnsi" w:hAnsiTheme="minorHAnsi" w:cstheme="minorHAnsi"/>
          <w:i/>
          <w:iCs/>
          <w:color w:val="000000"/>
          <w:sz w:val="22"/>
        </w:rPr>
        <w:t>Xue</w:t>
      </w:r>
      <w:proofErr w:type="spellEnd"/>
      <w:r w:rsidRPr="0039613D">
        <w:rPr>
          <w:rFonts w:asciiTheme="minorHAnsi" w:hAnsiTheme="minorHAnsi" w:cstheme="minorHAnsi"/>
          <w:i/>
          <w:iCs/>
          <w:color w:val="000000"/>
          <w:sz w:val="22"/>
        </w:rPr>
        <w:t xml:space="preserve"> and Peter Clinton </w:t>
      </w:r>
      <w:r w:rsidR="00B50700" w:rsidRPr="0039613D">
        <w:rPr>
          <w:rFonts w:asciiTheme="minorHAnsi" w:hAnsiTheme="minorHAnsi" w:cstheme="minorHAnsi"/>
          <w:i/>
          <w:iCs/>
          <w:color w:val="000000"/>
          <w:sz w:val="22"/>
        </w:rPr>
        <w:t xml:space="preserve">2010. </w:t>
      </w:r>
      <w:r w:rsidRPr="0039613D">
        <w:rPr>
          <w:rFonts w:asciiTheme="minorHAnsi" w:hAnsiTheme="minorHAnsi" w:cstheme="minorHAnsi"/>
          <w:color w:val="000000"/>
          <w:sz w:val="22"/>
        </w:rPr>
        <w:t xml:space="preserve">Response of </w:t>
      </w:r>
      <w:proofErr w:type="spellStart"/>
      <w:r w:rsidRPr="0039613D">
        <w:rPr>
          <w:rFonts w:asciiTheme="minorHAnsi" w:hAnsiTheme="minorHAnsi" w:cstheme="minorHAnsi"/>
          <w:i/>
          <w:iCs/>
          <w:color w:val="000000"/>
          <w:sz w:val="22"/>
        </w:rPr>
        <w:t>Pinus</w:t>
      </w:r>
      <w:proofErr w:type="spellEnd"/>
      <w:r w:rsidR="00B50700" w:rsidRPr="0039613D">
        <w:rPr>
          <w:rFonts w:asciiTheme="minorHAnsi" w:hAnsiTheme="minorHAnsi" w:cstheme="minorHAnsi"/>
          <w:i/>
          <w:iCs/>
          <w:color w:val="000000"/>
          <w:sz w:val="22"/>
        </w:rPr>
        <w:t xml:space="preserve"> </w:t>
      </w:r>
      <w:proofErr w:type="spellStart"/>
      <w:r w:rsidRPr="0039613D">
        <w:rPr>
          <w:rFonts w:asciiTheme="minorHAnsi" w:hAnsiTheme="minorHAnsi" w:cstheme="minorHAnsi"/>
          <w:i/>
          <w:iCs/>
          <w:color w:val="000000"/>
          <w:sz w:val="22"/>
        </w:rPr>
        <w:t>radiata</w:t>
      </w:r>
      <w:proofErr w:type="spellEnd"/>
      <w:r w:rsidRPr="0039613D">
        <w:rPr>
          <w:rFonts w:asciiTheme="minorHAnsi" w:hAnsiTheme="minorHAnsi" w:cstheme="minorHAnsi"/>
          <w:color w:val="000000"/>
          <w:sz w:val="22"/>
        </w:rPr>
        <w:t xml:space="preserve"> to boron fertilization under greenhouse conditions. 19</w:t>
      </w:r>
      <w:r w:rsidRPr="0039613D">
        <w:rPr>
          <w:rFonts w:asciiTheme="minorHAnsi" w:hAnsiTheme="minorHAnsi" w:cstheme="minorHAnsi"/>
          <w:color w:val="000000"/>
          <w:sz w:val="22"/>
          <w:vertAlign w:val="superscript"/>
        </w:rPr>
        <w:t>th</w:t>
      </w:r>
      <w:r w:rsidRPr="0039613D">
        <w:rPr>
          <w:rFonts w:asciiTheme="minorHAnsi" w:hAnsiTheme="minorHAnsi" w:cstheme="minorHAnsi"/>
          <w:color w:val="000000"/>
          <w:sz w:val="22"/>
        </w:rPr>
        <w:t xml:space="preserve"> world congress of soil science held in Brisbane Australia 1-6 August 2010.</w:t>
      </w:r>
    </w:p>
    <w:p w:rsidR="00531A6D" w:rsidRPr="0039613D" w:rsidRDefault="00531A6D" w:rsidP="0039613D">
      <w:pPr>
        <w:pStyle w:val="ListParagraph"/>
        <w:numPr>
          <w:ilvl w:val="0"/>
          <w:numId w:val="8"/>
        </w:numPr>
        <w:spacing w:line="276" w:lineRule="auto"/>
        <w:contextualSpacing w:val="0"/>
        <w:jc w:val="both"/>
        <w:rPr>
          <w:rFonts w:asciiTheme="minorHAnsi" w:hAnsiTheme="minorHAnsi" w:cstheme="minorHAnsi"/>
          <w:color w:val="000000"/>
          <w:sz w:val="22"/>
        </w:rPr>
      </w:pPr>
      <w:r w:rsidRPr="0039613D">
        <w:rPr>
          <w:rFonts w:asciiTheme="minorHAnsi" w:hAnsiTheme="minorHAnsi" w:cstheme="minorHAnsi"/>
          <w:b/>
          <w:bCs/>
          <w:i/>
          <w:iCs/>
          <w:color w:val="000000"/>
          <w:sz w:val="22"/>
        </w:rPr>
        <w:t>R. Khan</w:t>
      </w:r>
      <w:r w:rsidRPr="0039613D">
        <w:rPr>
          <w:rFonts w:asciiTheme="minorHAnsi" w:hAnsiTheme="minorHAnsi" w:cstheme="minorHAnsi"/>
          <w:color w:val="000000"/>
          <w:sz w:val="22"/>
        </w:rPr>
        <w:t>,</w:t>
      </w:r>
      <w:r w:rsidRPr="0039613D">
        <w:rPr>
          <w:rFonts w:asciiTheme="minorHAnsi" w:hAnsiTheme="minorHAnsi" w:cstheme="minorHAnsi"/>
          <w:i/>
          <w:iCs/>
          <w:color w:val="000000"/>
          <w:sz w:val="22"/>
        </w:rPr>
        <w:t xml:space="preserve"> C.W.N</w:t>
      </w:r>
      <w:r w:rsidR="005D58DA" w:rsidRPr="0039613D">
        <w:rPr>
          <w:rFonts w:asciiTheme="minorHAnsi" w:hAnsiTheme="minorHAnsi" w:cstheme="minorHAnsi"/>
          <w:i/>
          <w:iCs/>
          <w:color w:val="000000"/>
          <w:sz w:val="22"/>
        </w:rPr>
        <w:t>.</w:t>
      </w:r>
      <w:r w:rsidR="00285B88" w:rsidRPr="0039613D">
        <w:rPr>
          <w:rFonts w:asciiTheme="minorHAnsi" w:hAnsiTheme="minorHAnsi" w:cstheme="minorHAnsi"/>
          <w:i/>
          <w:iCs/>
          <w:color w:val="000000"/>
          <w:sz w:val="22"/>
        </w:rPr>
        <w:t xml:space="preserve"> </w:t>
      </w:r>
      <w:proofErr w:type="spellStart"/>
      <w:r w:rsidRPr="0039613D">
        <w:rPr>
          <w:rFonts w:asciiTheme="minorHAnsi" w:hAnsiTheme="minorHAnsi" w:cstheme="minorHAnsi"/>
          <w:i/>
          <w:iCs/>
          <w:color w:val="000000"/>
          <w:sz w:val="22"/>
        </w:rPr>
        <w:t>Anderson</w:t>
      </w:r>
      <w:proofErr w:type="gramStart"/>
      <w:r w:rsidRPr="0039613D">
        <w:rPr>
          <w:rFonts w:asciiTheme="minorHAnsi" w:hAnsiTheme="minorHAnsi" w:cstheme="minorHAnsi"/>
          <w:i/>
          <w:iCs/>
          <w:color w:val="000000"/>
          <w:sz w:val="22"/>
        </w:rPr>
        <w:t>,P</w:t>
      </w:r>
      <w:proofErr w:type="spellEnd"/>
      <w:proofErr w:type="gramEnd"/>
      <w:r w:rsidRPr="0039613D">
        <w:rPr>
          <w:rFonts w:asciiTheme="minorHAnsi" w:hAnsiTheme="minorHAnsi" w:cstheme="minorHAnsi"/>
          <w:i/>
          <w:iCs/>
          <w:color w:val="000000"/>
          <w:sz w:val="22"/>
        </w:rPr>
        <w:t>.</w:t>
      </w:r>
      <w:r w:rsidR="00285B88" w:rsidRPr="0039613D">
        <w:rPr>
          <w:rFonts w:asciiTheme="minorHAnsi" w:hAnsiTheme="minorHAnsi" w:cstheme="minorHAnsi"/>
          <w:i/>
          <w:iCs/>
          <w:color w:val="000000"/>
          <w:sz w:val="22"/>
        </w:rPr>
        <w:t xml:space="preserve"> </w:t>
      </w:r>
      <w:proofErr w:type="spellStart"/>
      <w:r w:rsidRPr="0039613D">
        <w:rPr>
          <w:rFonts w:asciiTheme="minorHAnsi" w:hAnsiTheme="minorHAnsi" w:cstheme="minorHAnsi"/>
          <w:i/>
          <w:iCs/>
          <w:color w:val="000000"/>
          <w:sz w:val="22"/>
          <w:lang w:val="en-NZ"/>
        </w:rPr>
        <w:t>Loganathan</w:t>
      </w:r>
      <w:proofErr w:type="spellEnd"/>
      <w:r w:rsidRPr="0039613D">
        <w:rPr>
          <w:rFonts w:asciiTheme="minorHAnsi" w:hAnsiTheme="minorHAnsi" w:cstheme="minorHAnsi"/>
          <w:i/>
          <w:iCs/>
          <w:color w:val="000000"/>
          <w:sz w:val="22"/>
          <w:lang w:val="en-NZ"/>
        </w:rPr>
        <w:t>,</w:t>
      </w:r>
      <w:r w:rsidR="00285B88" w:rsidRPr="0039613D">
        <w:rPr>
          <w:rFonts w:asciiTheme="minorHAnsi" w:hAnsiTheme="minorHAnsi" w:cstheme="minorHAnsi"/>
          <w:i/>
          <w:iCs/>
          <w:color w:val="000000"/>
          <w:sz w:val="22"/>
          <w:lang w:val="en-NZ"/>
        </w:rPr>
        <w:t xml:space="preserve"> </w:t>
      </w:r>
      <w:r w:rsidRPr="0039613D">
        <w:rPr>
          <w:rFonts w:asciiTheme="minorHAnsi" w:hAnsiTheme="minorHAnsi" w:cstheme="minorHAnsi"/>
          <w:i/>
          <w:iCs/>
          <w:color w:val="000000"/>
          <w:sz w:val="22"/>
          <w:lang w:val="en-NZ"/>
        </w:rPr>
        <w:t>J.</w:t>
      </w:r>
      <w:r w:rsidR="005D58DA" w:rsidRPr="0039613D">
        <w:rPr>
          <w:rFonts w:asciiTheme="minorHAnsi" w:hAnsiTheme="minorHAnsi" w:cstheme="minorHAnsi"/>
          <w:i/>
          <w:iCs/>
          <w:color w:val="000000"/>
          <w:sz w:val="22"/>
          <w:lang w:val="en-NZ"/>
        </w:rPr>
        <w:t xml:space="preserve"> </w:t>
      </w:r>
      <w:proofErr w:type="spellStart"/>
      <w:r w:rsidRPr="0039613D">
        <w:rPr>
          <w:rFonts w:asciiTheme="minorHAnsi" w:hAnsiTheme="minorHAnsi" w:cstheme="minorHAnsi"/>
          <w:i/>
          <w:iCs/>
          <w:color w:val="000000"/>
          <w:sz w:val="22"/>
          <w:lang w:val="en-NZ"/>
        </w:rPr>
        <w:t>Xue</w:t>
      </w:r>
      <w:proofErr w:type="spellEnd"/>
      <w:r w:rsidRPr="0039613D">
        <w:rPr>
          <w:rFonts w:asciiTheme="minorHAnsi" w:hAnsiTheme="minorHAnsi" w:cstheme="minorHAnsi"/>
          <w:i/>
          <w:iCs/>
          <w:color w:val="000000"/>
          <w:sz w:val="22"/>
          <w:lang w:val="en-NZ"/>
        </w:rPr>
        <w:t xml:space="preserve"> and P. Clinton</w:t>
      </w:r>
      <w:r w:rsidR="00026573" w:rsidRPr="0039613D">
        <w:rPr>
          <w:rFonts w:asciiTheme="minorHAnsi" w:hAnsiTheme="minorHAnsi" w:cstheme="minorHAnsi"/>
          <w:i/>
          <w:iCs/>
          <w:color w:val="000000"/>
          <w:sz w:val="22"/>
          <w:lang w:val="en-NZ"/>
        </w:rPr>
        <w:t xml:space="preserve">. </w:t>
      </w:r>
      <w:proofErr w:type="spellStart"/>
      <w:r w:rsidRPr="0039613D">
        <w:rPr>
          <w:rFonts w:asciiTheme="minorHAnsi" w:hAnsiTheme="minorHAnsi" w:cstheme="minorHAnsi"/>
          <w:i/>
          <w:iCs/>
          <w:color w:val="000000"/>
          <w:sz w:val="22"/>
          <w:lang w:val="en-NZ"/>
        </w:rPr>
        <w:t>Pinus</w:t>
      </w:r>
      <w:proofErr w:type="spellEnd"/>
      <w:r w:rsidR="00285B88" w:rsidRPr="0039613D">
        <w:rPr>
          <w:rFonts w:asciiTheme="minorHAnsi" w:hAnsiTheme="minorHAnsi" w:cstheme="minorHAnsi"/>
          <w:i/>
          <w:iCs/>
          <w:color w:val="000000"/>
          <w:sz w:val="22"/>
          <w:lang w:val="en-NZ"/>
        </w:rPr>
        <w:t xml:space="preserve"> </w:t>
      </w:r>
      <w:proofErr w:type="spellStart"/>
      <w:r w:rsidRPr="0039613D">
        <w:rPr>
          <w:rFonts w:asciiTheme="minorHAnsi" w:hAnsiTheme="minorHAnsi" w:cstheme="minorHAnsi"/>
          <w:i/>
          <w:iCs/>
          <w:color w:val="000000"/>
          <w:sz w:val="22"/>
          <w:lang w:val="en-NZ"/>
        </w:rPr>
        <w:t>radiata</w:t>
      </w:r>
      <w:proofErr w:type="spellEnd"/>
      <w:r w:rsidR="00285B88" w:rsidRPr="0039613D">
        <w:rPr>
          <w:rFonts w:asciiTheme="minorHAnsi" w:hAnsiTheme="minorHAnsi" w:cstheme="minorHAnsi"/>
          <w:i/>
          <w:iCs/>
          <w:color w:val="000000"/>
          <w:sz w:val="22"/>
          <w:lang w:val="en-NZ"/>
        </w:rPr>
        <w:t xml:space="preserve"> </w:t>
      </w:r>
      <w:r w:rsidRPr="0039613D">
        <w:rPr>
          <w:rFonts w:asciiTheme="minorHAnsi" w:hAnsiTheme="minorHAnsi" w:cstheme="minorHAnsi"/>
          <w:color w:val="000000"/>
          <w:sz w:val="22"/>
          <w:lang w:val="en-NZ"/>
        </w:rPr>
        <w:t xml:space="preserve">growth and B uptake response to B applied fertiliser in </w:t>
      </w:r>
      <w:r w:rsidR="00BB6D27" w:rsidRPr="0039613D">
        <w:rPr>
          <w:rFonts w:asciiTheme="minorHAnsi" w:hAnsiTheme="minorHAnsi" w:cstheme="minorHAnsi"/>
          <w:color w:val="000000"/>
          <w:sz w:val="22"/>
          <w:lang w:val="en-NZ"/>
        </w:rPr>
        <w:t>glass</w:t>
      </w:r>
      <w:r w:rsidRPr="0039613D">
        <w:rPr>
          <w:rFonts w:asciiTheme="minorHAnsi" w:hAnsiTheme="minorHAnsi" w:cstheme="minorHAnsi"/>
          <w:color w:val="000000"/>
          <w:sz w:val="22"/>
          <w:lang w:val="en-NZ"/>
        </w:rPr>
        <w:t>house study.</w:t>
      </w:r>
      <w:r w:rsidR="00EC5F5A" w:rsidRPr="0039613D">
        <w:rPr>
          <w:rFonts w:asciiTheme="minorHAnsi" w:hAnsiTheme="minorHAnsi" w:cstheme="minorHAnsi"/>
          <w:color w:val="000000"/>
          <w:sz w:val="22"/>
          <w:lang w:val="en-NZ"/>
        </w:rPr>
        <w:t xml:space="preserve"> </w:t>
      </w:r>
      <w:r w:rsidRPr="0039613D">
        <w:rPr>
          <w:rFonts w:asciiTheme="minorHAnsi" w:hAnsiTheme="minorHAnsi" w:cstheme="minorHAnsi"/>
          <w:color w:val="000000"/>
          <w:sz w:val="22"/>
          <w:lang w:val="en-NZ"/>
        </w:rPr>
        <w:t>International soi</w:t>
      </w:r>
      <w:r w:rsidR="006315CB" w:rsidRPr="0039613D">
        <w:rPr>
          <w:rFonts w:asciiTheme="minorHAnsi" w:hAnsiTheme="minorHAnsi" w:cstheme="minorHAnsi"/>
          <w:color w:val="000000"/>
          <w:sz w:val="22"/>
          <w:lang w:val="en-NZ"/>
        </w:rPr>
        <w:t>l</w:t>
      </w:r>
      <w:r w:rsidRPr="0039613D">
        <w:rPr>
          <w:rFonts w:asciiTheme="minorHAnsi" w:hAnsiTheme="minorHAnsi" w:cstheme="minorHAnsi"/>
          <w:color w:val="000000"/>
          <w:sz w:val="22"/>
          <w:lang w:val="en-NZ"/>
        </w:rPr>
        <w:t xml:space="preserve"> science Congress on Management of Natural Resources to sustain soil health and quality. May 26-28 2010 </w:t>
      </w:r>
      <w:proofErr w:type="spellStart"/>
      <w:r w:rsidRPr="0039613D">
        <w:rPr>
          <w:rFonts w:asciiTheme="minorHAnsi" w:hAnsiTheme="minorHAnsi" w:cstheme="minorHAnsi"/>
          <w:color w:val="000000"/>
          <w:sz w:val="22"/>
          <w:lang w:val="en-NZ"/>
        </w:rPr>
        <w:t>Samun</w:t>
      </w:r>
      <w:proofErr w:type="spellEnd"/>
      <w:r w:rsidRPr="0039613D">
        <w:rPr>
          <w:rFonts w:asciiTheme="minorHAnsi" w:hAnsiTheme="minorHAnsi" w:cstheme="minorHAnsi"/>
          <w:color w:val="000000"/>
          <w:sz w:val="22"/>
          <w:lang w:val="en-NZ"/>
        </w:rPr>
        <w:t xml:space="preserve"> Turkey</w:t>
      </w:r>
      <w:r w:rsidR="003877A6" w:rsidRPr="0039613D">
        <w:rPr>
          <w:rFonts w:asciiTheme="minorHAnsi" w:hAnsiTheme="minorHAnsi" w:cstheme="minorHAnsi"/>
          <w:color w:val="000000"/>
          <w:sz w:val="22"/>
          <w:lang w:val="en-NZ"/>
        </w:rPr>
        <w:t>.</w:t>
      </w:r>
      <w:r w:rsidRPr="0039613D">
        <w:rPr>
          <w:rFonts w:asciiTheme="minorHAnsi" w:hAnsiTheme="minorHAnsi" w:cstheme="minorHAnsi"/>
          <w:color w:val="000000"/>
          <w:sz w:val="22"/>
          <w:lang w:val="en-NZ"/>
        </w:rPr>
        <w:t xml:space="preserve">    </w:t>
      </w:r>
    </w:p>
    <w:p w:rsidR="00876CFE" w:rsidRDefault="00876CFE" w:rsidP="0039613D">
      <w:pPr>
        <w:pStyle w:val="ListParagraph"/>
        <w:numPr>
          <w:ilvl w:val="0"/>
          <w:numId w:val="8"/>
        </w:numPr>
        <w:spacing w:line="276" w:lineRule="auto"/>
        <w:contextualSpacing w:val="0"/>
        <w:jc w:val="both"/>
        <w:rPr>
          <w:rFonts w:asciiTheme="minorHAnsi" w:hAnsiTheme="minorHAnsi" w:cstheme="minorHAnsi"/>
          <w:color w:val="000000"/>
          <w:sz w:val="22"/>
        </w:rPr>
      </w:pPr>
      <w:proofErr w:type="spellStart"/>
      <w:r w:rsidRPr="0039613D">
        <w:rPr>
          <w:rFonts w:asciiTheme="minorHAnsi" w:hAnsiTheme="minorHAnsi" w:cstheme="minorHAnsi"/>
          <w:b/>
          <w:bCs/>
          <w:i/>
          <w:iCs/>
          <w:color w:val="000000"/>
          <w:sz w:val="22"/>
          <w:lang w:val="es-ES"/>
        </w:rPr>
        <w:t>Khan</w:t>
      </w:r>
      <w:proofErr w:type="spellEnd"/>
      <w:r w:rsidR="00B33215" w:rsidRPr="0039613D">
        <w:rPr>
          <w:rFonts w:asciiTheme="minorHAnsi" w:hAnsiTheme="minorHAnsi" w:cstheme="minorHAnsi"/>
          <w:b/>
          <w:bCs/>
          <w:i/>
          <w:iCs/>
          <w:color w:val="000000"/>
          <w:sz w:val="22"/>
          <w:lang w:val="es-ES"/>
        </w:rPr>
        <w:t>.</w:t>
      </w:r>
      <w:r w:rsidRPr="0039613D">
        <w:rPr>
          <w:rFonts w:asciiTheme="minorHAnsi" w:hAnsiTheme="minorHAnsi" w:cstheme="minorHAnsi"/>
          <w:b/>
          <w:bCs/>
          <w:i/>
          <w:iCs/>
          <w:color w:val="000000"/>
          <w:sz w:val="22"/>
          <w:lang w:val="es-ES"/>
        </w:rPr>
        <w:t xml:space="preserve"> R</w:t>
      </w:r>
      <w:r w:rsidR="00B33215" w:rsidRPr="0039613D">
        <w:rPr>
          <w:rFonts w:asciiTheme="minorHAnsi" w:hAnsiTheme="minorHAnsi" w:cstheme="minorHAnsi"/>
          <w:b/>
          <w:bCs/>
          <w:i/>
          <w:iCs/>
          <w:color w:val="000000"/>
          <w:sz w:val="22"/>
          <w:lang w:val="es-ES"/>
        </w:rPr>
        <w:t>.</w:t>
      </w:r>
      <w:r w:rsidRPr="0039613D">
        <w:rPr>
          <w:rFonts w:asciiTheme="minorHAnsi" w:hAnsiTheme="minorHAnsi" w:cstheme="minorHAnsi"/>
          <w:b/>
          <w:bCs/>
          <w:i/>
          <w:iCs/>
          <w:color w:val="000000"/>
          <w:sz w:val="22"/>
          <w:lang w:val="es-ES"/>
        </w:rPr>
        <w:t xml:space="preserve"> U</w:t>
      </w:r>
      <w:r w:rsidRPr="0039613D">
        <w:rPr>
          <w:rFonts w:asciiTheme="minorHAnsi" w:hAnsiTheme="minorHAnsi" w:cstheme="minorHAnsi"/>
          <w:i/>
          <w:iCs/>
          <w:color w:val="000000"/>
          <w:sz w:val="22"/>
          <w:lang w:val="es-ES"/>
        </w:rPr>
        <w:t xml:space="preserve">, </w:t>
      </w:r>
      <w:proofErr w:type="spellStart"/>
      <w:r w:rsidRPr="0039613D">
        <w:rPr>
          <w:rFonts w:asciiTheme="minorHAnsi" w:hAnsiTheme="minorHAnsi" w:cstheme="minorHAnsi"/>
          <w:i/>
          <w:iCs/>
          <w:color w:val="000000"/>
          <w:sz w:val="22"/>
          <w:lang w:val="es-ES"/>
        </w:rPr>
        <w:t>Loganathan</w:t>
      </w:r>
      <w:proofErr w:type="spellEnd"/>
      <w:r w:rsidRPr="0039613D">
        <w:rPr>
          <w:rFonts w:asciiTheme="minorHAnsi" w:hAnsiTheme="minorHAnsi" w:cstheme="minorHAnsi"/>
          <w:i/>
          <w:iCs/>
          <w:color w:val="000000"/>
          <w:sz w:val="22"/>
          <w:lang w:val="es-ES"/>
        </w:rPr>
        <w:t xml:space="preserve">. P, </w:t>
      </w:r>
      <w:proofErr w:type="spellStart"/>
      <w:r w:rsidRPr="0039613D">
        <w:rPr>
          <w:rFonts w:asciiTheme="minorHAnsi" w:hAnsiTheme="minorHAnsi" w:cstheme="minorHAnsi"/>
          <w:i/>
          <w:iCs/>
          <w:color w:val="000000"/>
          <w:sz w:val="22"/>
          <w:lang w:val="es-ES"/>
        </w:rPr>
        <w:t>Xue</w:t>
      </w:r>
      <w:proofErr w:type="spellEnd"/>
      <w:r w:rsidRPr="0039613D">
        <w:rPr>
          <w:rFonts w:asciiTheme="minorHAnsi" w:hAnsiTheme="minorHAnsi" w:cstheme="minorHAnsi"/>
          <w:i/>
          <w:iCs/>
          <w:color w:val="000000"/>
          <w:sz w:val="22"/>
          <w:lang w:val="es-ES"/>
        </w:rPr>
        <w:t xml:space="preserve">. </w:t>
      </w:r>
      <w:r w:rsidRPr="0039613D">
        <w:rPr>
          <w:rFonts w:asciiTheme="minorHAnsi" w:hAnsiTheme="minorHAnsi" w:cstheme="minorHAnsi"/>
          <w:i/>
          <w:iCs/>
          <w:color w:val="000000"/>
          <w:sz w:val="22"/>
        </w:rPr>
        <w:t xml:space="preserve">J, Clinton. </w:t>
      </w:r>
      <w:r w:rsidR="00D3223A" w:rsidRPr="0039613D">
        <w:rPr>
          <w:rFonts w:asciiTheme="minorHAnsi" w:hAnsiTheme="minorHAnsi" w:cstheme="minorHAnsi"/>
          <w:i/>
          <w:iCs/>
          <w:color w:val="000000"/>
          <w:sz w:val="22"/>
        </w:rPr>
        <w:t>P</w:t>
      </w:r>
      <w:r w:rsidRPr="0039613D">
        <w:rPr>
          <w:rFonts w:asciiTheme="minorHAnsi" w:hAnsiTheme="minorHAnsi" w:cstheme="minorHAnsi"/>
          <w:i/>
          <w:iCs/>
          <w:color w:val="000000"/>
          <w:sz w:val="22"/>
        </w:rPr>
        <w:t xml:space="preserve"> and Anderson.</w:t>
      </w:r>
      <w:r w:rsidR="00E561D9" w:rsidRPr="0039613D">
        <w:rPr>
          <w:rFonts w:asciiTheme="minorHAnsi" w:hAnsiTheme="minorHAnsi" w:cstheme="minorHAnsi"/>
          <w:i/>
          <w:iCs/>
          <w:color w:val="000000"/>
          <w:sz w:val="22"/>
        </w:rPr>
        <w:t xml:space="preserve"> </w:t>
      </w:r>
      <w:r w:rsidRPr="0039613D">
        <w:rPr>
          <w:rFonts w:asciiTheme="minorHAnsi" w:hAnsiTheme="minorHAnsi" w:cstheme="minorHAnsi"/>
          <w:i/>
          <w:iCs/>
          <w:color w:val="000000"/>
          <w:sz w:val="22"/>
        </w:rPr>
        <w:t>C.W.N</w:t>
      </w:r>
      <w:r w:rsidRPr="0039613D">
        <w:rPr>
          <w:rFonts w:asciiTheme="minorHAnsi" w:hAnsiTheme="minorHAnsi" w:cstheme="minorHAnsi"/>
          <w:color w:val="000000"/>
          <w:sz w:val="22"/>
        </w:rPr>
        <w:t xml:space="preserve"> 2008. Effect of boron fertilizer on soil boron fractionation and availability in a soil under </w:t>
      </w:r>
      <w:proofErr w:type="spellStart"/>
      <w:r w:rsidRPr="0039613D">
        <w:rPr>
          <w:rFonts w:asciiTheme="minorHAnsi" w:hAnsiTheme="minorHAnsi" w:cstheme="minorHAnsi"/>
          <w:i/>
          <w:iCs/>
          <w:color w:val="000000"/>
          <w:sz w:val="22"/>
        </w:rPr>
        <w:t>Pinus</w:t>
      </w:r>
      <w:proofErr w:type="spellEnd"/>
      <w:r w:rsidR="005D58DA" w:rsidRPr="0039613D">
        <w:rPr>
          <w:rFonts w:asciiTheme="minorHAnsi" w:hAnsiTheme="minorHAnsi" w:cstheme="minorHAnsi"/>
          <w:i/>
          <w:iCs/>
          <w:color w:val="000000"/>
          <w:sz w:val="22"/>
        </w:rPr>
        <w:t xml:space="preserve"> </w:t>
      </w:r>
      <w:proofErr w:type="spellStart"/>
      <w:r w:rsidRPr="0039613D">
        <w:rPr>
          <w:rFonts w:asciiTheme="minorHAnsi" w:hAnsiTheme="minorHAnsi" w:cstheme="minorHAnsi"/>
          <w:i/>
          <w:iCs/>
          <w:color w:val="000000"/>
          <w:sz w:val="22"/>
        </w:rPr>
        <w:t>radiata</w:t>
      </w:r>
      <w:proofErr w:type="spellEnd"/>
      <w:r w:rsidRPr="0039613D">
        <w:rPr>
          <w:rFonts w:asciiTheme="minorHAnsi" w:hAnsiTheme="minorHAnsi" w:cstheme="minorHAnsi"/>
          <w:color w:val="000000"/>
          <w:sz w:val="22"/>
        </w:rPr>
        <w:t xml:space="preserve"> plantation. Poster paper presented in </w:t>
      </w:r>
      <w:r w:rsidRPr="0039613D">
        <w:rPr>
          <w:rFonts w:asciiTheme="minorHAnsi" w:hAnsiTheme="minorHAnsi" w:cstheme="minorHAnsi"/>
          <w:i/>
          <w:iCs/>
          <w:color w:val="000000"/>
          <w:sz w:val="22"/>
        </w:rPr>
        <w:t>Soil-The living skin of Planet Earth</w:t>
      </w:r>
      <w:r w:rsidRPr="0039613D">
        <w:rPr>
          <w:rFonts w:asciiTheme="minorHAnsi" w:hAnsiTheme="minorHAnsi" w:cstheme="minorHAnsi"/>
          <w:color w:val="000000"/>
          <w:sz w:val="22"/>
        </w:rPr>
        <w:t xml:space="preserve">. Joint conference of Australian and New Zealand soil </w:t>
      </w:r>
      <w:r w:rsidR="00E561D9" w:rsidRPr="0039613D">
        <w:rPr>
          <w:rFonts w:asciiTheme="minorHAnsi" w:hAnsiTheme="minorHAnsi" w:cstheme="minorHAnsi"/>
          <w:color w:val="000000"/>
          <w:sz w:val="22"/>
        </w:rPr>
        <w:t>Societies held</w:t>
      </w:r>
      <w:r w:rsidRPr="0039613D">
        <w:rPr>
          <w:rFonts w:asciiTheme="minorHAnsi" w:hAnsiTheme="minorHAnsi" w:cstheme="minorHAnsi"/>
          <w:color w:val="000000"/>
          <w:sz w:val="22"/>
        </w:rPr>
        <w:t xml:space="preserve"> Dec 1-5, 2008.    </w:t>
      </w:r>
    </w:p>
    <w:p w:rsidR="0039613D" w:rsidRDefault="0039613D" w:rsidP="0039613D">
      <w:pPr>
        <w:pStyle w:val="ListParagraph"/>
        <w:jc w:val="both"/>
        <w:rPr>
          <w:rFonts w:asciiTheme="minorHAnsi" w:hAnsiTheme="minorHAnsi" w:cstheme="minorHAnsi"/>
          <w:b/>
          <w:bCs/>
          <w:i/>
          <w:iCs/>
          <w:color w:val="000000"/>
          <w:sz w:val="22"/>
          <w:lang w:val="es-ES"/>
        </w:rPr>
      </w:pPr>
    </w:p>
    <w:p w:rsidR="0039613D" w:rsidRPr="0039613D" w:rsidRDefault="0039613D" w:rsidP="0039613D">
      <w:pPr>
        <w:pStyle w:val="ListParagraph"/>
        <w:jc w:val="both"/>
        <w:rPr>
          <w:rFonts w:asciiTheme="minorHAnsi" w:hAnsiTheme="minorHAnsi" w:cstheme="minorHAnsi"/>
          <w:b/>
          <w:color w:val="000000"/>
          <w:sz w:val="18"/>
          <w:szCs w:val="22"/>
        </w:rPr>
      </w:pPr>
      <w:proofErr w:type="spellStart"/>
      <w:r w:rsidRPr="0039613D">
        <w:rPr>
          <w:rFonts w:asciiTheme="minorHAnsi" w:hAnsiTheme="minorHAnsi" w:cstheme="minorHAnsi"/>
          <w:b/>
          <w:bCs/>
          <w:iCs/>
          <w:color w:val="000000"/>
          <w:sz w:val="18"/>
          <w:szCs w:val="22"/>
          <w:lang w:val="es-ES"/>
        </w:rPr>
        <w:t>Contact</w:t>
      </w:r>
      <w:proofErr w:type="spellEnd"/>
      <w:r w:rsidRPr="0039613D">
        <w:rPr>
          <w:rFonts w:asciiTheme="minorHAnsi" w:hAnsiTheme="minorHAnsi" w:cstheme="minorHAnsi"/>
          <w:b/>
          <w:bCs/>
          <w:iCs/>
          <w:color w:val="000000"/>
          <w:sz w:val="18"/>
          <w:szCs w:val="22"/>
          <w:lang w:val="es-ES"/>
        </w:rPr>
        <w:t xml:space="preserve"> </w:t>
      </w:r>
      <w:proofErr w:type="spellStart"/>
      <w:r w:rsidRPr="0039613D">
        <w:rPr>
          <w:rFonts w:asciiTheme="minorHAnsi" w:hAnsiTheme="minorHAnsi" w:cstheme="minorHAnsi"/>
          <w:b/>
          <w:bCs/>
          <w:iCs/>
          <w:color w:val="000000"/>
          <w:sz w:val="18"/>
          <w:szCs w:val="22"/>
          <w:lang w:val="es-ES"/>
        </w:rPr>
        <w:t>Address</w:t>
      </w:r>
      <w:proofErr w:type="spellEnd"/>
      <w:r w:rsidRPr="0039613D">
        <w:rPr>
          <w:rFonts w:asciiTheme="minorHAnsi" w:hAnsiTheme="minorHAnsi" w:cstheme="minorHAnsi"/>
          <w:b/>
          <w:bCs/>
          <w:iCs/>
          <w:color w:val="000000"/>
          <w:sz w:val="18"/>
          <w:szCs w:val="22"/>
          <w:lang w:val="es-ES"/>
        </w:rPr>
        <w:t xml:space="preserve"> </w:t>
      </w:r>
    </w:p>
    <w:p w:rsidR="0039613D" w:rsidRPr="0039613D" w:rsidRDefault="0039613D" w:rsidP="0039613D">
      <w:pPr>
        <w:pStyle w:val="ListParagraph"/>
        <w:rPr>
          <w:rFonts w:asciiTheme="minorHAnsi" w:eastAsia="Batang" w:hAnsiTheme="minorHAnsi" w:cstheme="minorHAnsi"/>
          <w:bCs/>
          <w:sz w:val="18"/>
          <w:szCs w:val="22"/>
        </w:rPr>
      </w:pPr>
      <w:r w:rsidRPr="0039613D">
        <w:rPr>
          <w:rFonts w:asciiTheme="minorHAnsi" w:eastAsia="Batang" w:hAnsiTheme="minorHAnsi" w:cstheme="minorHAnsi"/>
          <w:bCs/>
          <w:sz w:val="18"/>
          <w:szCs w:val="22"/>
        </w:rPr>
        <w:t>E 206, Land Resource Research Institute, NARC</w:t>
      </w:r>
    </w:p>
    <w:p w:rsidR="0039613D" w:rsidRPr="0039613D" w:rsidRDefault="0039613D" w:rsidP="0039613D">
      <w:pPr>
        <w:pStyle w:val="ListParagraph"/>
        <w:rPr>
          <w:rFonts w:asciiTheme="minorHAnsi" w:eastAsia="Batang" w:hAnsiTheme="minorHAnsi" w:cstheme="minorHAnsi"/>
          <w:bCs/>
          <w:sz w:val="18"/>
          <w:szCs w:val="22"/>
        </w:rPr>
      </w:pPr>
      <w:r w:rsidRPr="0039613D">
        <w:rPr>
          <w:rFonts w:asciiTheme="minorHAnsi" w:eastAsia="Batang" w:hAnsiTheme="minorHAnsi" w:cstheme="minorHAnsi"/>
          <w:bCs/>
          <w:sz w:val="18"/>
          <w:szCs w:val="22"/>
        </w:rPr>
        <w:t>Cell: +92 331 5620658; +92 92553156</w:t>
      </w:r>
    </w:p>
    <w:p w:rsidR="0039613D" w:rsidRPr="0039613D" w:rsidRDefault="0039613D" w:rsidP="0039613D">
      <w:pPr>
        <w:pStyle w:val="ListParagraph"/>
        <w:rPr>
          <w:rFonts w:asciiTheme="minorHAnsi" w:hAnsiTheme="minorHAnsi" w:cstheme="minorHAnsi"/>
          <w:sz w:val="18"/>
          <w:szCs w:val="22"/>
        </w:rPr>
      </w:pPr>
      <w:r w:rsidRPr="0039613D">
        <w:rPr>
          <w:rFonts w:asciiTheme="minorHAnsi" w:hAnsiTheme="minorHAnsi" w:cstheme="minorHAnsi"/>
          <w:sz w:val="18"/>
          <w:szCs w:val="22"/>
        </w:rPr>
        <w:t xml:space="preserve">National Agricultural Research Centre (NARC), Park Rd, Islamabad </w:t>
      </w:r>
    </w:p>
    <w:p w:rsidR="0039613D" w:rsidRPr="0039613D" w:rsidRDefault="00BA7C68" w:rsidP="0039613D">
      <w:pPr>
        <w:pStyle w:val="ListParagraph"/>
        <w:rPr>
          <w:rFonts w:asciiTheme="minorHAnsi" w:hAnsiTheme="minorHAnsi" w:cstheme="minorHAnsi"/>
          <w:sz w:val="18"/>
          <w:szCs w:val="22"/>
        </w:rPr>
      </w:pPr>
      <w:hyperlink r:id="rId7" w:history="1">
        <w:r w:rsidR="0039613D" w:rsidRPr="0039613D">
          <w:rPr>
            <w:rStyle w:val="Hyperlink"/>
            <w:rFonts w:asciiTheme="minorHAnsi" w:hAnsiTheme="minorHAnsi" w:cstheme="minorHAnsi"/>
            <w:sz w:val="18"/>
            <w:szCs w:val="22"/>
          </w:rPr>
          <w:t>razahsan9@gmail.com</w:t>
        </w:r>
      </w:hyperlink>
    </w:p>
    <w:sectPr w:rsidR="0039613D" w:rsidRPr="0039613D" w:rsidSect="00053E7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032A"/>
    <w:multiLevelType w:val="hybridMultilevel"/>
    <w:tmpl w:val="02E67772"/>
    <w:lvl w:ilvl="0" w:tplc="0409001B">
      <w:start w:val="1"/>
      <w:numFmt w:val="lowerRoman"/>
      <w:lvlText w:val="%1."/>
      <w:lvlJc w:val="righ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D7B3DC1"/>
    <w:multiLevelType w:val="hybridMultilevel"/>
    <w:tmpl w:val="C2862604"/>
    <w:lvl w:ilvl="0" w:tplc="6D501378">
      <w:start w:val="1"/>
      <w:numFmt w:val="decimal"/>
      <w:lvlText w:val="%1."/>
      <w:lvlJc w:val="left"/>
      <w:pPr>
        <w:ind w:left="758" w:hanging="360"/>
      </w:pPr>
      <w:rPr>
        <w:i w:val="0"/>
        <w:iCs w:val="0"/>
      </w:rPr>
    </w:lvl>
    <w:lvl w:ilvl="1" w:tplc="14090019" w:tentative="1">
      <w:start w:val="1"/>
      <w:numFmt w:val="lowerLetter"/>
      <w:lvlText w:val="%2."/>
      <w:lvlJc w:val="left"/>
      <w:pPr>
        <w:ind w:left="1478" w:hanging="360"/>
      </w:pPr>
    </w:lvl>
    <w:lvl w:ilvl="2" w:tplc="1409001B" w:tentative="1">
      <w:start w:val="1"/>
      <w:numFmt w:val="lowerRoman"/>
      <w:lvlText w:val="%3."/>
      <w:lvlJc w:val="right"/>
      <w:pPr>
        <w:ind w:left="2198" w:hanging="180"/>
      </w:pPr>
    </w:lvl>
    <w:lvl w:ilvl="3" w:tplc="1409000F" w:tentative="1">
      <w:start w:val="1"/>
      <w:numFmt w:val="decimal"/>
      <w:lvlText w:val="%4."/>
      <w:lvlJc w:val="left"/>
      <w:pPr>
        <w:ind w:left="2918" w:hanging="360"/>
      </w:pPr>
    </w:lvl>
    <w:lvl w:ilvl="4" w:tplc="14090019" w:tentative="1">
      <w:start w:val="1"/>
      <w:numFmt w:val="lowerLetter"/>
      <w:lvlText w:val="%5."/>
      <w:lvlJc w:val="left"/>
      <w:pPr>
        <w:ind w:left="3638" w:hanging="360"/>
      </w:pPr>
    </w:lvl>
    <w:lvl w:ilvl="5" w:tplc="1409001B" w:tentative="1">
      <w:start w:val="1"/>
      <w:numFmt w:val="lowerRoman"/>
      <w:lvlText w:val="%6."/>
      <w:lvlJc w:val="right"/>
      <w:pPr>
        <w:ind w:left="4358" w:hanging="180"/>
      </w:pPr>
    </w:lvl>
    <w:lvl w:ilvl="6" w:tplc="1409000F" w:tentative="1">
      <w:start w:val="1"/>
      <w:numFmt w:val="decimal"/>
      <w:lvlText w:val="%7."/>
      <w:lvlJc w:val="left"/>
      <w:pPr>
        <w:ind w:left="5078" w:hanging="360"/>
      </w:pPr>
    </w:lvl>
    <w:lvl w:ilvl="7" w:tplc="14090019" w:tentative="1">
      <w:start w:val="1"/>
      <w:numFmt w:val="lowerLetter"/>
      <w:lvlText w:val="%8."/>
      <w:lvlJc w:val="left"/>
      <w:pPr>
        <w:ind w:left="5798" w:hanging="360"/>
      </w:pPr>
    </w:lvl>
    <w:lvl w:ilvl="8" w:tplc="1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">
    <w:nsid w:val="1E72335D"/>
    <w:multiLevelType w:val="hybridMultilevel"/>
    <w:tmpl w:val="9702A04E"/>
    <w:lvl w:ilvl="0" w:tplc="6D50137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11A19"/>
    <w:multiLevelType w:val="hybridMultilevel"/>
    <w:tmpl w:val="7646F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D3086F"/>
    <w:multiLevelType w:val="hybridMultilevel"/>
    <w:tmpl w:val="D10426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2DB1AE4"/>
    <w:multiLevelType w:val="hybridMultilevel"/>
    <w:tmpl w:val="A192FE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DED40C4"/>
    <w:multiLevelType w:val="hybridMultilevel"/>
    <w:tmpl w:val="E1B0C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E8746F"/>
    <w:multiLevelType w:val="hybridMultilevel"/>
    <w:tmpl w:val="1BCA5FB6"/>
    <w:lvl w:ilvl="0" w:tplc="002AADF8">
      <w:numFmt w:val="bullet"/>
      <w:pStyle w:val="List"/>
      <w:lvlText w:val=""/>
      <w:lvlJc w:val="left"/>
      <w:pPr>
        <w:tabs>
          <w:tab w:val="num" w:pos="1440"/>
        </w:tabs>
        <w:ind w:left="1440" w:hanging="57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AD33FB"/>
    <w:multiLevelType w:val="hybridMultilevel"/>
    <w:tmpl w:val="8B3AB28C"/>
    <w:lvl w:ilvl="0" w:tplc="BFA235A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D12138"/>
    <w:multiLevelType w:val="hybridMultilevel"/>
    <w:tmpl w:val="9BA82C5A"/>
    <w:lvl w:ilvl="0" w:tplc="A3347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9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69B"/>
    <w:rsid w:val="00021F09"/>
    <w:rsid w:val="00026573"/>
    <w:rsid w:val="00053E76"/>
    <w:rsid w:val="00062B5C"/>
    <w:rsid w:val="000648E6"/>
    <w:rsid w:val="00070CFE"/>
    <w:rsid w:val="000B25AC"/>
    <w:rsid w:val="000B4B95"/>
    <w:rsid w:val="000F571C"/>
    <w:rsid w:val="00116CFC"/>
    <w:rsid w:val="00120ED8"/>
    <w:rsid w:val="00140348"/>
    <w:rsid w:val="00197EF8"/>
    <w:rsid w:val="0020611F"/>
    <w:rsid w:val="00285B88"/>
    <w:rsid w:val="0028669B"/>
    <w:rsid w:val="002A0698"/>
    <w:rsid w:val="002C4BE6"/>
    <w:rsid w:val="00331CA9"/>
    <w:rsid w:val="003877A6"/>
    <w:rsid w:val="0039613D"/>
    <w:rsid w:val="00402729"/>
    <w:rsid w:val="004D3AD6"/>
    <w:rsid w:val="004D7F29"/>
    <w:rsid w:val="004E7B0F"/>
    <w:rsid w:val="005165A9"/>
    <w:rsid w:val="00531A6D"/>
    <w:rsid w:val="00544C7E"/>
    <w:rsid w:val="005D58DA"/>
    <w:rsid w:val="005E7BCB"/>
    <w:rsid w:val="006014F5"/>
    <w:rsid w:val="00613BFA"/>
    <w:rsid w:val="0062306B"/>
    <w:rsid w:val="006315CB"/>
    <w:rsid w:val="006507D1"/>
    <w:rsid w:val="006B425A"/>
    <w:rsid w:val="006C77DB"/>
    <w:rsid w:val="006F2567"/>
    <w:rsid w:val="00730D07"/>
    <w:rsid w:val="0075429F"/>
    <w:rsid w:val="008160BE"/>
    <w:rsid w:val="0083599A"/>
    <w:rsid w:val="00864787"/>
    <w:rsid w:val="00876304"/>
    <w:rsid w:val="00876CFE"/>
    <w:rsid w:val="008A23B8"/>
    <w:rsid w:val="008D6F22"/>
    <w:rsid w:val="00922330"/>
    <w:rsid w:val="00A819F1"/>
    <w:rsid w:val="00AF374F"/>
    <w:rsid w:val="00B02681"/>
    <w:rsid w:val="00B32889"/>
    <w:rsid w:val="00B33215"/>
    <w:rsid w:val="00B50700"/>
    <w:rsid w:val="00B96303"/>
    <w:rsid w:val="00BA7C68"/>
    <w:rsid w:val="00BB6D27"/>
    <w:rsid w:val="00C17C65"/>
    <w:rsid w:val="00C6098B"/>
    <w:rsid w:val="00C629BD"/>
    <w:rsid w:val="00D168E7"/>
    <w:rsid w:val="00D3223A"/>
    <w:rsid w:val="00D6114D"/>
    <w:rsid w:val="00D809E8"/>
    <w:rsid w:val="00D85368"/>
    <w:rsid w:val="00DA634E"/>
    <w:rsid w:val="00DB784F"/>
    <w:rsid w:val="00DE3570"/>
    <w:rsid w:val="00E01003"/>
    <w:rsid w:val="00E561D9"/>
    <w:rsid w:val="00EB02E4"/>
    <w:rsid w:val="00EC5F5A"/>
    <w:rsid w:val="00ED39C3"/>
    <w:rsid w:val="00F313E1"/>
    <w:rsid w:val="00F4481E"/>
    <w:rsid w:val="00F72967"/>
    <w:rsid w:val="00F83BE4"/>
    <w:rsid w:val="00F86FB5"/>
    <w:rsid w:val="00FF5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28669B"/>
    <w:pPr>
      <w:keepNext/>
      <w:outlineLvl w:val="5"/>
    </w:pPr>
    <w:rPr>
      <w:rFonts w:ascii="Arial" w:hAnsi="Arial" w:cs="Arial"/>
      <w:b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28669B"/>
    <w:rPr>
      <w:rFonts w:ascii="Arial" w:eastAsia="Times New Roman" w:hAnsi="Arial" w:cs="Arial"/>
      <w:b/>
      <w:sz w:val="36"/>
      <w:szCs w:val="32"/>
      <w:lang w:val="en-US" w:eastAsia="en-US"/>
    </w:rPr>
  </w:style>
  <w:style w:type="paragraph" w:styleId="BodyText2">
    <w:name w:val="Body Text 2"/>
    <w:basedOn w:val="Normal"/>
    <w:link w:val="BodyText2Char"/>
    <w:rsid w:val="0028669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8669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28669B"/>
    <w:rPr>
      <w:color w:val="0000FF"/>
      <w:u w:val="single"/>
    </w:rPr>
  </w:style>
  <w:style w:type="paragraph" w:styleId="List">
    <w:name w:val="List"/>
    <w:basedOn w:val="Normal"/>
    <w:rsid w:val="0028669B"/>
    <w:pPr>
      <w:numPr>
        <w:numId w:val="5"/>
      </w:numPr>
      <w:spacing w:before="180" w:after="120"/>
    </w:pPr>
  </w:style>
  <w:style w:type="paragraph" w:styleId="ListParagraph">
    <w:name w:val="List Paragraph"/>
    <w:basedOn w:val="Normal"/>
    <w:uiPriority w:val="34"/>
    <w:qFormat/>
    <w:rsid w:val="002866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4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E6"/>
    <w:rPr>
      <w:rFonts w:ascii="Tahoma" w:eastAsia="Times New Roman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28669B"/>
    <w:pPr>
      <w:keepNext/>
      <w:outlineLvl w:val="5"/>
    </w:pPr>
    <w:rPr>
      <w:rFonts w:ascii="Arial" w:hAnsi="Arial" w:cs="Arial"/>
      <w:b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28669B"/>
    <w:rPr>
      <w:rFonts w:ascii="Arial" w:eastAsia="Times New Roman" w:hAnsi="Arial" w:cs="Arial"/>
      <w:b/>
      <w:sz w:val="36"/>
      <w:szCs w:val="32"/>
      <w:lang w:val="en-US" w:eastAsia="en-US"/>
    </w:rPr>
  </w:style>
  <w:style w:type="paragraph" w:styleId="BodyText2">
    <w:name w:val="Body Text 2"/>
    <w:basedOn w:val="Normal"/>
    <w:link w:val="BodyText2Char"/>
    <w:rsid w:val="0028669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8669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28669B"/>
    <w:rPr>
      <w:color w:val="0000FF"/>
      <w:u w:val="single"/>
    </w:rPr>
  </w:style>
  <w:style w:type="paragraph" w:styleId="List">
    <w:name w:val="List"/>
    <w:basedOn w:val="Normal"/>
    <w:rsid w:val="0028669B"/>
    <w:pPr>
      <w:numPr>
        <w:numId w:val="5"/>
      </w:numPr>
      <w:spacing w:before="180" w:after="120"/>
    </w:pPr>
  </w:style>
  <w:style w:type="paragraph" w:styleId="ListParagraph">
    <w:name w:val="List Paragraph"/>
    <w:basedOn w:val="Normal"/>
    <w:uiPriority w:val="34"/>
    <w:qFormat/>
    <w:rsid w:val="002866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4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E6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6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azahsan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lar.google.com.pk/citations?view_op=view_citation&amp;hl=en&amp;user=FObz1IUAAAAJ&amp;citation_for_view=FObz1IUAAAAJ:u5HHmVD_uO8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Massey University</Company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Massey University</dc:creator>
  <cp:lastModifiedBy>raza</cp:lastModifiedBy>
  <cp:revision>2</cp:revision>
  <cp:lastPrinted>2010-11-01T22:57:00Z</cp:lastPrinted>
  <dcterms:created xsi:type="dcterms:W3CDTF">2018-07-13T06:52:00Z</dcterms:created>
  <dcterms:modified xsi:type="dcterms:W3CDTF">2018-07-13T06:52:00Z</dcterms:modified>
</cp:coreProperties>
</file>